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F28" w:rsidRDefault="00F93F28" w:rsidP="006A033B">
      <w:pPr>
        <w:widowControl w:val="0"/>
        <w:autoSpaceDE w:val="0"/>
        <w:autoSpaceDN w:val="0"/>
        <w:spacing w:after="0" w:line="240" w:lineRule="auto"/>
        <w:jc w:val="right"/>
        <w:rPr>
          <w:rFonts w:ascii="PT Astra Serif" w:eastAsiaTheme="minorEastAsia" w:hAnsi="PT Astra Serif" w:cs="Times New Roman"/>
          <w:sz w:val="24"/>
          <w:szCs w:val="24"/>
          <w:lang w:eastAsia="ru-RU"/>
        </w:rPr>
      </w:pPr>
      <w:r>
        <w:rPr>
          <w:rFonts w:ascii="PT Astra Serif" w:eastAsiaTheme="minorEastAsia" w:hAnsi="PT Astra Serif" w:cs="Times New Roman"/>
          <w:noProof/>
          <w:sz w:val="24"/>
          <w:szCs w:val="24"/>
          <w:lang w:eastAsia="ru-RU"/>
        </w:rPr>
        <w:drawing>
          <wp:inline distT="0" distB="0" distL="0" distR="0">
            <wp:extent cx="5940425" cy="816610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3-12_00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166100"/>
                    </a:xfrm>
                    <a:prstGeom prst="rect">
                      <a:avLst/>
                    </a:prstGeom>
                  </pic:spPr>
                </pic:pic>
              </a:graphicData>
            </a:graphic>
          </wp:inline>
        </w:drawing>
      </w:r>
    </w:p>
    <w:p w:rsidR="00F93F28" w:rsidRDefault="00F93F28" w:rsidP="006A033B">
      <w:pPr>
        <w:widowControl w:val="0"/>
        <w:autoSpaceDE w:val="0"/>
        <w:autoSpaceDN w:val="0"/>
        <w:spacing w:after="0" w:line="240" w:lineRule="auto"/>
        <w:jc w:val="right"/>
        <w:rPr>
          <w:rFonts w:ascii="PT Astra Serif" w:eastAsiaTheme="minorEastAsia" w:hAnsi="PT Astra Serif" w:cs="Times New Roman"/>
          <w:sz w:val="24"/>
          <w:szCs w:val="24"/>
          <w:lang w:eastAsia="ru-RU"/>
        </w:rPr>
      </w:pPr>
    </w:p>
    <w:p w:rsidR="00F93F28" w:rsidRDefault="00F93F28" w:rsidP="006A033B">
      <w:pPr>
        <w:widowControl w:val="0"/>
        <w:autoSpaceDE w:val="0"/>
        <w:autoSpaceDN w:val="0"/>
        <w:spacing w:after="0" w:line="240" w:lineRule="auto"/>
        <w:jc w:val="right"/>
        <w:rPr>
          <w:rFonts w:ascii="PT Astra Serif" w:eastAsiaTheme="minorEastAsia" w:hAnsi="PT Astra Serif" w:cs="Times New Roman"/>
          <w:sz w:val="24"/>
          <w:szCs w:val="24"/>
          <w:lang w:eastAsia="ru-RU"/>
        </w:rPr>
      </w:pPr>
    </w:p>
    <w:p w:rsidR="00F93F28" w:rsidRDefault="00F93F28" w:rsidP="006A033B">
      <w:pPr>
        <w:widowControl w:val="0"/>
        <w:autoSpaceDE w:val="0"/>
        <w:autoSpaceDN w:val="0"/>
        <w:spacing w:after="0" w:line="240" w:lineRule="auto"/>
        <w:jc w:val="right"/>
        <w:rPr>
          <w:rFonts w:ascii="PT Astra Serif" w:eastAsiaTheme="minorEastAsia" w:hAnsi="PT Astra Serif" w:cs="Times New Roman"/>
          <w:sz w:val="24"/>
          <w:szCs w:val="24"/>
          <w:lang w:eastAsia="ru-RU"/>
        </w:rPr>
      </w:pPr>
    </w:p>
    <w:p w:rsidR="00F93F28" w:rsidRDefault="00F93F28" w:rsidP="006A033B">
      <w:pPr>
        <w:widowControl w:val="0"/>
        <w:autoSpaceDE w:val="0"/>
        <w:autoSpaceDN w:val="0"/>
        <w:spacing w:after="0" w:line="240" w:lineRule="auto"/>
        <w:jc w:val="right"/>
        <w:rPr>
          <w:rFonts w:ascii="PT Astra Serif" w:eastAsiaTheme="minorEastAsia" w:hAnsi="PT Astra Serif" w:cs="Times New Roman"/>
          <w:sz w:val="24"/>
          <w:szCs w:val="24"/>
          <w:lang w:eastAsia="ru-RU"/>
        </w:rPr>
      </w:pPr>
    </w:p>
    <w:p w:rsidR="00F93F28" w:rsidRDefault="00F93F28" w:rsidP="006A033B">
      <w:pPr>
        <w:widowControl w:val="0"/>
        <w:autoSpaceDE w:val="0"/>
        <w:autoSpaceDN w:val="0"/>
        <w:spacing w:after="0" w:line="240" w:lineRule="auto"/>
        <w:jc w:val="right"/>
        <w:rPr>
          <w:rFonts w:ascii="PT Astra Serif" w:eastAsiaTheme="minorEastAsia" w:hAnsi="PT Astra Serif" w:cs="Times New Roman"/>
          <w:sz w:val="24"/>
          <w:szCs w:val="24"/>
          <w:lang w:eastAsia="ru-RU"/>
        </w:rPr>
      </w:pPr>
    </w:p>
    <w:p w:rsidR="006A033B" w:rsidRPr="006A033B" w:rsidRDefault="006A033B" w:rsidP="006A033B">
      <w:pPr>
        <w:widowControl w:val="0"/>
        <w:autoSpaceDE w:val="0"/>
        <w:autoSpaceDN w:val="0"/>
        <w:spacing w:after="0" w:line="240" w:lineRule="auto"/>
        <w:jc w:val="right"/>
        <w:rPr>
          <w:rFonts w:ascii="PT Astra Serif" w:eastAsiaTheme="minorEastAsia" w:hAnsi="PT Astra Serif" w:cs="Times New Roman"/>
          <w:sz w:val="24"/>
          <w:szCs w:val="24"/>
          <w:lang w:eastAsia="ru-RU"/>
        </w:rPr>
      </w:pPr>
      <w:r w:rsidRPr="006A033B">
        <w:rPr>
          <w:rFonts w:ascii="PT Astra Serif" w:eastAsiaTheme="minorEastAsia" w:hAnsi="PT Astra Serif" w:cs="Times New Roman"/>
          <w:sz w:val="24"/>
          <w:szCs w:val="24"/>
          <w:lang w:eastAsia="ru-RU"/>
        </w:rPr>
        <w:lastRenderedPageBreak/>
        <w:t>Утверждена</w:t>
      </w:r>
    </w:p>
    <w:p w:rsidR="006A033B" w:rsidRPr="006A033B" w:rsidRDefault="006A033B" w:rsidP="006A033B">
      <w:pPr>
        <w:widowControl w:val="0"/>
        <w:autoSpaceDE w:val="0"/>
        <w:autoSpaceDN w:val="0"/>
        <w:spacing w:after="0" w:line="240" w:lineRule="auto"/>
        <w:jc w:val="right"/>
        <w:rPr>
          <w:rFonts w:ascii="PT Astra Serif" w:eastAsiaTheme="minorEastAsia" w:hAnsi="PT Astra Serif" w:cs="Times New Roman"/>
          <w:sz w:val="24"/>
          <w:szCs w:val="24"/>
          <w:lang w:eastAsia="ru-RU"/>
        </w:rPr>
      </w:pPr>
      <w:r w:rsidRPr="006A033B">
        <w:rPr>
          <w:rFonts w:ascii="PT Astra Serif" w:eastAsiaTheme="minorEastAsia" w:hAnsi="PT Astra Serif" w:cs="Times New Roman"/>
          <w:sz w:val="24"/>
          <w:szCs w:val="24"/>
          <w:lang w:eastAsia="ru-RU"/>
        </w:rPr>
        <w:t>приказом Министерства просвещения</w:t>
      </w:r>
    </w:p>
    <w:p w:rsidR="006A033B" w:rsidRPr="006A033B" w:rsidRDefault="006A033B" w:rsidP="006A033B">
      <w:pPr>
        <w:widowControl w:val="0"/>
        <w:autoSpaceDE w:val="0"/>
        <w:autoSpaceDN w:val="0"/>
        <w:spacing w:after="0" w:line="240" w:lineRule="auto"/>
        <w:jc w:val="right"/>
        <w:rPr>
          <w:rFonts w:ascii="PT Astra Serif" w:eastAsiaTheme="minorEastAsia" w:hAnsi="PT Astra Serif" w:cs="Times New Roman"/>
          <w:sz w:val="24"/>
          <w:szCs w:val="24"/>
          <w:lang w:eastAsia="ru-RU"/>
        </w:rPr>
      </w:pPr>
      <w:r w:rsidRPr="006A033B">
        <w:rPr>
          <w:rFonts w:ascii="PT Astra Serif" w:eastAsiaTheme="minorEastAsia" w:hAnsi="PT Astra Serif" w:cs="Times New Roman"/>
          <w:sz w:val="24"/>
          <w:szCs w:val="24"/>
          <w:lang w:eastAsia="ru-RU"/>
        </w:rPr>
        <w:t>Российской Федерации</w:t>
      </w:r>
    </w:p>
    <w:p w:rsidR="006A033B" w:rsidRDefault="006A033B" w:rsidP="006A033B">
      <w:pPr>
        <w:jc w:val="right"/>
        <w:rPr>
          <w:rFonts w:ascii="Times New Roman" w:hAnsi="Times New Roman" w:cs="Times New Roman"/>
          <w:b/>
          <w:sz w:val="28"/>
          <w:szCs w:val="28"/>
        </w:rPr>
      </w:pPr>
      <w:r w:rsidRPr="006A033B">
        <w:rPr>
          <w:rFonts w:ascii="PT Astra Serif" w:hAnsi="PT Astra Serif"/>
          <w:szCs w:val="24"/>
        </w:rPr>
        <w:t>от 1 июля 2025 г. N 505</w:t>
      </w:r>
    </w:p>
    <w:p w:rsidR="00915015" w:rsidRDefault="005F5D56" w:rsidP="005F5D56">
      <w:pPr>
        <w:pStyle w:val="a3"/>
        <w:numPr>
          <w:ilvl w:val="0"/>
          <w:numId w:val="1"/>
        </w:numPr>
        <w:jc w:val="center"/>
        <w:rPr>
          <w:rFonts w:ascii="Times New Roman" w:hAnsi="Times New Roman" w:cs="Times New Roman"/>
          <w:b/>
          <w:sz w:val="28"/>
          <w:szCs w:val="28"/>
        </w:rPr>
      </w:pPr>
      <w:r w:rsidRPr="005F5D56">
        <w:rPr>
          <w:rFonts w:ascii="Times New Roman" w:hAnsi="Times New Roman" w:cs="Times New Roman"/>
          <w:b/>
          <w:sz w:val="28"/>
          <w:szCs w:val="28"/>
        </w:rPr>
        <w:t>ПОЯСНИТЕЛЬНАЯ ЗАПИСКА</w:t>
      </w:r>
    </w:p>
    <w:p w:rsidR="005F5D56" w:rsidRPr="005F5D56" w:rsidRDefault="006A033B" w:rsidP="005F5D56">
      <w:pPr>
        <w:jc w:val="both"/>
        <w:rPr>
          <w:rFonts w:ascii="Times New Roman" w:hAnsi="Times New Roman" w:cs="Times New Roman"/>
          <w:sz w:val="28"/>
          <w:szCs w:val="28"/>
        </w:rPr>
      </w:pPr>
      <w:r>
        <w:rPr>
          <w:rFonts w:ascii="Times New Roman" w:hAnsi="Times New Roman" w:cs="Times New Roman"/>
          <w:sz w:val="28"/>
          <w:szCs w:val="28"/>
        </w:rPr>
        <w:t>П</w:t>
      </w:r>
      <w:r w:rsidR="00EA2843" w:rsidRPr="00EA2843">
        <w:rPr>
          <w:rFonts w:ascii="Times New Roman" w:hAnsi="Times New Roman" w:cs="Times New Roman"/>
          <w:sz w:val="28"/>
          <w:szCs w:val="28"/>
        </w:rPr>
        <w:t xml:space="preserve">рограмма переподготовки водителей транспортных средств с категории "C", подкатегории "C1" на категорию "B" (далее - Программа) разработана в соответствии с требованиями Федерального </w:t>
      </w:r>
      <w:r w:rsidR="00EA2843" w:rsidRPr="00E53C6F">
        <w:rPr>
          <w:rFonts w:ascii="Times New Roman" w:hAnsi="Times New Roman" w:cs="Times New Roman"/>
          <w:sz w:val="28"/>
          <w:szCs w:val="28"/>
        </w:rPr>
        <w:t>закона</w:t>
      </w:r>
      <w:r w:rsidR="00EA2843" w:rsidRPr="00EA2843">
        <w:rPr>
          <w:rFonts w:ascii="Times New Roman" w:hAnsi="Times New Roman" w:cs="Times New Roman"/>
          <w:sz w:val="28"/>
          <w:szCs w:val="28"/>
        </w:rPr>
        <w:t xml:space="preserve"> от 10 декабря 1995 г. N 196-ФЗ "О безопасности дорожного движения" (далее - Федеральный закон N 196-ФЗ), </w:t>
      </w:r>
      <w:r w:rsidR="00EA2843" w:rsidRPr="00E53C6F">
        <w:rPr>
          <w:rFonts w:ascii="Times New Roman" w:hAnsi="Times New Roman" w:cs="Times New Roman"/>
          <w:sz w:val="28"/>
          <w:szCs w:val="28"/>
        </w:rPr>
        <w:t>пунктом 3 части 3 статьи 12</w:t>
      </w:r>
      <w:r w:rsidR="00EA2843" w:rsidRPr="00EA2843">
        <w:rPr>
          <w:rFonts w:ascii="Times New Roman" w:hAnsi="Times New Roman" w:cs="Times New Roman"/>
          <w:sz w:val="28"/>
          <w:szCs w:val="28"/>
        </w:rPr>
        <w:t xml:space="preserve"> Федерального закона от 29 декабря 2012 г. N 273-ФЗ "Об образовании в Российской Федерации" (далее - Федеральный закон об образовании), </w:t>
      </w:r>
      <w:r w:rsidR="00EA2843" w:rsidRPr="00E53C6F">
        <w:rPr>
          <w:rFonts w:ascii="Times New Roman" w:hAnsi="Times New Roman" w:cs="Times New Roman"/>
          <w:sz w:val="28"/>
          <w:szCs w:val="28"/>
        </w:rPr>
        <w:t>пунктом 2</w:t>
      </w:r>
      <w:r w:rsidR="00EA2843" w:rsidRPr="00EA2843">
        <w:rPr>
          <w:rFonts w:ascii="Times New Roman" w:hAnsi="Times New Roman" w:cs="Times New Roman"/>
          <w:sz w:val="28"/>
          <w:szCs w:val="28"/>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r w:rsidR="00EA2843" w:rsidRPr="00E53C6F">
        <w:rPr>
          <w:rFonts w:ascii="Times New Roman" w:hAnsi="Times New Roman" w:cs="Times New Roman"/>
          <w:sz w:val="28"/>
          <w:szCs w:val="28"/>
        </w:rPr>
        <w:t>требованиями</w:t>
      </w:r>
      <w:r w:rsidR="00EA2843" w:rsidRPr="00EA2843">
        <w:rPr>
          <w:rFonts w:ascii="Times New Roman" w:hAnsi="Times New Roman" w:cs="Times New Roman"/>
          <w:sz w:val="28"/>
          <w:szCs w:val="28"/>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r w:rsidR="00F3380A" w:rsidRPr="00F3380A">
        <w:rPr>
          <w:rFonts w:ascii="Times New Roman" w:hAnsi="Times New Roman" w:cs="Times New Roman"/>
          <w:sz w:val="28"/>
          <w:szCs w:val="28"/>
        </w:rPr>
        <w:t>Порядком организации и осуществления образовательной деятельности Общества с ограниченной ответственностью «Авто-Драйв» по основным программ</w:t>
      </w:r>
      <w:r>
        <w:rPr>
          <w:rFonts w:ascii="Times New Roman" w:hAnsi="Times New Roman" w:cs="Times New Roman"/>
          <w:sz w:val="28"/>
          <w:szCs w:val="28"/>
        </w:rPr>
        <w:t>ам профессионального обучения (д</w:t>
      </w:r>
      <w:r w:rsidR="00F3380A" w:rsidRPr="00F3380A">
        <w:rPr>
          <w:rFonts w:ascii="Times New Roman" w:hAnsi="Times New Roman" w:cs="Times New Roman"/>
          <w:sz w:val="28"/>
          <w:szCs w:val="28"/>
        </w:rPr>
        <w:t>алее – ООО «Авто-Драйв»)</w:t>
      </w:r>
      <w:r w:rsidR="00EA2843" w:rsidRPr="00EA2843">
        <w:rPr>
          <w:rFonts w:ascii="Times New Roman" w:hAnsi="Times New Roman" w:cs="Times New Roman"/>
          <w:sz w:val="28"/>
          <w:szCs w:val="28"/>
        </w:rPr>
        <w:t>,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r w:rsidR="005F5D56">
        <w:rPr>
          <w:rFonts w:ascii="Times New Roman" w:hAnsi="Times New Roman" w:cs="Times New Roman"/>
          <w:sz w:val="28"/>
          <w:szCs w:val="28"/>
        </w:rPr>
        <w:t>.</w:t>
      </w:r>
    </w:p>
    <w:p w:rsidR="005F5D56" w:rsidRPr="005F5D56" w:rsidRDefault="00EA2843" w:rsidP="005F5D56">
      <w:pPr>
        <w:jc w:val="both"/>
        <w:rPr>
          <w:rFonts w:ascii="Times New Roman" w:hAnsi="Times New Roman" w:cs="Times New Roman"/>
          <w:sz w:val="28"/>
          <w:szCs w:val="28"/>
        </w:rPr>
      </w:pPr>
      <w:r w:rsidRPr="00EA2843">
        <w:rPr>
          <w:rFonts w:ascii="Times New Roman" w:hAnsi="Times New Roman" w:cs="Times New Roman"/>
          <w:sz w:val="28"/>
          <w:szCs w:val="28"/>
        </w:rP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r w:rsidR="005F5D56">
        <w:rPr>
          <w:rFonts w:ascii="Times New Roman" w:hAnsi="Times New Roman" w:cs="Times New Roman"/>
          <w:sz w:val="28"/>
          <w:szCs w:val="28"/>
        </w:rPr>
        <w:t>.</w:t>
      </w:r>
    </w:p>
    <w:p w:rsidR="005F5D56" w:rsidRPr="005F5D56" w:rsidRDefault="00EA2843" w:rsidP="005F5D56">
      <w:pPr>
        <w:jc w:val="both"/>
        <w:rPr>
          <w:rFonts w:ascii="Times New Roman" w:hAnsi="Times New Roman" w:cs="Times New Roman"/>
          <w:sz w:val="28"/>
          <w:szCs w:val="28"/>
        </w:rPr>
      </w:pPr>
      <w:r w:rsidRPr="00EA2843">
        <w:rPr>
          <w:rFonts w:ascii="Times New Roman" w:hAnsi="Times New Roman" w:cs="Times New Roman"/>
          <w:sz w:val="28"/>
          <w:szCs w:val="28"/>
        </w:rPr>
        <w:t xml:space="preserve">Содержание Программы представлено пояснительной запиской, </w:t>
      </w:r>
      <w:r w:rsidR="00637CC0">
        <w:rPr>
          <w:rFonts w:ascii="Times New Roman" w:hAnsi="Times New Roman" w:cs="Times New Roman"/>
          <w:sz w:val="28"/>
          <w:szCs w:val="28"/>
        </w:rPr>
        <w:t xml:space="preserve">учебным планом, </w:t>
      </w:r>
      <w:r w:rsidRPr="00EA2843">
        <w:rPr>
          <w:rFonts w:ascii="Times New Roman" w:hAnsi="Times New Roman" w:cs="Times New Roman"/>
          <w:sz w:val="28"/>
          <w:szCs w:val="28"/>
        </w:rPr>
        <w:t>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r w:rsidR="005F5D56">
        <w:rPr>
          <w:rFonts w:ascii="Times New Roman" w:hAnsi="Times New Roman" w:cs="Times New Roman"/>
          <w:sz w:val="28"/>
          <w:szCs w:val="28"/>
        </w:rPr>
        <w:t>.</w:t>
      </w:r>
    </w:p>
    <w:p w:rsidR="005F5D56" w:rsidRPr="005F5D56" w:rsidRDefault="005F5D56" w:rsidP="005F5D56">
      <w:pPr>
        <w:jc w:val="both"/>
        <w:rPr>
          <w:rFonts w:ascii="Times New Roman" w:hAnsi="Times New Roman" w:cs="Times New Roman"/>
          <w:sz w:val="28"/>
          <w:szCs w:val="28"/>
        </w:rPr>
      </w:pPr>
      <w:r>
        <w:rPr>
          <w:rFonts w:ascii="Times New Roman" w:hAnsi="Times New Roman" w:cs="Times New Roman"/>
          <w:sz w:val="28"/>
          <w:szCs w:val="28"/>
        </w:rPr>
        <w:lastRenderedPageBreak/>
        <w:t>У</w:t>
      </w:r>
      <w:r w:rsidRPr="005F5D56">
        <w:rPr>
          <w:rFonts w:ascii="Times New Roman" w:hAnsi="Times New Roman" w:cs="Times New Roman"/>
          <w:sz w:val="28"/>
          <w:szCs w:val="28"/>
        </w:rPr>
        <w:t xml:space="preserve">чебный </w:t>
      </w:r>
      <w:r w:rsidR="00EA2843" w:rsidRPr="00E53C6F">
        <w:rPr>
          <w:rFonts w:ascii="Times New Roman" w:hAnsi="Times New Roman" w:cs="Times New Roman"/>
          <w:sz w:val="28"/>
          <w:szCs w:val="28"/>
        </w:rPr>
        <w:t>план</w:t>
      </w:r>
      <w:r w:rsidR="00EA2843" w:rsidRPr="00EA2843">
        <w:rPr>
          <w:rFonts w:ascii="Times New Roman" w:hAnsi="Times New Roman" w:cs="Times New Roman"/>
          <w:sz w:val="28"/>
          <w:szCs w:val="28"/>
        </w:rPr>
        <w:t xml:space="preserve"> содержит перечень учебных предметов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r>
        <w:rPr>
          <w:rFonts w:ascii="Times New Roman" w:hAnsi="Times New Roman" w:cs="Times New Roman"/>
          <w:sz w:val="28"/>
          <w:szCs w:val="28"/>
        </w:rPr>
        <w:t>.</w:t>
      </w:r>
    </w:p>
    <w:p w:rsidR="00EA2843" w:rsidRPr="00EA2843" w:rsidRDefault="00EA2843" w:rsidP="00EA2843">
      <w:pPr>
        <w:jc w:val="both"/>
        <w:rPr>
          <w:rFonts w:ascii="Times New Roman" w:hAnsi="Times New Roman" w:cs="Times New Roman"/>
          <w:sz w:val="28"/>
          <w:szCs w:val="28"/>
        </w:rPr>
      </w:pPr>
      <w:r w:rsidRPr="00EA2843">
        <w:rPr>
          <w:rFonts w:ascii="Times New Roman" w:hAnsi="Times New Roman" w:cs="Times New Roman"/>
          <w:sz w:val="28"/>
          <w:szCs w:val="28"/>
        </w:rPr>
        <w:t xml:space="preserve">Специальный </w:t>
      </w:r>
      <w:r w:rsidRPr="00E53C6F">
        <w:rPr>
          <w:rFonts w:ascii="Times New Roman" w:hAnsi="Times New Roman" w:cs="Times New Roman"/>
          <w:sz w:val="28"/>
          <w:szCs w:val="28"/>
        </w:rPr>
        <w:t>цикл</w:t>
      </w:r>
      <w:r w:rsidRPr="00EA2843">
        <w:rPr>
          <w:rFonts w:ascii="Times New Roman" w:hAnsi="Times New Roman" w:cs="Times New Roman"/>
          <w:sz w:val="28"/>
          <w:szCs w:val="28"/>
        </w:rPr>
        <w:t xml:space="preserve"> включает учебные предметы:</w:t>
      </w:r>
    </w:p>
    <w:p w:rsidR="00EA2843" w:rsidRPr="00EA2843" w:rsidRDefault="00EA2843" w:rsidP="00EA2843">
      <w:pPr>
        <w:jc w:val="both"/>
        <w:rPr>
          <w:rFonts w:ascii="Times New Roman" w:hAnsi="Times New Roman" w:cs="Times New Roman"/>
          <w:sz w:val="28"/>
          <w:szCs w:val="28"/>
        </w:rPr>
      </w:pPr>
      <w:r w:rsidRPr="00EA2843">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p w:rsidR="00EA2843" w:rsidRPr="00EA2843" w:rsidRDefault="00EA2843" w:rsidP="00EA2843">
      <w:pPr>
        <w:jc w:val="both"/>
        <w:rPr>
          <w:rFonts w:ascii="Times New Roman" w:hAnsi="Times New Roman" w:cs="Times New Roman"/>
          <w:sz w:val="28"/>
          <w:szCs w:val="28"/>
        </w:rPr>
      </w:pPr>
      <w:r w:rsidRPr="00EA2843">
        <w:rPr>
          <w:rFonts w:ascii="Times New Roman" w:hAnsi="Times New Roman" w:cs="Times New Roman"/>
          <w:sz w:val="28"/>
          <w:szCs w:val="28"/>
        </w:rPr>
        <w:t>"Основы управления транспортными средствами категории "B".</w:t>
      </w:r>
    </w:p>
    <w:p w:rsidR="00EA2843" w:rsidRPr="00EA2843" w:rsidRDefault="00EA2843" w:rsidP="00EA2843">
      <w:pPr>
        <w:jc w:val="both"/>
        <w:rPr>
          <w:rFonts w:ascii="Times New Roman" w:hAnsi="Times New Roman" w:cs="Times New Roman"/>
          <w:sz w:val="28"/>
          <w:szCs w:val="28"/>
        </w:rPr>
      </w:pPr>
      <w:r w:rsidRPr="00EA2843">
        <w:rPr>
          <w:rFonts w:ascii="Times New Roman" w:hAnsi="Times New Roman" w:cs="Times New Roman"/>
          <w:sz w:val="28"/>
          <w:szCs w:val="28"/>
        </w:rPr>
        <w:t xml:space="preserve">Профессиональный </w:t>
      </w:r>
      <w:r w:rsidRPr="00E53C6F">
        <w:rPr>
          <w:rFonts w:ascii="Times New Roman" w:hAnsi="Times New Roman" w:cs="Times New Roman"/>
          <w:sz w:val="28"/>
          <w:szCs w:val="28"/>
        </w:rPr>
        <w:t>цикл</w:t>
      </w:r>
      <w:r w:rsidRPr="00EA2843">
        <w:rPr>
          <w:rFonts w:ascii="Times New Roman" w:hAnsi="Times New Roman" w:cs="Times New Roman"/>
          <w:sz w:val="28"/>
          <w:szCs w:val="28"/>
        </w:rPr>
        <w:t xml:space="preserve"> включает учебный предмет:</w:t>
      </w:r>
    </w:p>
    <w:p w:rsidR="005F5D56" w:rsidRPr="005F5D56" w:rsidRDefault="00EA2843" w:rsidP="00EA2843">
      <w:pPr>
        <w:jc w:val="both"/>
        <w:rPr>
          <w:rFonts w:ascii="Times New Roman" w:hAnsi="Times New Roman" w:cs="Times New Roman"/>
          <w:sz w:val="28"/>
          <w:szCs w:val="28"/>
        </w:rPr>
      </w:pPr>
      <w:r w:rsidRPr="00EA2843">
        <w:rPr>
          <w:rFonts w:ascii="Times New Roman" w:hAnsi="Times New Roman" w:cs="Times New Roman"/>
          <w:sz w:val="28"/>
          <w:szCs w:val="28"/>
        </w:rPr>
        <w:t>"Организация и выполнение пассажирских перевозок автомобильным транспортом"</w:t>
      </w:r>
      <w:r w:rsidR="00257B1A">
        <w:rPr>
          <w:rFonts w:ascii="Times New Roman" w:hAnsi="Times New Roman" w:cs="Times New Roman"/>
          <w:sz w:val="28"/>
          <w:szCs w:val="28"/>
        </w:rPr>
        <w:t>.</w:t>
      </w:r>
    </w:p>
    <w:p w:rsidR="005F5D56" w:rsidRPr="005F5D56" w:rsidRDefault="00036503" w:rsidP="005F5D56">
      <w:pPr>
        <w:jc w:val="both"/>
        <w:rPr>
          <w:rFonts w:ascii="Times New Roman" w:hAnsi="Times New Roman" w:cs="Times New Roman"/>
          <w:sz w:val="28"/>
          <w:szCs w:val="28"/>
        </w:rPr>
      </w:pPr>
      <w:r w:rsidRPr="00036503">
        <w:rPr>
          <w:rFonts w:ascii="Times New Roman" w:hAnsi="Times New Roman" w:cs="Times New Roman"/>
          <w:sz w:val="28"/>
          <w:szCs w:val="28"/>
        </w:rPr>
        <w:t>Практическая подготовка включает учебный предмет "Вождение транспортных средств категории "B" (с механической трансмиссией</w:t>
      </w:r>
      <w:r>
        <w:rPr>
          <w:rFonts w:ascii="Times New Roman" w:hAnsi="Times New Roman" w:cs="Times New Roman"/>
          <w:sz w:val="28"/>
          <w:szCs w:val="28"/>
        </w:rPr>
        <w:t>/с автоматической трансмиссией)</w:t>
      </w:r>
      <w:r w:rsidR="00257B1A">
        <w:rPr>
          <w:rFonts w:ascii="Times New Roman" w:hAnsi="Times New Roman" w:cs="Times New Roman"/>
          <w:sz w:val="28"/>
          <w:szCs w:val="28"/>
        </w:rPr>
        <w:t>».</w:t>
      </w:r>
    </w:p>
    <w:p w:rsidR="005F5D56" w:rsidRPr="005F5D56" w:rsidRDefault="00257B1A" w:rsidP="005F5D56">
      <w:pPr>
        <w:jc w:val="both"/>
        <w:rPr>
          <w:rFonts w:ascii="Times New Roman" w:hAnsi="Times New Roman" w:cs="Times New Roman"/>
          <w:sz w:val="28"/>
          <w:szCs w:val="28"/>
        </w:rPr>
      </w:pPr>
      <w:r>
        <w:rPr>
          <w:rFonts w:ascii="Times New Roman" w:hAnsi="Times New Roman" w:cs="Times New Roman"/>
          <w:sz w:val="28"/>
          <w:szCs w:val="28"/>
        </w:rPr>
        <w:t>Р</w:t>
      </w:r>
      <w:r w:rsidR="005F5D56" w:rsidRPr="005F5D56">
        <w:rPr>
          <w:rFonts w:ascii="Times New Roman" w:hAnsi="Times New Roman" w:cs="Times New Roman"/>
          <w:sz w:val="28"/>
          <w:szCs w:val="28"/>
        </w:rPr>
        <w:t xml:space="preserve">абочие </w:t>
      </w:r>
      <w:r w:rsidR="00036503" w:rsidRPr="00036503">
        <w:rPr>
          <w:rFonts w:ascii="Times New Roman" w:hAnsi="Times New Roman" w:cs="Times New Roman"/>
          <w:sz w:val="28"/>
          <w:szCs w:val="28"/>
        </w:rPr>
        <w:t>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r>
        <w:rPr>
          <w:rFonts w:ascii="Times New Roman" w:hAnsi="Times New Roman" w:cs="Times New Roman"/>
          <w:sz w:val="28"/>
          <w:szCs w:val="28"/>
        </w:rPr>
        <w:t>.</w:t>
      </w:r>
    </w:p>
    <w:p w:rsidR="005F5D56" w:rsidRPr="005F5D56" w:rsidRDefault="00036503" w:rsidP="005F5D56">
      <w:pPr>
        <w:jc w:val="both"/>
        <w:rPr>
          <w:rFonts w:ascii="Times New Roman" w:hAnsi="Times New Roman" w:cs="Times New Roman"/>
          <w:sz w:val="28"/>
          <w:szCs w:val="28"/>
        </w:rPr>
      </w:pPr>
      <w:r w:rsidRPr="00036503">
        <w:rPr>
          <w:rFonts w:ascii="Times New Roman" w:hAnsi="Times New Roman" w:cs="Times New Roman"/>
          <w:sz w:val="28"/>
          <w:szCs w:val="28"/>
        </w:rPr>
        <w:t xml:space="preserve">Последовательность изучения разделов и тем учебных предметов определяется программой переподготовки водителей транспортных средств с категории "C", подкатегории "C1" на категорию "B", разработанной и утвержденной </w:t>
      </w:r>
      <w:r w:rsidR="00CE1B0F">
        <w:rPr>
          <w:rFonts w:ascii="Times New Roman" w:hAnsi="Times New Roman" w:cs="Times New Roman"/>
          <w:sz w:val="28"/>
          <w:szCs w:val="28"/>
        </w:rPr>
        <w:t>ООО «Авто-Драйв»</w:t>
      </w:r>
      <w:r w:rsidRPr="00036503">
        <w:rPr>
          <w:rFonts w:ascii="Times New Roman" w:hAnsi="Times New Roman" w:cs="Times New Roman"/>
          <w:sz w:val="28"/>
          <w:szCs w:val="28"/>
        </w:rPr>
        <w:t xml:space="preserve">, в соответствии с </w:t>
      </w:r>
      <w:r w:rsidRPr="00E53C6F">
        <w:rPr>
          <w:rFonts w:ascii="Times New Roman" w:hAnsi="Times New Roman" w:cs="Times New Roman"/>
          <w:sz w:val="28"/>
          <w:szCs w:val="28"/>
        </w:rPr>
        <w:t>частями 3</w:t>
      </w:r>
      <w:r w:rsidRPr="00036503">
        <w:rPr>
          <w:rFonts w:ascii="Times New Roman" w:hAnsi="Times New Roman" w:cs="Times New Roman"/>
          <w:sz w:val="28"/>
          <w:szCs w:val="28"/>
        </w:rPr>
        <w:t xml:space="preserve"> и </w:t>
      </w:r>
      <w:r w:rsidRPr="00E53C6F">
        <w:rPr>
          <w:rFonts w:ascii="Times New Roman" w:hAnsi="Times New Roman" w:cs="Times New Roman"/>
          <w:sz w:val="28"/>
          <w:szCs w:val="28"/>
        </w:rPr>
        <w:t>5 статьи 12</w:t>
      </w:r>
      <w:r w:rsidRPr="00036503">
        <w:rPr>
          <w:rFonts w:ascii="Times New Roman" w:hAnsi="Times New Roman" w:cs="Times New Roman"/>
          <w:sz w:val="28"/>
          <w:szCs w:val="28"/>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r w:rsidRPr="00E53C6F">
        <w:rPr>
          <w:rFonts w:ascii="Times New Roman" w:hAnsi="Times New Roman" w:cs="Times New Roman"/>
          <w:sz w:val="28"/>
          <w:szCs w:val="28"/>
        </w:rPr>
        <w:t>подпунктом "в" пункта 5</w:t>
      </w:r>
      <w:r w:rsidRPr="00036503">
        <w:rPr>
          <w:rFonts w:ascii="Times New Roman" w:hAnsi="Times New Roman" w:cs="Times New Roman"/>
          <w:sz w:val="28"/>
          <w:szCs w:val="28"/>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r w:rsidR="00257B1A">
        <w:rPr>
          <w:rFonts w:ascii="Times New Roman" w:hAnsi="Times New Roman" w:cs="Times New Roman"/>
          <w:sz w:val="28"/>
          <w:szCs w:val="28"/>
        </w:rPr>
        <w:t>.</w:t>
      </w:r>
    </w:p>
    <w:p w:rsidR="005F5D56" w:rsidRPr="005F5D56" w:rsidRDefault="00036503" w:rsidP="005F5D56">
      <w:pPr>
        <w:jc w:val="both"/>
        <w:rPr>
          <w:rFonts w:ascii="Times New Roman" w:hAnsi="Times New Roman" w:cs="Times New Roman"/>
          <w:sz w:val="28"/>
          <w:szCs w:val="28"/>
        </w:rPr>
      </w:pPr>
      <w:r w:rsidRPr="00036503">
        <w:rPr>
          <w:rFonts w:ascii="Times New Roman" w:hAnsi="Times New Roman" w:cs="Times New Roman"/>
          <w:sz w:val="28"/>
          <w:szCs w:val="28"/>
        </w:rPr>
        <w:t xml:space="preserve">Условия реализации Программы включают учебно-материальную базу </w:t>
      </w:r>
      <w:r w:rsidR="00CE1B0F">
        <w:rPr>
          <w:rFonts w:ascii="Times New Roman" w:hAnsi="Times New Roman" w:cs="Times New Roman"/>
          <w:sz w:val="28"/>
          <w:szCs w:val="28"/>
        </w:rPr>
        <w:t>ООО «Авто-Драйв»</w:t>
      </w:r>
      <w:r w:rsidRPr="00036503">
        <w:rPr>
          <w:rFonts w:ascii="Times New Roman" w:hAnsi="Times New Roman" w:cs="Times New Roman"/>
          <w:sz w:val="28"/>
          <w:szCs w:val="28"/>
        </w:rPr>
        <w:t>, содержащую организационно-педагогические, кадровые, информационно-методические и материально-технические условия, учебно-методические материалы</w:t>
      </w:r>
      <w:r w:rsidR="00257B1A">
        <w:rPr>
          <w:rFonts w:ascii="Times New Roman" w:hAnsi="Times New Roman" w:cs="Times New Roman"/>
          <w:sz w:val="28"/>
          <w:szCs w:val="28"/>
        </w:rPr>
        <w:t>.</w:t>
      </w:r>
    </w:p>
    <w:p w:rsidR="005F5D56" w:rsidRPr="005F5D56" w:rsidRDefault="00036503" w:rsidP="005F5D56">
      <w:pPr>
        <w:jc w:val="both"/>
        <w:rPr>
          <w:rFonts w:ascii="Times New Roman" w:hAnsi="Times New Roman" w:cs="Times New Roman"/>
          <w:sz w:val="28"/>
          <w:szCs w:val="28"/>
        </w:rPr>
      </w:pPr>
      <w:r w:rsidRPr="00036503">
        <w:rPr>
          <w:rFonts w:ascii="Times New Roman" w:hAnsi="Times New Roman" w:cs="Times New Roman"/>
          <w:sz w:val="28"/>
          <w:szCs w:val="28"/>
        </w:rPr>
        <w:t>Программа предусматривает достаточный для формирования, закрепления и развития практических навыков и компетенций объем практики</w:t>
      </w:r>
      <w:r w:rsidR="005F5D56" w:rsidRPr="005F5D56">
        <w:rPr>
          <w:rFonts w:ascii="Times New Roman" w:hAnsi="Times New Roman" w:cs="Times New Roman"/>
          <w:sz w:val="28"/>
          <w:szCs w:val="28"/>
        </w:rPr>
        <w:t>.</w:t>
      </w:r>
    </w:p>
    <w:p w:rsidR="00036503" w:rsidRPr="00036503" w:rsidRDefault="00036503" w:rsidP="00036503">
      <w:pPr>
        <w:jc w:val="both"/>
        <w:rPr>
          <w:rFonts w:ascii="Times New Roman" w:hAnsi="Times New Roman" w:cs="Times New Roman"/>
          <w:sz w:val="28"/>
          <w:szCs w:val="28"/>
        </w:rPr>
      </w:pPr>
      <w:r w:rsidRPr="00036503">
        <w:rPr>
          <w:rFonts w:ascii="Times New Roman" w:hAnsi="Times New Roman" w:cs="Times New Roman"/>
          <w:sz w:val="28"/>
          <w:szCs w:val="28"/>
        </w:rPr>
        <w:t>Программа может быть использована для разработки:</w:t>
      </w:r>
    </w:p>
    <w:p w:rsidR="00036503" w:rsidRPr="00036503" w:rsidRDefault="00036503" w:rsidP="00036503">
      <w:pPr>
        <w:jc w:val="both"/>
        <w:rPr>
          <w:rFonts w:ascii="Times New Roman" w:hAnsi="Times New Roman" w:cs="Times New Roman"/>
          <w:sz w:val="28"/>
          <w:szCs w:val="28"/>
        </w:rPr>
      </w:pPr>
      <w:r w:rsidRPr="00036503">
        <w:rPr>
          <w:rFonts w:ascii="Times New Roman" w:hAnsi="Times New Roman" w:cs="Times New Roman"/>
          <w:sz w:val="28"/>
          <w:szCs w:val="28"/>
        </w:rPr>
        <w:t>образовательной программы для лиц, не достигших 18 лет;</w:t>
      </w:r>
    </w:p>
    <w:p w:rsidR="005F5D56" w:rsidRDefault="00036503" w:rsidP="00036503">
      <w:pPr>
        <w:jc w:val="both"/>
        <w:rPr>
          <w:rFonts w:ascii="Times New Roman" w:hAnsi="Times New Roman" w:cs="Times New Roman"/>
          <w:sz w:val="28"/>
          <w:szCs w:val="28"/>
        </w:rPr>
      </w:pPr>
      <w:r w:rsidRPr="00036503">
        <w:rPr>
          <w:rFonts w:ascii="Times New Roman" w:hAnsi="Times New Roman" w:cs="Times New Roman"/>
          <w:sz w:val="28"/>
          <w:szCs w:val="28"/>
        </w:rPr>
        <w:lastRenderedPageBreak/>
        <w:t>адаптированной образовательной программы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r w:rsidR="005F5D56">
        <w:rPr>
          <w:rFonts w:ascii="Times New Roman" w:hAnsi="Times New Roman" w:cs="Times New Roman"/>
          <w:sz w:val="28"/>
          <w:szCs w:val="28"/>
        </w:rPr>
        <w:t>.</w:t>
      </w:r>
    </w:p>
    <w:p w:rsidR="00257B1A" w:rsidRDefault="00257B1A" w:rsidP="005F5D56">
      <w:pPr>
        <w:jc w:val="both"/>
        <w:rPr>
          <w:rFonts w:ascii="Times New Roman" w:hAnsi="Times New Roman" w:cs="Times New Roman"/>
          <w:sz w:val="28"/>
          <w:szCs w:val="28"/>
        </w:rPr>
      </w:pPr>
    </w:p>
    <w:p w:rsidR="00257B1A" w:rsidRDefault="00257B1A" w:rsidP="005F5D56">
      <w:pPr>
        <w:jc w:val="both"/>
        <w:rPr>
          <w:rFonts w:ascii="Times New Roman" w:hAnsi="Times New Roman" w:cs="Times New Roman"/>
          <w:sz w:val="28"/>
          <w:szCs w:val="28"/>
        </w:rPr>
      </w:pPr>
    </w:p>
    <w:p w:rsidR="00257B1A" w:rsidRPr="00257B1A" w:rsidRDefault="00257B1A" w:rsidP="00257B1A">
      <w:pPr>
        <w:pStyle w:val="a3"/>
        <w:numPr>
          <w:ilvl w:val="0"/>
          <w:numId w:val="1"/>
        </w:numPr>
        <w:jc w:val="center"/>
        <w:rPr>
          <w:rFonts w:ascii="Times New Roman" w:hAnsi="Times New Roman" w:cs="Times New Roman"/>
          <w:b/>
          <w:sz w:val="28"/>
          <w:szCs w:val="28"/>
        </w:rPr>
      </w:pPr>
      <w:r w:rsidRPr="00257B1A">
        <w:rPr>
          <w:rFonts w:ascii="Times New Roman" w:hAnsi="Times New Roman" w:cs="Times New Roman"/>
          <w:b/>
          <w:sz w:val="28"/>
          <w:szCs w:val="28"/>
        </w:rPr>
        <w:t>УЧЕБНЫЙ ПЛАН</w:t>
      </w:r>
    </w:p>
    <w:p w:rsidR="00257B1A" w:rsidRDefault="00257B1A" w:rsidP="00257B1A">
      <w:pPr>
        <w:pStyle w:val="a3"/>
        <w:jc w:val="right"/>
        <w:rPr>
          <w:rFonts w:ascii="Times New Roman" w:hAnsi="Times New Roman" w:cs="Times New Roman"/>
          <w:sz w:val="28"/>
          <w:szCs w:val="28"/>
        </w:rPr>
      </w:pPr>
      <w:r w:rsidRPr="00257B1A">
        <w:rPr>
          <w:rFonts w:ascii="Times New Roman" w:hAnsi="Times New Roman" w:cs="Times New Roman"/>
          <w:sz w:val="28"/>
          <w:szCs w:val="28"/>
        </w:rPr>
        <w:t>Таблица 1</w:t>
      </w:r>
    </w:p>
    <w:tbl>
      <w:tblPr>
        <w:tblStyle w:val="1"/>
        <w:tblW w:w="0" w:type="auto"/>
        <w:tblInd w:w="108" w:type="dxa"/>
        <w:tblLook w:val="04A0" w:firstRow="1" w:lastRow="0" w:firstColumn="1" w:lastColumn="0" w:noHBand="0" w:noVBand="1"/>
      </w:tblPr>
      <w:tblGrid>
        <w:gridCol w:w="3970"/>
        <w:gridCol w:w="1417"/>
        <w:gridCol w:w="1971"/>
        <w:gridCol w:w="1879"/>
      </w:tblGrid>
      <w:tr w:rsidR="00257B1A" w:rsidRPr="0073402E" w:rsidTr="001D51EA">
        <w:tc>
          <w:tcPr>
            <w:tcW w:w="3970" w:type="dxa"/>
            <w:vMerge w:val="restart"/>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r w:rsidRPr="0073402E">
              <w:rPr>
                <w:rFonts w:ascii="Times New Roman" w:eastAsia="Times New Roman" w:hAnsi="Times New Roman" w:cs="Times New Roman"/>
                <w:b/>
                <w:sz w:val="24"/>
                <w:szCs w:val="24"/>
                <w:lang w:eastAsia="ru-RU"/>
              </w:rPr>
              <w:t>Учебные предметы</w:t>
            </w:r>
          </w:p>
        </w:tc>
        <w:tc>
          <w:tcPr>
            <w:tcW w:w="5267" w:type="dxa"/>
            <w:gridSpan w:val="3"/>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r w:rsidRPr="0073402E">
              <w:rPr>
                <w:rFonts w:ascii="Times New Roman" w:eastAsia="Times New Roman" w:hAnsi="Times New Roman" w:cs="Times New Roman"/>
                <w:b/>
                <w:sz w:val="24"/>
                <w:szCs w:val="24"/>
                <w:lang w:eastAsia="ru-RU"/>
              </w:rPr>
              <w:t>Количество часов</w:t>
            </w:r>
          </w:p>
        </w:tc>
      </w:tr>
      <w:tr w:rsidR="00257B1A" w:rsidRPr="0073402E" w:rsidTr="001D51EA">
        <w:tc>
          <w:tcPr>
            <w:tcW w:w="3970" w:type="dxa"/>
            <w:vMerge/>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p>
        </w:tc>
        <w:tc>
          <w:tcPr>
            <w:tcW w:w="1417" w:type="dxa"/>
            <w:vMerge w:val="restart"/>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r w:rsidRPr="0073402E">
              <w:rPr>
                <w:rFonts w:ascii="Times New Roman" w:eastAsia="Times New Roman" w:hAnsi="Times New Roman" w:cs="Times New Roman"/>
                <w:b/>
                <w:sz w:val="24"/>
                <w:szCs w:val="24"/>
                <w:lang w:eastAsia="ru-RU"/>
              </w:rPr>
              <w:t>Всего</w:t>
            </w:r>
          </w:p>
        </w:tc>
        <w:tc>
          <w:tcPr>
            <w:tcW w:w="3850" w:type="dxa"/>
            <w:gridSpan w:val="2"/>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r w:rsidRPr="0073402E">
              <w:rPr>
                <w:rFonts w:ascii="Times New Roman" w:eastAsia="Times New Roman" w:hAnsi="Times New Roman" w:cs="Times New Roman"/>
                <w:b/>
                <w:sz w:val="24"/>
                <w:szCs w:val="24"/>
                <w:lang w:eastAsia="ru-RU"/>
              </w:rPr>
              <w:t>В том числе</w:t>
            </w:r>
          </w:p>
        </w:tc>
      </w:tr>
      <w:tr w:rsidR="00257B1A" w:rsidRPr="0073402E" w:rsidTr="001D51EA">
        <w:tc>
          <w:tcPr>
            <w:tcW w:w="3970" w:type="dxa"/>
            <w:vMerge/>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p>
        </w:tc>
        <w:tc>
          <w:tcPr>
            <w:tcW w:w="1417" w:type="dxa"/>
            <w:vMerge/>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p>
        </w:tc>
        <w:tc>
          <w:tcPr>
            <w:tcW w:w="1971" w:type="dxa"/>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r w:rsidRPr="0073402E">
              <w:rPr>
                <w:rFonts w:ascii="Times New Roman" w:eastAsia="Times New Roman" w:hAnsi="Times New Roman" w:cs="Times New Roman"/>
                <w:b/>
                <w:sz w:val="24"/>
                <w:szCs w:val="24"/>
                <w:lang w:eastAsia="ru-RU"/>
              </w:rPr>
              <w:t>Теоретические занятия</w:t>
            </w:r>
          </w:p>
        </w:tc>
        <w:tc>
          <w:tcPr>
            <w:tcW w:w="1879" w:type="dxa"/>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r w:rsidRPr="0073402E">
              <w:rPr>
                <w:rFonts w:ascii="Times New Roman" w:eastAsia="Times New Roman" w:hAnsi="Times New Roman" w:cs="Times New Roman"/>
                <w:b/>
                <w:sz w:val="24"/>
                <w:szCs w:val="24"/>
                <w:lang w:eastAsia="ru-RU"/>
              </w:rPr>
              <w:t>Практические занятия</w:t>
            </w:r>
          </w:p>
        </w:tc>
      </w:tr>
      <w:tr w:rsidR="00257B1A" w:rsidRPr="0073402E" w:rsidTr="001D51EA">
        <w:tc>
          <w:tcPr>
            <w:tcW w:w="9237" w:type="dxa"/>
            <w:gridSpan w:val="4"/>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r w:rsidRPr="0073402E">
              <w:rPr>
                <w:rFonts w:ascii="Times New Roman" w:eastAsia="Times New Roman" w:hAnsi="Times New Roman" w:cs="Times New Roman"/>
                <w:b/>
                <w:sz w:val="24"/>
                <w:szCs w:val="24"/>
                <w:lang w:eastAsia="ru-RU"/>
              </w:rPr>
              <w:t>Специальный цикл</w:t>
            </w:r>
          </w:p>
        </w:tc>
      </w:tr>
      <w:tr w:rsidR="00257B1A" w:rsidRPr="0073402E" w:rsidTr="001D51EA">
        <w:tc>
          <w:tcPr>
            <w:tcW w:w="3970" w:type="dxa"/>
          </w:tcPr>
          <w:p w:rsidR="00257B1A" w:rsidRPr="0073402E" w:rsidRDefault="00036503" w:rsidP="001D51EA">
            <w:pPr>
              <w:spacing w:line="240" w:lineRule="auto"/>
              <w:contextualSpacing/>
              <w:rPr>
                <w:rFonts w:ascii="Times New Roman" w:eastAsia="Times New Roman" w:hAnsi="Times New Roman" w:cs="Times New Roman"/>
                <w:sz w:val="28"/>
                <w:lang w:eastAsia="ru-RU"/>
              </w:rPr>
            </w:pPr>
            <w:r w:rsidRPr="00036503">
              <w:rPr>
                <w:rFonts w:ascii="Times New Roman" w:eastAsia="Times New Roman" w:hAnsi="Times New Roman" w:cs="Times New Roman"/>
                <w:sz w:val="28"/>
                <w:lang w:eastAsia="ru-RU"/>
              </w:rPr>
              <w:t>Устройство и техническое обслуживание транспортных средств категории "B" как объектов управления</w:t>
            </w:r>
          </w:p>
        </w:tc>
        <w:tc>
          <w:tcPr>
            <w:tcW w:w="1417"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12</w:t>
            </w:r>
          </w:p>
        </w:tc>
        <w:tc>
          <w:tcPr>
            <w:tcW w:w="1971"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10</w:t>
            </w:r>
          </w:p>
        </w:tc>
        <w:tc>
          <w:tcPr>
            <w:tcW w:w="1879"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sidRPr="0073402E">
              <w:rPr>
                <w:rFonts w:ascii="Times New Roman" w:eastAsia="Times New Roman" w:hAnsi="Times New Roman" w:cs="Times New Roman"/>
                <w:sz w:val="28"/>
                <w:lang w:eastAsia="ru-RU"/>
              </w:rPr>
              <w:t>2</w:t>
            </w:r>
          </w:p>
        </w:tc>
      </w:tr>
      <w:tr w:rsidR="00257B1A" w:rsidRPr="0073402E" w:rsidTr="001D51EA">
        <w:tc>
          <w:tcPr>
            <w:tcW w:w="3970" w:type="dxa"/>
          </w:tcPr>
          <w:p w:rsidR="00257B1A" w:rsidRPr="0073402E" w:rsidRDefault="00036503" w:rsidP="001D51EA">
            <w:pPr>
              <w:spacing w:line="240" w:lineRule="auto"/>
              <w:contextualSpacing/>
              <w:rPr>
                <w:rFonts w:ascii="Times New Roman" w:eastAsia="Times New Roman" w:hAnsi="Times New Roman" w:cs="Times New Roman"/>
                <w:sz w:val="28"/>
                <w:lang w:eastAsia="ru-RU"/>
              </w:rPr>
            </w:pPr>
            <w:r w:rsidRPr="00036503">
              <w:rPr>
                <w:rFonts w:ascii="Times New Roman" w:eastAsia="Times New Roman" w:hAnsi="Times New Roman" w:cs="Times New Roman"/>
                <w:sz w:val="28"/>
                <w:lang w:eastAsia="ru-RU"/>
              </w:rPr>
              <w:t>Основы управления транспортными средствами категории "B"</w:t>
            </w:r>
          </w:p>
        </w:tc>
        <w:tc>
          <w:tcPr>
            <w:tcW w:w="1417"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sidRPr="0073402E">
              <w:rPr>
                <w:rFonts w:ascii="Times New Roman" w:eastAsia="Times New Roman" w:hAnsi="Times New Roman" w:cs="Times New Roman"/>
                <w:sz w:val="28"/>
                <w:lang w:eastAsia="ru-RU"/>
              </w:rPr>
              <w:t>12</w:t>
            </w:r>
          </w:p>
        </w:tc>
        <w:tc>
          <w:tcPr>
            <w:tcW w:w="1971"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sidRPr="0073402E">
              <w:rPr>
                <w:rFonts w:ascii="Times New Roman" w:eastAsia="Times New Roman" w:hAnsi="Times New Roman" w:cs="Times New Roman"/>
                <w:sz w:val="28"/>
                <w:lang w:eastAsia="ru-RU"/>
              </w:rPr>
              <w:t>8</w:t>
            </w:r>
          </w:p>
        </w:tc>
        <w:tc>
          <w:tcPr>
            <w:tcW w:w="1879"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sidRPr="0073402E">
              <w:rPr>
                <w:rFonts w:ascii="Times New Roman" w:eastAsia="Times New Roman" w:hAnsi="Times New Roman" w:cs="Times New Roman"/>
                <w:sz w:val="28"/>
                <w:lang w:eastAsia="ru-RU"/>
              </w:rPr>
              <w:t>4</w:t>
            </w:r>
          </w:p>
        </w:tc>
      </w:tr>
      <w:tr w:rsidR="00257B1A" w:rsidRPr="0073402E" w:rsidTr="001D51EA">
        <w:tc>
          <w:tcPr>
            <w:tcW w:w="9237" w:type="dxa"/>
            <w:gridSpan w:val="4"/>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r w:rsidRPr="0073402E">
              <w:rPr>
                <w:rFonts w:ascii="Times New Roman" w:eastAsia="Times New Roman" w:hAnsi="Times New Roman" w:cs="Times New Roman"/>
                <w:b/>
                <w:sz w:val="24"/>
                <w:szCs w:val="24"/>
                <w:lang w:eastAsia="ru-RU"/>
              </w:rPr>
              <w:t>Профессиональный цикл</w:t>
            </w:r>
          </w:p>
        </w:tc>
      </w:tr>
      <w:tr w:rsidR="00257B1A" w:rsidRPr="0073402E" w:rsidTr="001D51EA">
        <w:tc>
          <w:tcPr>
            <w:tcW w:w="3970" w:type="dxa"/>
          </w:tcPr>
          <w:p w:rsidR="00257B1A" w:rsidRPr="0073402E" w:rsidRDefault="00036503" w:rsidP="001D51EA">
            <w:pPr>
              <w:spacing w:line="240" w:lineRule="auto"/>
              <w:contextualSpacing/>
              <w:rPr>
                <w:rFonts w:ascii="Times New Roman" w:eastAsia="Times New Roman" w:hAnsi="Times New Roman" w:cs="Times New Roman"/>
                <w:sz w:val="28"/>
                <w:lang w:eastAsia="ru-RU"/>
              </w:rPr>
            </w:pPr>
            <w:r w:rsidRPr="00036503">
              <w:rPr>
                <w:rFonts w:ascii="Times New Roman" w:eastAsia="Times New Roman" w:hAnsi="Times New Roman" w:cs="Times New Roman"/>
                <w:sz w:val="28"/>
                <w:lang w:eastAsia="ru-RU"/>
              </w:rPr>
              <w:t>Организация и выполнение пассажирских перевозок автомобильным транспортом</w:t>
            </w:r>
          </w:p>
        </w:tc>
        <w:tc>
          <w:tcPr>
            <w:tcW w:w="1417"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sidRPr="0073402E">
              <w:rPr>
                <w:rFonts w:ascii="Times New Roman" w:eastAsia="Times New Roman" w:hAnsi="Times New Roman" w:cs="Times New Roman"/>
                <w:sz w:val="28"/>
                <w:lang w:eastAsia="ru-RU"/>
              </w:rPr>
              <w:t>6</w:t>
            </w:r>
          </w:p>
        </w:tc>
        <w:tc>
          <w:tcPr>
            <w:tcW w:w="1971"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sidRPr="0073402E">
              <w:rPr>
                <w:rFonts w:ascii="Times New Roman" w:eastAsia="Times New Roman" w:hAnsi="Times New Roman" w:cs="Times New Roman"/>
                <w:sz w:val="28"/>
                <w:lang w:eastAsia="ru-RU"/>
              </w:rPr>
              <w:t>6</w:t>
            </w:r>
          </w:p>
        </w:tc>
        <w:tc>
          <w:tcPr>
            <w:tcW w:w="1879"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sidRPr="0073402E">
              <w:rPr>
                <w:rFonts w:ascii="Times New Roman" w:eastAsia="Times New Roman" w:hAnsi="Times New Roman" w:cs="Times New Roman"/>
                <w:sz w:val="28"/>
                <w:lang w:eastAsia="ru-RU"/>
              </w:rPr>
              <w:t>-</w:t>
            </w:r>
          </w:p>
        </w:tc>
      </w:tr>
      <w:tr w:rsidR="00257B1A" w:rsidRPr="0073402E" w:rsidTr="001D51EA">
        <w:tc>
          <w:tcPr>
            <w:tcW w:w="9237" w:type="dxa"/>
            <w:gridSpan w:val="4"/>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r w:rsidRPr="0073402E">
              <w:rPr>
                <w:rFonts w:ascii="Times New Roman" w:eastAsia="Times New Roman" w:hAnsi="Times New Roman" w:cs="Times New Roman"/>
                <w:b/>
                <w:sz w:val="24"/>
                <w:szCs w:val="24"/>
                <w:lang w:eastAsia="ru-RU"/>
              </w:rPr>
              <w:t>Практическая подготовка</w:t>
            </w:r>
          </w:p>
        </w:tc>
      </w:tr>
      <w:tr w:rsidR="00257B1A" w:rsidRPr="0073402E" w:rsidTr="001D51EA">
        <w:tc>
          <w:tcPr>
            <w:tcW w:w="3970" w:type="dxa"/>
          </w:tcPr>
          <w:p w:rsidR="00257B1A" w:rsidRPr="0073402E" w:rsidRDefault="00036503" w:rsidP="001D51EA">
            <w:pPr>
              <w:spacing w:line="240" w:lineRule="auto"/>
              <w:contextualSpacing/>
              <w:rPr>
                <w:rFonts w:ascii="Times New Roman" w:eastAsia="Times New Roman" w:hAnsi="Times New Roman" w:cs="Times New Roman"/>
                <w:sz w:val="28"/>
                <w:lang w:eastAsia="ru-RU"/>
              </w:rPr>
            </w:pPr>
            <w:r w:rsidRPr="00036503">
              <w:rPr>
                <w:rFonts w:ascii="Times New Roman" w:eastAsia="Times New Roman" w:hAnsi="Times New Roman" w:cs="Times New Roman"/>
                <w:sz w:val="28"/>
                <w:lang w:eastAsia="ru-RU"/>
              </w:rPr>
              <w:t>Вождение транспортных средств категории "B" (с механической трансмиссией/с автоматической трансмиссией)</w:t>
            </w:r>
          </w:p>
        </w:tc>
        <w:tc>
          <w:tcPr>
            <w:tcW w:w="1417"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24/22</w:t>
            </w:r>
          </w:p>
        </w:tc>
        <w:tc>
          <w:tcPr>
            <w:tcW w:w="1971"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w:t>
            </w:r>
          </w:p>
        </w:tc>
        <w:tc>
          <w:tcPr>
            <w:tcW w:w="1879"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24/22</w:t>
            </w:r>
          </w:p>
        </w:tc>
      </w:tr>
      <w:tr w:rsidR="00257B1A" w:rsidRPr="0073402E" w:rsidTr="001D51EA">
        <w:tc>
          <w:tcPr>
            <w:tcW w:w="9237" w:type="dxa"/>
            <w:gridSpan w:val="4"/>
          </w:tcPr>
          <w:p w:rsidR="00257B1A" w:rsidRPr="0073402E" w:rsidRDefault="00257B1A" w:rsidP="001D51EA">
            <w:pPr>
              <w:spacing w:line="240" w:lineRule="auto"/>
              <w:contextualSpacing/>
              <w:jc w:val="center"/>
              <w:rPr>
                <w:rFonts w:ascii="Times New Roman" w:eastAsia="Times New Roman" w:hAnsi="Times New Roman" w:cs="Times New Roman"/>
                <w:b/>
                <w:sz w:val="24"/>
                <w:szCs w:val="24"/>
                <w:lang w:eastAsia="ru-RU"/>
              </w:rPr>
            </w:pPr>
            <w:r w:rsidRPr="0073402E">
              <w:rPr>
                <w:rFonts w:ascii="Times New Roman" w:eastAsia="Times New Roman" w:hAnsi="Times New Roman" w:cs="Times New Roman"/>
                <w:b/>
                <w:sz w:val="24"/>
                <w:szCs w:val="24"/>
                <w:lang w:eastAsia="ru-RU"/>
              </w:rPr>
              <w:t>Квалификационный экзамен</w:t>
            </w:r>
          </w:p>
        </w:tc>
      </w:tr>
      <w:tr w:rsidR="00257B1A" w:rsidRPr="0073402E" w:rsidTr="001D51EA">
        <w:tc>
          <w:tcPr>
            <w:tcW w:w="3970" w:type="dxa"/>
          </w:tcPr>
          <w:p w:rsidR="00257B1A" w:rsidRPr="0073402E" w:rsidRDefault="00257B1A" w:rsidP="001D51EA">
            <w:pPr>
              <w:spacing w:line="240" w:lineRule="auto"/>
              <w:contextualSpacing/>
              <w:rPr>
                <w:rFonts w:ascii="Times New Roman" w:eastAsia="Times New Roman" w:hAnsi="Times New Roman" w:cs="Times New Roman"/>
                <w:sz w:val="28"/>
                <w:lang w:eastAsia="ru-RU"/>
              </w:rPr>
            </w:pPr>
            <w:r w:rsidRPr="0073402E">
              <w:rPr>
                <w:rFonts w:ascii="Times New Roman" w:eastAsia="Times New Roman" w:hAnsi="Times New Roman" w:cs="Times New Roman"/>
                <w:sz w:val="28"/>
                <w:lang w:eastAsia="ru-RU"/>
              </w:rPr>
              <w:t>Квалификационный экзамен</w:t>
            </w:r>
          </w:p>
        </w:tc>
        <w:tc>
          <w:tcPr>
            <w:tcW w:w="1417"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sidRPr="0073402E">
              <w:rPr>
                <w:rFonts w:ascii="Times New Roman" w:eastAsia="Times New Roman" w:hAnsi="Times New Roman" w:cs="Times New Roman"/>
                <w:sz w:val="28"/>
                <w:lang w:eastAsia="ru-RU"/>
              </w:rPr>
              <w:t>4</w:t>
            </w:r>
          </w:p>
        </w:tc>
        <w:tc>
          <w:tcPr>
            <w:tcW w:w="1971"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sidRPr="0073402E">
              <w:rPr>
                <w:rFonts w:ascii="Times New Roman" w:eastAsia="Times New Roman" w:hAnsi="Times New Roman" w:cs="Times New Roman"/>
                <w:sz w:val="28"/>
                <w:lang w:eastAsia="ru-RU"/>
              </w:rPr>
              <w:t>2</w:t>
            </w:r>
          </w:p>
        </w:tc>
        <w:tc>
          <w:tcPr>
            <w:tcW w:w="1879" w:type="dxa"/>
          </w:tcPr>
          <w:p w:rsidR="00257B1A" w:rsidRPr="0073402E" w:rsidRDefault="00257B1A" w:rsidP="001D51EA">
            <w:pPr>
              <w:spacing w:line="240" w:lineRule="auto"/>
              <w:contextualSpacing/>
              <w:jc w:val="center"/>
              <w:rPr>
                <w:rFonts w:ascii="Times New Roman" w:eastAsia="Times New Roman" w:hAnsi="Times New Roman" w:cs="Times New Roman"/>
                <w:sz w:val="28"/>
                <w:lang w:eastAsia="ru-RU"/>
              </w:rPr>
            </w:pPr>
            <w:r w:rsidRPr="0073402E">
              <w:rPr>
                <w:rFonts w:ascii="Times New Roman" w:eastAsia="Times New Roman" w:hAnsi="Times New Roman" w:cs="Times New Roman"/>
                <w:sz w:val="28"/>
                <w:lang w:eastAsia="ru-RU"/>
              </w:rPr>
              <w:t>2</w:t>
            </w:r>
          </w:p>
        </w:tc>
      </w:tr>
      <w:tr w:rsidR="00257B1A" w:rsidRPr="0073402E" w:rsidTr="001D51EA">
        <w:tc>
          <w:tcPr>
            <w:tcW w:w="3970" w:type="dxa"/>
          </w:tcPr>
          <w:p w:rsidR="00257B1A" w:rsidRPr="0073402E" w:rsidRDefault="00257B1A" w:rsidP="001D51EA">
            <w:pPr>
              <w:spacing w:line="240" w:lineRule="auto"/>
              <w:contextualSpacing/>
              <w:rPr>
                <w:rFonts w:ascii="Times New Roman" w:eastAsia="Times New Roman" w:hAnsi="Times New Roman" w:cs="Times New Roman"/>
                <w:b/>
                <w:sz w:val="28"/>
                <w:lang w:eastAsia="ru-RU"/>
              </w:rPr>
            </w:pPr>
            <w:r w:rsidRPr="0073402E">
              <w:rPr>
                <w:rFonts w:ascii="Times New Roman" w:eastAsia="Times New Roman" w:hAnsi="Times New Roman" w:cs="Times New Roman"/>
                <w:b/>
                <w:sz w:val="28"/>
                <w:lang w:eastAsia="ru-RU"/>
              </w:rPr>
              <w:t>Итого:</w:t>
            </w:r>
          </w:p>
        </w:tc>
        <w:tc>
          <w:tcPr>
            <w:tcW w:w="1417" w:type="dxa"/>
          </w:tcPr>
          <w:p w:rsidR="00257B1A" w:rsidRPr="0073402E" w:rsidRDefault="00257B1A" w:rsidP="00257B1A">
            <w:pPr>
              <w:spacing w:line="240" w:lineRule="auto"/>
              <w:contextualSpacing/>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58/56</w:t>
            </w:r>
          </w:p>
        </w:tc>
        <w:tc>
          <w:tcPr>
            <w:tcW w:w="1971" w:type="dxa"/>
          </w:tcPr>
          <w:p w:rsidR="00257B1A" w:rsidRPr="0073402E" w:rsidRDefault="00257B1A" w:rsidP="001D51EA">
            <w:pPr>
              <w:spacing w:line="240" w:lineRule="auto"/>
              <w:contextualSpacing/>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26</w:t>
            </w:r>
          </w:p>
        </w:tc>
        <w:tc>
          <w:tcPr>
            <w:tcW w:w="1879" w:type="dxa"/>
          </w:tcPr>
          <w:p w:rsidR="00257B1A" w:rsidRPr="0073402E" w:rsidRDefault="00257B1A" w:rsidP="001D51EA">
            <w:pPr>
              <w:spacing w:line="240" w:lineRule="auto"/>
              <w:contextualSpacing/>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32/30</w:t>
            </w:r>
          </w:p>
        </w:tc>
      </w:tr>
    </w:tbl>
    <w:p w:rsidR="00257B1A" w:rsidRDefault="00257B1A" w:rsidP="00257B1A">
      <w:pPr>
        <w:pStyle w:val="a3"/>
        <w:jc w:val="center"/>
        <w:rPr>
          <w:rFonts w:ascii="Times New Roman" w:hAnsi="Times New Roman" w:cs="Times New Roman"/>
          <w:b/>
          <w:sz w:val="28"/>
          <w:szCs w:val="28"/>
        </w:rPr>
      </w:pPr>
    </w:p>
    <w:p w:rsidR="00CC687B" w:rsidRDefault="00CC687B" w:rsidP="00257B1A">
      <w:pPr>
        <w:pStyle w:val="a3"/>
        <w:jc w:val="center"/>
        <w:rPr>
          <w:rFonts w:ascii="Times New Roman" w:hAnsi="Times New Roman" w:cs="Times New Roman"/>
          <w:b/>
          <w:sz w:val="28"/>
          <w:szCs w:val="28"/>
        </w:rPr>
      </w:pPr>
    </w:p>
    <w:p w:rsidR="00CC687B" w:rsidRDefault="00CC687B" w:rsidP="00257B1A">
      <w:pPr>
        <w:pStyle w:val="a3"/>
        <w:jc w:val="center"/>
        <w:rPr>
          <w:rFonts w:ascii="Times New Roman" w:hAnsi="Times New Roman" w:cs="Times New Roman"/>
          <w:b/>
          <w:sz w:val="28"/>
          <w:szCs w:val="28"/>
        </w:rPr>
      </w:pPr>
    </w:p>
    <w:p w:rsidR="00CC687B" w:rsidRDefault="00CC687B" w:rsidP="00257B1A">
      <w:pPr>
        <w:pStyle w:val="a3"/>
        <w:jc w:val="center"/>
        <w:rPr>
          <w:rFonts w:ascii="Times New Roman" w:hAnsi="Times New Roman" w:cs="Times New Roman"/>
          <w:b/>
          <w:sz w:val="28"/>
          <w:szCs w:val="28"/>
        </w:rPr>
      </w:pPr>
    </w:p>
    <w:p w:rsidR="00CC687B" w:rsidRDefault="00CC687B" w:rsidP="00257B1A">
      <w:pPr>
        <w:pStyle w:val="a3"/>
        <w:jc w:val="center"/>
        <w:rPr>
          <w:rFonts w:ascii="Times New Roman" w:hAnsi="Times New Roman" w:cs="Times New Roman"/>
          <w:b/>
          <w:sz w:val="28"/>
          <w:szCs w:val="28"/>
        </w:rPr>
      </w:pPr>
    </w:p>
    <w:p w:rsidR="00CC687B" w:rsidRDefault="00CC687B" w:rsidP="00257B1A">
      <w:pPr>
        <w:pStyle w:val="a3"/>
        <w:jc w:val="center"/>
        <w:rPr>
          <w:rFonts w:ascii="Times New Roman" w:hAnsi="Times New Roman" w:cs="Times New Roman"/>
          <w:b/>
          <w:sz w:val="28"/>
          <w:szCs w:val="28"/>
        </w:rPr>
      </w:pPr>
    </w:p>
    <w:p w:rsidR="00CC687B" w:rsidRDefault="00CC687B" w:rsidP="00257B1A">
      <w:pPr>
        <w:pStyle w:val="a3"/>
        <w:jc w:val="center"/>
        <w:rPr>
          <w:rFonts w:ascii="Times New Roman" w:hAnsi="Times New Roman" w:cs="Times New Roman"/>
          <w:b/>
          <w:sz w:val="28"/>
          <w:szCs w:val="28"/>
        </w:rPr>
      </w:pPr>
    </w:p>
    <w:p w:rsidR="00CC687B" w:rsidRDefault="00CC687B" w:rsidP="00257B1A">
      <w:pPr>
        <w:pStyle w:val="a3"/>
        <w:jc w:val="center"/>
        <w:rPr>
          <w:rFonts w:ascii="Times New Roman" w:hAnsi="Times New Roman" w:cs="Times New Roman"/>
          <w:b/>
          <w:sz w:val="28"/>
          <w:szCs w:val="28"/>
        </w:rPr>
      </w:pPr>
    </w:p>
    <w:p w:rsidR="00CC687B" w:rsidRPr="006A033B" w:rsidRDefault="00CC687B" w:rsidP="006A033B">
      <w:pPr>
        <w:rPr>
          <w:rFonts w:ascii="Times New Roman" w:hAnsi="Times New Roman" w:cs="Times New Roman"/>
          <w:b/>
          <w:sz w:val="28"/>
          <w:szCs w:val="28"/>
        </w:rPr>
      </w:pPr>
    </w:p>
    <w:p w:rsidR="00CC687B" w:rsidRPr="00FD17B2" w:rsidRDefault="00CC687B" w:rsidP="00FD17B2">
      <w:pPr>
        <w:rPr>
          <w:rFonts w:ascii="Times New Roman" w:hAnsi="Times New Roman" w:cs="Times New Roman"/>
          <w:b/>
          <w:sz w:val="28"/>
          <w:szCs w:val="28"/>
        </w:rPr>
      </w:pPr>
    </w:p>
    <w:p w:rsidR="00257B1A" w:rsidRDefault="00257B1A" w:rsidP="00257B1A">
      <w:pPr>
        <w:pStyle w:val="a3"/>
        <w:numPr>
          <w:ilvl w:val="0"/>
          <w:numId w:val="1"/>
        </w:numPr>
        <w:jc w:val="center"/>
        <w:rPr>
          <w:rFonts w:ascii="Times New Roman" w:hAnsi="Times New Roman" w:cs="Times New Roman"/>
          <w:b/>
          <w:sz w:val="28"/>
          <w:szCs w:val="28"/>
        </w:rPr>
      </w:pPr>
      <w:r w:rsidRPr="00257B1A">
        <w:rPr>
          <w:rFonts w:ascii="Times New Roman" w:hAnsi="Times New Roman" w:cs="Times New Roman"/>
          <w:b/>
          <w:sz w:val="28"/>
          <w:szCs w:val="28"/>
        </w:rPr>
        <w:lastRenderedPageBreak/>
        <w:t>РАБОЧИЕ ПРОГРАММЫ УЧЕБНЫХ ПРЕДМЕТОВ</w:t>
      </w:r>
    </w:p>
    <w:p w:rsidR="00CC687B" w:rsidRPr="00CC687B" w:rsidRDefault="00CC687B" w:rsidP="00CC687B">
      <w:pPr>
        <w:pStyle w:val="a3"/>
        <w:numPr>
          <w:ilvl w:val="1"/>
          <w:numId w:val="1"/>
        </w:numPr>
        <w:rPr>
          <w:rFonts w:ascii="Times New Roman" w:hAnsi="Times New Roman" w:cs="Times New Roman"/>
          <w:b/>
          <w:sz w:val="28"/>
          <w:szCs w:val="28"/>
        </w:rPr>
      </w:pPr>
      <w:r w:rsidRPr="00CC687B">
        <w:rPr>
          <w:rFonts w:ascii="Times New Roman" w:hAnsi="Times New Roman" w:cs="Times New Roman"/>
          <w:b/>
          <w:sz w:val="28"/>
          <w:szCs w:val="28"/>
        </w:rPr>
        <w:t>Специальный цикл Программы.</w:t>
      </w:r>
    </w:p>
    <w:p w:rsidR="00257B1A" w:rsidRDefault="00CC687B" w:rsidP="00CC687B">
      <w:pPr>
        <w:pStyle w:val="a3"/>
        <w:numPr>
          <w:ilvl w:val="2"/>
          <w:numId w:val="1"/>
        </w:numPr>
        <w:rPr>
          <w:rFonts w:ascii="Times New Roman" w:hAnsi="Times New Roman" w:cs="Times New Roman"/>
          <w:b/>
          <w:sz w:val="28"/>
          <w:szCs w:val="28"/>
        </w:rPr>
      </w:pPr>
      <w:r w:rsidRPr="00CC687B">
        <w:rPr>
          <w:rFonts w:ascii="Times New Roman" w:hAnsi="Times New Roman" w:cs="Times New Roman"/>
          <w:b/>
          <w:sz w:val="28"/>
          <w:szCs w:val="28"/>
        </w:rPr>
        <w:t>Учебный предмет «Устройство и техническое обслуживание транспортных средств категории «B» как объектов управления».</w:t>
      </w:r>
    </w:p>
    <w:p w:rsidR="00CC687B" w:rsidRDefault="00CC687B" w:rsidP="00CC687B">
      <w:pPr>
        <w:pStyle w:val="a3"/>
        <w:ind w:left="1080"/>
        <w:jc w:val="right"/>
        <w:rPr>
          <w:rFonts w:ascii="Times New Roman" w:hAnsi="Times New Roman" w:cs="Times New Roman"/>
          <w:sz w:val="28"/>
          <w:szCs w:val="28"/>
        </w:rPr>
      </w:pPr>
      <w:r>
        <w:rPr>
          <w:rFonts w:ascii="Times New Roman" w:hAnsi="Times New Roman" w:cs="Times New Roman"/>
          <w:sz w:val="28"/>
          <w:szCs w:val="28"/>
        </w:rPr>
        <w:t>Таблица 2</w:t>
      </w:r>
    </w:p>
    <w:p w:rsidR="00CC687B" w:rsidRDefault="00CC687B" w:rsidP="00CC687B">
      <w:pPr>
        <w:pStyle w:val="a3"/>
        <w:ind w:left="1080"/>
        <w:jc w:val="center"/>
        <w:rPr>
          <w:rFonts w:ascii="Times New Roman" w:hAnsi="Times New Roman" w:cs="Times New Roman"/>
          <w:sz w:val="28"/>
          <w:szCs w:val="28"/>
        </w:rPr>
      </w:pPr>
      <w:r w:rsidRPr="00C65481">
        <w:rPr>
          <w:rFonts w:ascii="Times New Roman" w:hAnsi="Times New Roman" w:cs="Times New Roman"/>
          <w:sz w:val="28"/>
          <w:szCs w:val="28"/>
        </w:rPr>
        <w:t>Распределение учебных часов по разделам и темам</w:t>
      </w:r>
    </w:p>
    <w:tbl>
      <w:tblPr>
        <w:tblStyle w:val="11"/>
        <w:tblW w:w="0" w:type="auto"/>
        <w:tblInd w:w="108" w:type="dxa"/>
        <w:tblLook w:val="04A0" w:firstRow="1" w:lastRow="0" w:firstColumn="1" w:lastColumn="0" w:noHBand="0" w:noVBand="1"/>
      </w:tblPr>
      <w:tblGrid>
        <w:gridCol w:w="3883"/>
        <w:gridCol w:w="1740"/>
        <w:gridCol w:w="1831"/>
        <w:gridCol w:w="1783"/>
      </w:tblGrid>
      <w:tr w:rsidR="00CC687B" w:rsidRPr="003C71FB" w:rsidTr="00CC687B">
        <w:tc>
          <w:tcPr>
            <w:tcW w:w="3883" w:type="dxa"/>
            <w:vMerge w:val="restart"/>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Наименование разделов и тем</w:t>
            </w:r>
          </w:p>
        </w:tc>
        <w:tc>
          <w:tcPr>
            <w:tcW w:w="5354" w:type="dxa"/>
            <w:gridSpan w:val="3"/>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Количество часов</w:t>
            </w:r>
          </w:p>
        </w:tc>
      </w:tr>
      <w:tr w:rsidR="00CC687B" w:rsidRPr="003C71FB" w:rsidTr="00CC687B">
        <w:tc>
          <w:tcPr>
            <w:tcW w:w="3883" w:type="dxa"/>
            <w:vMerge/>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p>
        </w:tc>
        <w:tc>
          <w:tcPr>
            <w:tcW w:w="1740" w:type="dxa"/>
            <w:vMerge w:val="restart"/>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Всего</w:t>
            </w:r>
          </w:p>
        </w:tc>
        <w:tc>
          <w:tcPr>
            <w:tcW w:w="3614" w:type="dxa"/>
            <w:gridSpan w:val="2"/>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В том числе</w:t>
            </w:r>
          </w:p>
        </w:tc>
      </w:tr>
      <w:tr w:rsidR="00CC687B" w:rsidRPr="003C71FB" w:rsidTr="00CC687B">
        <w:tc>
          <w:tcPr>
            <w:tcW w:w="3883" w:type="dxa"/>
            <w:vMerge/>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p>
        </w:tc>
        <w:tc>
          <w:tcPr>
            <w:tcW w:w="1740" w:type="dxa"/>
            <w:vMerge/>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Теоретические занятия</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Практические занятия</w:t>
            </w:r>
          </w:p>
        </w:tc>
      </w:tr>
      <w:tr w:rsidR="00CC687B" w:rsidRPr="003C71FB" w:rsidTr="00CC687B">
        <w:tc>
          <w:tcPr>
            <w:tcW w:w="9237" w:type="dxa"/>
            <w:gridSpan w:val="4"/>
          </w:tcPr>
          <w:p w:rsidR="00CC687B" w:rsidRPr="003C71FB" w:rsidRDefault="00CC687B" w:rsidP="00CC687B">
            <w:pPr>
              <w:numPr>
                <w:ilvl w:val="0"/>
                <w:numId w:val="2"/>
              </w:numPr>
              <w:spacing w:line="240" w:lineRule="auto"/>
              <w:contextualSpacing/>
              <w:jc w:val="center"/>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Устройство транспортных средств</w:t>
            </w:r>
          </w:p>
        </w:tc>
      </w:tr>
      <w:tr w:rsidR="00CC687B" w:rsidRPr="003C71FB" w:rsidTr="00CC687B">
        <w:tc>
          <w:tcPr>
            <w:tcW w:w="3883" w:type="dxa"/>
          </w:tcPr>
          <w:p w:rsidR="00CC687B" w:rsidRPr="003C71FB" w:rsidRDefault="00036503" w:rsidP="001D51EA">
            <w:pPr>
              <w:spacing w:line="240" w:lineRule="auto"/>
              <w:contextualSpacing/>
              <w:rPr>
                <w:rFonts w:ascii="Times New Roman" w:eastAsia="Times New Roman" w:hAnsi="Times New Roman" w:cs="Times New Roman"/>
                <w:sz w:val="24"/>
                <w:szCs w:val="24"/>
                <w:lang w:eastAsia="ru-RU"/>
              </w:rPr>
            </w:pPr>
            <w:r w:rsidRPr="00036503">
              <w:rPr>
                <w:rFonts w:ascii="Times New Roman" w:eastAsia="Times New Roman" w:hAnsi="Times New Roman" w:cs="Times New Roman"/>
                <w:sz w:val="24"/>
                <w:szCs w:val="24"/>
                <w:lang w:eastAsia="ru-RU"/>
              </w:rPr>
              <w:t>Общее устройство транспортных средств категории "B"</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1</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1</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w:t>
            </w:r>
          </w:p>
        </w:tc>
      </w:tr>
      <w:tr w:rsidR="00CC687B" w:rsidRPr="003C71FB" w:rsidTr="00CC687B">
        <w:tc>
          <w:tcPr>
            <w:tcW w:w="3883" w:type="dxa"/>
          </w:tcPr>
          <w:p w:rsidR="00CC687B" w:rsidRPr="003C71FB" w:rsidRDefault="00036503" w:rsidP="001D51EA">
            <w:pPr>
              <w:spacing w:line="240" w:lineRule="auto"/>
              <w:contextualSpacing/>
              <w:rPr>
                <w:rFonts w:ascii="Times New Roman" w:eastAsia="Times New Roman" w:hAnsi="Times New Roman" w:cs="Times New Roman"/>
                <w:sz w:val="24"/>
                <w:szCs w:val="24"/>
                <w:lang w:eastAsia="ru-RU"/>
              </w:rPr>
            </w:pPr>
            <w:r w:rsidRPr="00036503">
              <w:rPr>
                <w:rFonts w:ascii="Times New Roman" w:eastAsia="Times New Roman" w:hAnsi="Times New Roman" w:cs="Times New Roman"/>
                <w:sz w:val="24"/>
                <w:szCs w:val="24"/>
                <w:lang w:eastAsia="ru-RU"/>
              </w:rPr>
              <w:t>Кузов автомобиля, рабочее место водителя, системы пассивной безопасности</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1</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1</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w:t>
            </w:r>
          </w:p>
        </w:tc>
      </w:tr>
      <w:tr w:rsidR="00CC687B" w:rsidRPr="003C71FB" w:rsidTr="00CC687B">
        <w:tc>
          <w:tcPr>
            <w:tcW w:w="3883" w:type="dxa"/>
          </w:tcPr>
          <w:p w:rsidR="00CC687B" w:rsidRPr="003C71FB" w:rsidRDefault="00036503" w:rsidP="001D51EA">
            <w:pPr>
              <w:spacing w:line="240" w:lineRule="auto"/>
              <w:contextualSpacing/>
              <w:rPr>
                <w:rFonts w:ascii="Times New Roman" w:eastAsia="Times New Roman" w:hAnsi="Times New Roman" w:cs="Times New Roman"/>
                <w:sz w:val="24"/>
                <w:szCs w:val="24"/>
                <w:lang w:eastAsia="ru-RU"/>
              </w:rPr>
            </w:pPr>
            <w:r w:rsidRPr="00036503">
              <w:rPr>
                <w:rFonts w:ascii="Times New Roman" w:eastAsia="Times New Roman" w:hAnsi="Times New Roman" w:cs="Times New Roman"/>
                <w:sz w:val="24"/>
                <w:szCs w:val="24"/>
                <w:lang w:eastAsia="ru-RU"/>
              </w:rPr>
              <w:t>Общее устройство трансмиссии</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w:t>
            </w:r>
          </w:p>
        </w:tc>
      </w:tr>
      <w:tr w:rsidR="00CC687B" w:rsidRPr="003C71FB" w:rsidTr="00CC687B">
        <w:tc>
          <w:tcPr>
            <w:tcW w:w="3883" w:type="dxa"/>
          </w:tcPr>
          <w:p w:rsidR="00CC687B" w:rsidRPr="003C71FB" w:rsidRDefault="00036503" w:rsidP="001D51EA">
            <w:pPr>
              <w:spacing w:line="240" w:lineRule="auto"/>
              <w:contextualSpacing/>
              <w:rPr>
                <w:rFonts w:ascii="Times New Roman" w:eastAsia="Times New Roman" w:hAnsi="Times New Roman" w:cs="Times New Roman"/>
                <w:sz w:val="24"/>
                <w:szCs w:val="24"/>
                <w:lang w:eastAsia="ru-RU"/>
              </w:rPr>
            </w:pPr>
            <w:r w:rsidRPr="00036503">
              <w:rPr>
                <w:rFonts w:ascii="Times New Roman" w:eastAsia="Times New Roman" w:hAnsi="Times New Roman" w:cs="Times New Roman"/>
                <w:sz w:val="24"/>
                <w:szCs w:val="24"/>
                <w:lang w:eastAsia="ru-RU"/>
              </w:rPr>
              <w:t>Назначение и состав ходовой части</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w:t>
            </w:r>
          </w:p>
        </w:tc>
      </w:tr>
      <w:tr w:rsidR="00CC687B" w:rsidRPr="003C71FB" w:rsidTr="00CC687B">
        <w:tc>
          <w:tcPr>
            <w:tcW w:w="3883" w:type="dxa"/>
          </w:tcPr>
          <w:p w:rsidR="00CC687B" w:rsidRPr="003C71FB" w:rsidRDefault="00036503" w:rsidP="001D51EA">
            <w:pPr>
              <w:spacing w:line="240" w:lineRule="auto"/>
              <w:contextualSpacing/>
              <w:rPr>
                <w:rFonts w:ascii="Times New Roman" w:eastAsia="Times New Roman" w:hAnsi="Times New Roman" w:cs="Times New Roman"/>
                <w:sz w:val="24"/>
                <w:szCs w:val="24"/>
                <w:lang w:eastAsia="ru-RU"/>
              </w:rPr>
            </w:pPr>
            <w:r w:rsidRPr="00036503">
              <w:rPr>
                <w:rFonts w:ascii="Times New Roman" w:eastAsia="Times New Roman" w:hAnsi="Times New Roman" w:cs="Times New Roman"/>
                <w:sz w:val="24"/>
                <w:szCs w:val="24"/>
                <w:lang w:eastAsia="ru-RU"/>
              </w:rPr>
              <w:t>Общее устройство и принцип работы тормозных систем</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w:t>
            </w:r>
          </w:p>
        </w:tc>
      </w:tr>
      <w:tr w:rsidR="00CC687B" w:rsidRPr="003C71FB" w:rsidTr="00CC687B">
        <w:tc>
          <w:tcPr>
            <w:tcW w:w="3883" w:type="dxa"/>
          </w:tcPr>
          <w:p w:rsidR="00CC687B" w:rsidRPr="003C71FB" w:rsidRDefault="00E343A9" w:rsidP="001D51EA">
            <w:pPr>
              <w:spacing w:line="240" w:lineRule="auto"/>
              <w:contextualSpacing/>
              <w:rPr>
                <w:rFonts w:ascii="Times New Roman" w:eastAsia="Times New Roman" w:hAnsi="Times New Roman" w:cs="Times New Roman"/>
                <w:sz w:val="24"/>
                <w:szCs w:val="24"/>
                <w:lang w:eastAsia="ru-RU"/>
              </w:rPr>
            </w:pPr>
            <w:r w:rsidRPr="00E343A9">
              <w:rPr>
                <w:rFonts w:ascii="Times New Roman" w:eastAsia="Times New Roman" w:hAnsi="Times New Roman" w:cs="Times New Roman"/>
                <w:sz w:val="24"/>
                <w:szCs w:val="24"/>
                <w:lang w:eastAsia="ru-RU"/>
              </w:rPr>
              <w:t>Общее устройство и принцип работы системы рулевого управления</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w:t>
            </w:r>
          </w:p>
        </w:tc>
      </w:tr>
      <w:tr w:rsidR="00CC687B" w:rsidRPr="003C71FB" w:rsidTr="00CC687B">
        <w:tc>
          <w:tcPr>
            <w:tcW w:w="3883" w:type="dxa"/>
          </w:tcPr>
          <w:p w:rsidR="00CC687B" w:rsidRPr="003C71FB" w:rsidRDefault="00E343A9" w:rsidP="001D51EA">
            <w:pPr>
              <w:spacing w:line="240" w:lineRule="auto"/>
              <w:contextualSpacing/>
              <w:rPr>
                <w:rFonts w:ascii="Times New Roman" w:eastAsia="Times New Roman" w:hAnsi="Times New Roman" w:cs="Times New Roman"/>
                <w:sz w:val="24"/>
                <w:szCs w:val="24"/>
                <w:lang w:eastAsia="ru-RU"/>
              </w:rPr>
            </w:pPr>
            <w:r w:rsidRPr="00E343A9">
              <w:rPr>
                <w:rFonts w:ascii="Times New Roman" w:eastAsia="Times New Roman" w:hAnsi="Times New Roman" w:cs="Times New Roman"/>
                <w:sz w:val="24"/>
                <w:szCs w:val="24"/>
                <w:lang w:eastAsia="ru-RU"/>
              </w:rPr>
              <w:t>Электронные системы управления автомобилем</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w:t>
            </w:r>
          </w:p>
        </w:tc>
      </w:tr>
      <w:tr w:rsidR="00CC687B" w:rsidRPr="003C71FB" w:rsidTr="00CC687B">
        <w:tc>
          <w:tcPr>
            <w:tcW w:w="3883" w:type="dxa"/>
          </w:tcPr>
          <w:p w:rsidR="00CC687B" w:rsidRPr="003C71FB" w:rsidRDefault="00CC687B" w:rsidP="001D51EA">
            <w:pPr>
              <w:spacing w:line="240" w:lineRule="auto"/>
              <w:contextualSpacing/>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Итого по разделу</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w:t>
            </w:r>
          </w:p>
        </w:tc>
      </w:tr>
      <w:tr w:rsidR="00CC687B" w:rsidRPr="003C71FB" w:rsidTr="00CC687B">
        <w:tc>
          <w:tcPr>
            <w:tcW w:w="9237" w:type="dxa"/>
            <w:gridSpan w:val="4"/>
          </w:tcPr>
          <w:p w:rsidR="00CC687B" w:rsidRPr="003C71FB" w:rsidRDefault="00CC687B" w:rsidP="00CC687B">
            <w:pPr>
              <w:numPr>
                <w:ilvl w:val="0"/>
                <w:numId w:val="2"/>
              </w:numPr>
              <w:spacing w:line="240" w:lineRule="auto"/>
              <w:contextualSpacing/>
              <w:jc w:val="center"/>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Техническое обслуживание</w:t>
            </w:r>
          </w:p>
        </w:tc>
      </w:tr>
      <w:tr w:rsidR="00CC687B" w:rsidRPr="003C71FB" w:rsidTr="00CC687B">
        <w:tc>
          <w:tcPr>
            <w:tcW w:w="3883" w:type="dxa"/>
          </w:tcPr>
          <w:p w:rsidR="00CC687B" w:rsidRPr="003C71FB" w:rsidRDefault="00E343A9" w:rsidP="001D51EA">
            <w:pPr>
              <w:spacing w:line="240" w:lineRule="auto"/>
              <w:contextualSpacing/>
              <w:rPr>
                <w:rFonts w:ascii="Times New Roman" w:eastAsia="Times New Roman" w:hAnsi="Times New Roman" w:cs="Times New Roman"/>
                <w:sz w:val="24"/>
                <w:szCs w:val="24"/>
                <w:lang w:eastAsia="ru-RU"/>
              </w:rPr>
            </w:pPr>
            <w:r w:rsidRPr="00E343A9">
              <w:rPr>
                <w:rFonts w:ascii="Times New Roman" w:eastAsia="Times New Roman" w:hAnsi="Times New Roman" w:cs="Times New Roman"/>
                <w:sz w:val="24"/>
                <w:szCs w:val="24"/>
                <w:lang w:eastAsia="ru-RU"/>
              </w:rPr>
              <w:t>Система технического обслуживания</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1</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1</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w:t>
            </w:r>
          </w:p>
        </w:tc>
      </w:tr>
      <w:tr w:rsidR="00CC687B" w:rsidRPr="003C71FB" w:rsidTr="00CC687B">
        <w:tc>
          <w:tcPr>
            <w:tcW w:w="3883" w:type="dxa"/>
          </w:tcPr>
          <w:p w:rsidR="00CC687B" w:rsidRPr="003C71FB" w:rsidRDefault="00E343A9" w:rsidP="001D51EA">
            <w:pPr>
              <w:spacing w:line="240" w:lineRule="auto"/>
              <w:contextualSpacing/>
              <w:rPr>
                <w:rFonts w:ascii="Times New Roman" w:eastAsia="Times New Roman" w:hAnsi="Times New Roman" w:cs="Times New Roman"/>
                <w:sz w:val="24"/>
                <w:szCs w:val="24"/>
                <w:lang w:eastAsia="ru-RU"/>
              </w:rPr>
            </w:pPr>
            <w:r w:rsidRPr="00E343A9">
              <w:rPr>
                <w:rFonts w:ascii="Times New Roman" w:eastAsia="Times New Roman" w:hAnsi="Times New Roman" w:cs="Times New Roman"/>
                <w:sz w:val="24"/>
                <w:szCs w:val="24"/>
                <w:lang w:eastAsia="ru-RU"/>
              </w:rPr>
              <w:t>Меры безопасности и защиты окружающей природной среды при эксплуатации транспортного средства</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1</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1</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w:t>
            </w:r>
          </w:p>
        </w:tc>
      </w:tr>
      <w:tr w:rsidR="00CC687B" w:rsidRPr="003C71FB" w:rsidTr="00CC687B">
        <w:tc>
          <w:tcPr>
            <w:tcW w:w="3883" w:type="dxa"/>
          </w:tcPr>
          <w:p w:rsidR="00CC687B" w:rsidRPr="003C71FB" w:rsidRDefault="00E343A9" w:rsidP="001D51EA">
            <w:pPr>
              <w:spacing w:line="240" w:lineRule="auto"/>
              <w:contextualSpacing/>
              <w:rPr>
                <w:rFonts w:ascii="Times New Roman" w:eastAsia="Times New Roman" w:hAnsi="Times New Roman" w:cs="Times New Roman"/>
                <w:sz w:val="24"/>
                <w:szCs w:val="24"/>
                <w:lang w:eastAsia="ru-RU"/>
              </w:rPr>
            </w:pPr>
            <w:r w:rsidRPr="00E343A9">
              <w:rPr>
                <w:rFonts w:ascii="Times New Roman" w:eastAsia="Times New Roman" w:hAnsi="Times New Roman" w:cs="Times New Roman"/>
                <w:sz w:val="24"/>
                <w:szCs w:val="24"/>
                <w:lang w:eastAsia="ru-RU"/>
              </w:rPr>
              <w:t>Устранение неисправностей</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2</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2</w:t>
            </w:r>
          </w:p>
        </w:tc>
      </w:tr>
      <w:tr w:rsidR="00CC687B" w:rsidRPr="003C71FB" w:rsidTr="00CC687B">
        <w:tc>
          <w:tcPr>
            <w:tcW w:w="3883" w:type="dxa"/>
          </w:tcPr>
          <w:p w:rsidR="00CC687B" w:rsidRPr="003C71FB" w:rsidRDefault="00CC687B" w:rsidP="001D51EA">
            <w:pPr>
              <w:spacing w:line="240" w:lineRule="auto"/>
              <w:contextualSpacing/>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Итого по разделу</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4</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2</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sz w:val="24"/>
                <w:szCs w:val="24"/>
                <w:lang w:eastAsia="ru-RU"/>
              </w:rPr>
            </w:pPr>
            <w:r w:rsidRPr="003C71FB">
              <w:rPr>
                <w:rFonts w:ascii="Times New Roman" w:eastAsia="Times New Roman" w:hAnsi="Times New Roman" w:cs="Times New Roman"/>
                <w:sz w:val="24"/>
                <w:szCs w:val="24"/>
                <w:lang w:eastAsia="ru-RU"/>
              </w:rPr>
              <w:t>2</w:t>
            </w:r>
          </w:p>
        </w:tc>
      </w:tr>
      <w:tr w:rsidR="00CC687B" w:rsidRPr="003C71FB" w:rsidTr="00CC687B">
        <w:tc>
          <w:tcPr>
            <w:tcW w:w="3883" w:type="dxa"/>
          </w:tcPr>
          <w:p w:rsidR="00CC687B" w:rsidRPr="003C71FB" w:rsidRDefault="00CC687B" w:rsidP="001D51EA">
            <w:pPr>
              <w:spacing w:line="240" w:lineRule="auto"/>
              <w:contextualSpacing/>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Итого:</w:t>
            </w:r>
          </w:p>
        </w:tc>
        <w:tc>
          <w:tcPr>
            <w:tcW w:w="1740" w:type="dxa"/>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831" w:type="dxa"/>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783" w:type="dxa"/>
          </w:tcPr>
          <w:p w:rsidR="00CC687B" w:rsidRPr="003C71FB" w:rsidRDefault="00CC687B" w:rsidP="001D51EA">
            <w:pPr>
              <w:spacing w:line="240" w:lineRule="auto"/>
              <w:contextualSpacing/>
              <w:jc w:val="center"/>
              <w:rPr>
                <w:rFonts w:ascii="Times New Roman" w:eastAsia="Times New Roman" w:hAnsi="Times New Roman" w:cs="Times New Roman"/>
                <w:b/>
                <w:sz w:val="24"/>
                <w:szCs w:val="24"/>
                <w:lang w:eastAsia="ru-RU"/>
              </w:rPr>
            </w:pPr>
            <w:r w:rsidRPr="003C71FB">
              <w:rPr>
                <w:rFonts w:ascii="Times New Roman" w:eastAsia="Times New Roman" w:hAnsi="Times New Roman" w:cs="Times New Roman"/>
                <w:b/>
                <w:sz w:val="24"/>
                <w:szCs w:val="24"/>
                <w:lang w:eastAsia="ru-RU"/>
              </w:rPr>
              <w:t>2</w:t>
            </w:r>
          </w:p>
        </w:tc>
      </w:tr>
    </w:tbl>
    <w:p w:rsidR="00CC687B" w:rsidRDefault="00CC687B" w:rsidP="00CC687B">
      <w:pPr>
        <w:jc w:val="both"/>
        <w:rPr>
          <w:rFonts w:ascii="Times New Roman" w:hAnsi="Times New Roman" w:cs="Times New Roman"/>
          <w:b/>
          <w:sz w:val="28"/>
          <w:szCs w:val="28"/>
        </w:rPr>
      </w:pPr>
    </w:p>
    <w:p w:rsidR="00CC687B" w:rsidRDefault="00CC687B" w:rsidP="00CC687B">
      <w:pPr>
        <w:pStyle w:val="a3"/>
        <w:numPr>
          <w:ilvl w:val="3"/>
          <w:numId w:val="1"/>
        </w:numPr>
        <w:jc w:val="both"/>
        <w:rPr>
          <w:rFonts w:ascii="Times New Roman" w:hAnsi="Times New Roman" w:cs="Times New Roman"/>
          <w:b/>
          <w:sz w:val="28"/>
          <w:szCs w:val="28"/>
        </w:rPr>
      </w:pPr>
      <w:r w:rsidRPr="00CC687B">
        <w:rPr>
          <w:rFonts w:ascii="Times New Roman" w:hAnsi="Times New Roman" w:cs="Times New Roman"/>
          <w:b/>
          <w:sz w:val="28"/>
          <w:szCs w:val="28"/>
        </w:rPr>
        <w:t>Устройство транспортных средств.</w:t>
      </w:r>
    </w:p>
    <w:p w:rsidR="00CC687B" w:rsidRPr="00CC687B" w:rsidRDefault="00E343A9" w:rsidP="00CC687B">
      <w:pPr>
        <w:jc w:val="both"/>
        <w:rPr>
          <w:rFonts w:ascii="Times New Roman" w:hAnsi="Times New Roman" w:cs="Times New Roman"/>
          <w:sz w:val="28"/>
          <w:szCs w:val="28"/>
        </w:rPr>
      </w:pPr>
      <w:r w:rsidRPr="00E343A9">
        <w:rPr>
          <w:rFonts w:ascii="Times New Roman" w:hAnsi="Times New Roman" w:cs="Times New Roman"/>
          <w:sz w:val="28"/>
          <w:szCs w:val="28"/>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r w:rsidR="00CC687B" w:rsidRPr="00CC687B">
        <w:rPr>
          <w:rFonts w:ascii="Times New Roman" w:hAnsi="Times New Roman" w:cs="Times New Roman"/>
          <w:sz w:val="28"/>
          <w:szCs w:val="28"/>
        </w:rPr>
        <w:t>.</w:t>
      </w:r>
    </w:p>
    <w:p w:rsidR="00CC687B" w:rsidRPr="00CC687B" w:rsidRDefault="00E343A9" w:rsidP="00CC687B">
      <w:pPr>
        <w:jc w:val="both"/>
        <w:rPr>
          <w:rFonts w:ascii="Times New Roman" w:hAnsi="Times New Roman" w:cs="Times New Roman"/>
          <w:sz w:val="28"/>
          <w:szCs w:val="28"/>
        </w:rPr>
      </w:pPr>
      <w:r w:rsidRPr="00E343A9">
        <w:rPr>
          <w:rFonts w:ascii="Times New Roman" w:hAnsi="Times New Roman" w:cs="Times New Roman"/>
          <w:sz w:val="28"/>
          <w:szCs w:val="28"/>
        </w:rPr>
        <w:lastRenderedPageBreak/>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E343A9">
        <w:rPr>
          <w:rFonts w:ascii="Times New Roman" w:hAnsi="Times New Roman" w:cs="Times New Roman"/>
          <w:sz w:val="28"/>
          <w:szCs w:val="28"/>
        </w:rPr>
        <w:t>шумоизоляция</w:t>
      </w:r>
      <w:proofErr w:type="spellEnd"/>
      <w:r w:rsidRPr="00E343A9">
        <w:rPr>
          <w:rFonts w:ascii="Times New Roman" w:hAnsi="Times New Roman" w:cs="Times New Roman"/>
          <w:sz w:val="28"/>
          <w:szCs w:val="28"/>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sidRPr="00E343A9">
        <w:rPr>
          <w:rFonts w:ascii="Times New Roman" w:hAnsi="Times New Roman" w:cs="Times New Roman"/>
          <w:sz w:val="28"/>
          <w:szCs w:val="28"/>
        </w:rPr>
        <w:t>омыватели</w:t>
      </w:r>
      <w:proofErr w:type="spellEnd"/>
      <w:r w:rsidRPr="00E343A9">
        <w:rPr>
          <w:rFonts w:ascii="Times New Roman" w:hAnsi="Times New Roman" w:cs="Times New Roman"/>
          <w:sz w:val="28"/>
          <w:szCs w:val="28"/>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r w:rsidR="00CC687B">
        <w:rPr>
          <w:rFonts w:ascii="Times New Roman" w:hAnsi="Times New Roman" w:cs="Times New Roman"/>
          <w:sz w:val="28"/>
          <w:szCs w:val="28"/>
        </w:rPr>
        <w:t>.</w:t>
      </w:r>
    </w:p>
    <w:p w:rsidR="00CC687B" w:rsidRPr="00CC687B" w:rsidRDefault="00E343A9" w:rsidP="00CC687B">
      <w:pPr>
        <w:jc w:val="both"/>
        <w:rPr>
          <w:rFonts w:ascii="Times New Roman" w:hAnsi="Times New Roman" w:cs="Times New Roman"/>
          <w:sz w:val="28"/>
          <w:szCs w:val="28"/>
        </w:rPr>
      </w:pPr>
      <w:r w:rsidRPr="00E343A9">
        <w:rPr>
          <w:rFonts w:ascii="Times New Roman" w:hAnsi="Times New Roman" w:cs="Times New Roman"/>
          <w:sz w:val="28"/>
          <w:szCs w:val="28"/>
        </w:rPr>
        <w:t xml:space="preserve">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w:t>
      </w:r>
      <w:r w:rsidRPr="00E343A9">
        <w:rPr>
          <w:rFonts w:ascii="Times New Roman" w:hAnsi="Times New Roman" w:cs="Times New Roman"/>
          <w:sz w:val="28"/>
          <w:szCs w:val="28"/>
        </w:rPr>
        <w:lastRenderedPageBreak/>
        <w:t>(роботизированной)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r w:rsidR="00CC687B">
        <w:rPr>
          <w:rFonts w:ascii="Times New Roman" w:hAnsi="Times New Roman" w:cs="Times New Roman"/>
          <w:sz w:val="28"/>
          <w:szCs w:val="28"/>
        </w:rPr>
        <w:t>.</w:t>
      </w:r>
    </w:p>
    <w:p w:rsidR="00CC687B" w:rsidRPr="00CC687B" w:rsidRDefault="00E343A9" w:rsidP="00CC687B">
      <w:pPr>
        <w:jc w:val="both"/>
        <w:rPr>
          <w:rFonts w:ascii="Times New Roman" w:hAnsi="Times New Roman" w:cs="Times New Roman"/>
          <w:sz w:val="28"/>
          <w:szCs w:val="28"/>
        </w:rPr>
      </w:pPr>
      <w:r w:rsidRPr="00E343A9">
        <w:rPr>
          <w:rFonts w:ascii="Times New Roman" w:hAnsi="Times New Roman" w:cs="Times New Roman"/>
          <w:sz w:val="28"/>
          <w:szCs w:val="28"/>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r w:rsidR="00CC687B">
        <w:rPr>
          <w:rFonts w:ascii="Times New Roman" w:hAnsi="Times New Roman" w:cs="Times New Roman"/>
          <w:sz w:val="28"/>
          <w:szCs w:val="28"/>
        </w:rPr>
        <w:t>.</w:t>
      </w:r>
    </w:p>
    <w:p w:rsidR="00CC687B" w:rsidRPr="00CC687B" w:rsidRDefault="00E343A9" w:rsidP="00CC687B">
      <w:pPr>
        <w:jc w:val="both"/>
        <w:rPr>
          <w:rFonts w:ascii="Times New Roman" w:hAnsi="Times New Roman" w:cs="Times New Roman"/>
          <w:sz w:val="28"/>
          <w:szCs w:val="28"/>
        </w:rPr>
      </w:pPr>
      <w:r w:rsidRPr="00E343A9">
        <w:rPr>
          <w:rFonts w:ascii="Times New Roman" w:hAnsi="Times New Roman" w:cs="Times New Roman"/>
          <w:sz w:val="28"/>
          <w:szCs w:val="28"/>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r w:rsidR="00CC687B">
        <w:rPr>
          <w:rFonts w:ascii="Times New Roman" w:hAnsi="Times New Roman" w:cs="Times New Roman"/>
          <w:sz w:val="28"/>
          <w:szCs w:val="28"/>
        </w:rPr>
        <w:t>.</w:t>
      </w:r>
    </w:p>
    <w:p w:rsidR="00CC687B" w:rsidRPr="00CC687B" w:rsidRDefault="00E343A9" w:rsidP="00CC687B">
      <w:pPr>
        <w:jc w:val="both"/>
        <w:rPr>
          <w:rFonts w:ascii="Times New Roman" w:hAnsi="Times New Roman" w:cs="Times New Roman"/>
          <w:sz w:val="28"/>
          <w:szCs w:val="28"/>
        </w:rPr>
      </w:pPr>
      <w:r w:rsidRPr="00E343A9">
        <w:rPr>
          <w:rFonts w:ascii="Times New Roman" w:hAnsi="Times New Roman" w:cs="Times New Roman"/>
          <w:sz w:val="28"/>
          <w:szCs w:val="28"/>
        </w:rPr>
        <w:t xml:space="preserve">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w:t>
      </w:r>
      <w:r w:rsidRPr="00E343A9">
        <w:rPr>
          <w:rFonts w:ascii="Times New Roman" w:hAnsi="Times New Roman" w:cs="Times New Roman"/>
          <w:sz w:val="28"/>
          <w:szCs w:val="28"/>
        </w:rPr>
        <w:lastRenderedPageBreak/>
        <w:t>рулевого управления, при наличии которых запрещается эксплуатация транспортного средства</w:t>
      </w:r>
      <w:r w:rsidR="00CC687B" w:rsidRPr="00CC687B">
        <w:rPr>
          <w:rFonts w:ascii="Times New Roman" w:hAnsi="Times New Roman" w:cs="Times New Roman"/>
          <w:sz w:val="28"/>
          <w:szCs w:val="28"/>
        </w:rPr>
        <w:t>.</w:t>
      </w:r>
    </w:p>
    <w:p w:rsidR="00CC687B" w:rsidRDefault="00E343A9" w:rsidP="00CC687B">
      <w:pPr>
        <w:jc w:val="both"/>
        <w:rPr>
          <w:rFonts w:ascii="Times New Roman" w:hAnsi="Times New Roman" w:cs="Times New Roman"/>
          <w:sz w:val="28"/>
          <w:szCs w:val="28"/>
        </w:rPr>
      </w:pPr>
      <w:r w:rsidRPr="00E343A9">
        <w:rPr>
          <w:rFonts w:ascii="Times New Roman" w:hAnsi="Times New Roman" w:cs="Times New Roman"/>
          <w:sz w:val="28"/>
          <w:szCs w:val="28"/>
        </w:rP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w:t>
      </w:r>
      <w:proofErr w:type="spellStart"/>
      <w:r w:rsidRPr="00E343A9">
        <w:rPr>
          <w:rFonts w:ascii="Times New Roman" w:hAnsi="Times New Roman" w:cs="Times New Roman"/>
          <w:sz w:val="28"/>
          <w:szCs w:val="28"/>
        </w:rPr>
        <w:t>антипробуксовочная</w:t>
      </w:r>
      <w:proofErr w:type="spellEnd"/>
      <w:r w:rsidRPr="00E343A9">
        <w:rPr>
          <w:rFonts w:ascii="Times New Roman" w:hAnsi="Times New Roman" w:cs="Times New Roman"/>
          <w:sz w:val="28"/>
          <w:szCs w:val="28"/>
        </w:rPr>
        <w:t xml:space="preserve"> (</w:t>
      </w:r>
      <w:proofErr w:type="spellStart"/>
      <w:r w:rsidRPr="00E343A9">
        <w:rPr>
          <w:rFonts w:ascii="Times New Roman" w:hAnsi="Times New Roman" w:cs="Times New Roman"/>
          <w:sz w:val="28"/>
          <w:szCs w:val="28"/>
        </w:rPr>
        <w:t>противобуксовочная</w:t>
      </w:r>
      <w:proofErr w:type="spellEnd"/>
      <w:r w:rsidRPr="00E343A9">
        <w:rPr>
          <w:rFonts w:ascii="Times New Roman" w:hAnsi="Times New Roman" w:cs="Times New Roman"/>
          <w:sz w:val="28"/>
          <w:szCs w:val="28"/>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sidRPr="00E343A9">
        <w:rPr>
          <w:rFonts w:ascii="Times New Roman" w:hAnsi="Times New Roman" w:cs="Times New Roman"/>
          <w:sz w:val="28"/>
          <w:szCs w:val="28"/>
        </w:rPr>
        <w:t>трогания</w:t>
      </w:r>
      <w:proofErr w:type="spellEnd"/>
      <w:r w:rsidRPr="00E343A9">
        <w:rPr>
          <w:rFonts w:ascii="Times New Roman" w:hAnsi="Times New Roman" w:cs="Times New Roman"/>
          <w:sz w:val="28"/>
          <w:szCs w:val="28"/>
        </w:rPr>
        <w:t xml:space="preserve"> на подъеме, динамический ассистент </w:t>
      </w:r>
      <w:proofErr w:type="spellStart"/>
      <w:r w:rsidRPr="00E343A9">
        <w:rPr>
          <w:rFonts w:ascii="Times New Roman" w:hAnsi="Times New Roman" w:cs="Times New Roman"/>
          <w:sz w:val="28"/>
          <w:szCs w:val="28"/>
        </w:rPr>
        <w:t>трогания</w:t>
      </w:r>
      <w:proofErr w:type="spellEnd"/>
      <w:r w:rsidRPr="00E343A9">
        <w:rPr>
          <w:rFonts w:ascii="Times New Roman" w:hAnsi="Times New Roman" w:cs="Times New Roman"/>
          <w:sz w:val="28"/>
          <w:szCs w:val="28"/>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r w:rsidR="00CC687B" w:rsidRPr="00CC687B">
        <w:rPr>
          <w:rFonts w:ascii="Times New Roman" w:hAnsi="Times New Roman" w:cs="Times New Roman"/>
          <w:sz w:val="28"/>
          <w:szCs w:val="28"/>
        </w:rPr>
        <w:t>.</w:t>
      </w:r>
    </w:p>
    <w:p w:rsidR="00CC687B" w:rsidRDefault="00CC687B" w:rsidP="00CC687B">
      <w:pPr>
        <w:pStyle w:val="a3"/>
        <w:numPr>
          <w:ilvl w:val="3"/>
          <w:numId w:val="1"/>
        </w:numPr>
        <w:jc w:val="both"/>
        <w:rPr>
          <w:rFonts w:ascii="Times New Roman" w:hAnsi="Times New Roman" w:cs="Times New Roman"/>
          <w:b/>
          <w:sz w:val="28"/>
          <w:szCs w:val="28"/>
        </w:rPr>
      </w:pPr>
      <w:r w:rsidRPr="00CC687B">
        <w:rPr>
          <w:rFonts w:ascii="Times New Roman" w:hAnsi="Times New Roman" w:cs="Times New Roman"/>
          <w:b/>
          <w:sz w:val="28"/>
          <w:szCs w:val="28"/>
        </w:rPr>
        <w:t>Техническое обслуживание.</w:t>
      </w:r>
    </w:p>
    <w:p w:rsidR="00CC687B" w:rsidRPr="00CC687B" w:rsidRDefault="00FF5B2E" w:rsidP="00CC687B">
      <w:pPr>
        <w:jc w:val="both"/>
        <w:rPr>
          <w:rFonts w:ascii="Times New Roman" w:hAnsi="Times New Roman" w:cs="Times New Roman"/>
          <w:sz w:val="28"/>
          <w:szCs w:val="28"/>
        </w:rPr>
      </w:pPr>
      <w:r w:rsidRPr="00FF5B2E">
        <w:rPr>
          <w:rFonts w:ascii="Times New Roman" w:hAnsi="Times New Roman" w:cs="Times New Roman"/>
          <w:sz w:val="28"/>
          <w:szCs w:val="28"/>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r w:rsidR="00CC687B">
        <w:rPr>
          <w:rFonts w:ascii="Times New Roman" w:hAnsi="Times New Roman" w:cs="Times New Roman"/>
          <w:sz w:val="28"/>
          <w:szCs w:val="28"/>
        </w:rPr>
        <w:t>.</w:t>
      </w:r>
    </w:p>
    <w:p w:rsidR="00CC687B" w:rsidRPr="00CC687B" w:rsidRDefault="00FF5B2E" w:rsidP="00CC687B">
      <w:pPr>
        <w:jc w:val="both"/>
        <w:rPr>
          <w:rFonts w:ascii="Times New Roman" w:hAnsi="Times New Roman" w:cs="Times New Roman"/>
          <w:sz w:val="28"/>
          <w:szCs w:val="28"/>
        </w:rPr>
      </w:pPr>
      <w:r w:rsidRPr="00FF5B2E">
        <w:rPr>
          <w:rFonts w:ascii="Times New Roman" w:hAnsi="Times New Roman" w:cs="Times New Roman"/>
          <w:sz w:val="28"/>
          <w:szCs w:val="28"/>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r w:rsidR="00CC687B">
        <w:rPr>
          <w:rFonts w:ascii="Times New Roman" w:hAnsi="Times New Roman" w:cs="Times New Roman"/>
          <w:sz w:val="28"/>
          <w:szCs w:val="28"/>
        </w:rPr>
        <w:t>.</w:t>
      </w:r>
    </w:p>
    <w:p w:rsidR="00CC687B" w:rsidRPr="00CC687B" w:rsidRDefault="00FF5B2E" w:rsidP="00CC687B">
      <w:pPr>
        <w:jc w:val="both"/>
        <w:rPr>
          <w:rFonts w:ascii="Times New Roman" w:hAnsi="Times New Roman" w:cs="Times New Roman"/>
          <w:sz w:val="28"/>
          <w:szCs w:val="28"/>
        </w:rPr>
      </w:pPr>
      <w:r w:rsidRPr="00FF5B2E">
        <w:rPr>
          <w:rFonts w:ascii="Times New Roman" w:hAnsi="Times New Roman" w:cs="Times New Roman"/>
          <w:sz w:val="28"/>
          <w:szCs w:val="28"/>
        </w:rPr>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w:t>
      </w:r>
      <w:r w:rsidRPr="00FF5B2E">
        <w:rPr>
          <w:rFonts w:ascii="Times New Roman" w:hAnsi="Times New Roman" w:cs="Times New Roman"/>
          <w:sz w:val="28"/>
          <w:szCs w:val="28"/>
        </w:rPr>
        <w:lastRenderedPageBreak/>
        <w:t>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r w:rsidR="00CC687B">
        <w:rPr>
          <w:rFonts w:ascii="Times New Roman" w:hAnsi="Times New Roman" w:cs="Times New Roman"/>
          <w:sz w:val="28"/>
          <w:szCs w:val="28"/>
        </w:rPr>
        <w:t>.</w:t>
      </w:r>
    </w:p>
    <w:p w:rsidR="00CC687B" w:rsidRDefault="00FF5B2E" w:rsidP="00CC687B">
      <w:pPr>
        <w:jc w:val="both"/>
        <w:rPr>
          <w:rFonts w:ascii="Times New Roman" w:hAnsi="Times New Roman" w:cs="Times New Roman"/>
          <w:sz w:val="28"/>
          <w:szCs w:val="28"/>
        </w:rPr>
      </w:pPr>
      <w:r w:rsidRPr="00FF5B2E">
        <w:rPr>
          <w:rFonts w:ascii="Times New Roman" w:hAnsi="Times New Roman" w:cs="Times New Roman"/>
          <w:sz w:val="28"/>
          <w:szCs w:val="28"/>
        </w:rPr>
        <w:t>Практическое занятие проводится на учебном транспортном средстве</w:t>
      </w:r>
      <w:r w:rsidR="00CC687B" w:rsidRPr="00CC687B">
        <w:rPr>
          <w:rFonts w:ascii="Times New Roman" w:hAnsi="Times New Roman" w:cs="Times New Roman"/>
          <w:sz w:val="28"/>
          <w:szCs w:val="28"/>
        </w:rPr>
        <w:t>.</w:t>
      </w:r>
    </w:p>
    <w:p w:rsidR="00CC687B" w:rsidRDefault="00CC687B" w:rsidP="00CC687B">
      <w:pPr>
        <w:pStyle w:val="a3"/>
        <w:numPr>
          <w:ilvl w:val="2"/>
          <w:numId w:val="1"/>
        </w:numPr>
        <w:jc w:val="both"/>
        <w:rPr>
          <w:rFonts w:ascii="Times New Roman" w:hAnsi="Times New Roman" w:cs="Times New Roman"/>
          <w:b/>
          <w:sz w:val="28"/>
          <w:szCs w:val="28"/>
        </w:rPr>
      </w:pPr>
      <w:r w:rsidRPr="00CC687B">
        <w:rPr>
          <w:rFonts w:ascii="Times New Roman" w:hAnsi="Times New Roman" w:cs="Times New Roman"/>
          <w:b/>
          <w:sz w:val="28"/>
          <w:szCs w:val="28"/>
        </w:rPr>
        <w:t>Учебный предмет «Основы управления транспортными средствами категории «B».</w:t>
      </w:r>
    </w:p>
    <w:p w:rsidR="00420FC0" w:rsidRDefault="00420FC0" w:rsidP="00420FC0">
      <w:pPr>
        <w:pStyle w:val="a3"/>
        <w:ind w:left="1080"/>
        <w:jc w:val="right"/>
        <w:rPr>
          <w:rFonts w:ascii="Times New Roman" w:hAnsi="Times New Roman" w:cs="Times New Roman"/>
          <w:sz w:val="28"/>
          <w:szCs w:val="28"/>
        </w:rPr>
      </w:pPr>
      <w:r>
        <w:rPr>
          <w:rFonts w:ascii="Times New Roman" w:hAnsi="Times New Roman" w:cs="Times New Roman"/>
          <w:sz w:val="28"/>
          <w:szCs w:val="28"/>
        </w:rPr>
        <w:t>Таблица 3</w:t>
      </w:r>
    </w:p>
    <w:p w:rsidR="00420FC0" w:rsidRDefault="00420FC0" w:rsidP="00420FC0">
      <w:pPr>
        <w:pStyle w:val="a3"/>
        <w:ind w:left="1080"/>
        <w:jc w:val="center"/>
        <w:rPr>
          <w:rFonts w:ascii="Times New Roman" w:hAnsi="Times New Roman" w:cs="Times New Roman"/>
          <w:sz w:val="28"/>
          <w:szCs w:val="28"/>
        </w:rPr>
      </w:pPr>
      <w:r w:rsidRPr="0097178E">
        <w:rPr>
          <w:rFonts w:ascii="Times New Roman" w:hAnsi="Times New Roman" w:cs="Times New Roman"/>
          <w:sz w:val="28"/>
          <w:szCs w:val="28"/>
        </w:rPr>
        <w:t>Распределение учебных часов по разделам и темам</w:t>
      </w:r>
    </w:p>
    <w:tbl>
      <w:tblPr>
        <w:tblStyle w:val="12"/>
        <w:tblW w:w="0" w:type="auto"/>
        <w:tblLook w:val="04A0" w:firstRow="1" w:lastRow="0" w:firstColumn="1" w:lastColumn="0" w:noHBand="0" w:noVBand="1"/>
      </w:tblPr>
      <w:tblGrid>
        <w:gridCol w:w="4317"/>
        <w:gridCol w:w="1414"/>
        <w:gridCol w:w="1831"/>
        <w:gridCol w:w="1783"/>
      </w:tblGrid>
      <w:tr w:rsidR="00420FC0" w:rsidRPr="0097178E" w:rsidTr="001D51EA">
        <w:tc>
          <w:tcPr>
            <w:tcW w:w="4317" w:type="dxa"/>
            <w:vMerge w:val="restart"/>
            <w:vAlign w:val="center"/>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r w:rsidRPr="0097178E">
              <w:rPr>
                <w:rFonts w:ascii="Times New Roman" w:eastAsia="Times New Roman" w:hAnsi="Times New Roman" w:cs="Times New Roman"/>
                <w:b/>
                <w:sz w:val="24"/>
                <w:szCs w:val="24"/>
                <w:lang w:eastAsia="ru-RU"/>
              </w:rPr>
              <w:t>Наименование разделов и тем</w:t>
            </w:r>
          </w:p>
        </w:tc>
        <w:tc>
          <w:tcPr>
            <w:tcW w:w="5028" w:type="dxa"/>
            <w:gridSpan w:val="3"/>
            <w:vAlign w:val="center"/>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r w:rsidRPr="0097178E">
              <w:rPr>
                <w:rFonts w:ascii="Times New Roman" w:eastAsia="Times New Roman" w:hAnsi="Times New Roman" w:cs="Times New Roman"/>
                <w:b/>
                <w:sz w:val="24"/>
                <w:szCs w:val="24"/>
                <w:lang w:eastAsia="ru-RU"/>
              </w:rPr>
              <w:t>Количество часов</w:t>
            </w:r>
          </w:p>
        </w:tc>
      </w:tr>
      <w:tr w:rsidR="00420FC0" w:rsidRPr="0097178E" w:rsidTr="001D51EA">
        <w:tc>
          <w:tcPr>
            <w:tcW w:w="4317" w:type="dxa"/>
            <w:vMerge/>
            <w:vAlign w:val="center"/>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p>
        </w:tc>
        <w:tc>
          <w:tcPr>
            <w:tcW w:w="1414" w:type="dxa"/>
            <w:vMerge w:val="restart"/>
            <w:vAlign w:val="center"/>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r w:rsidRPr="0097178E">
              <w:rPr>
                <w:rFonts w:ascii="Times New Roman" w:eastAsia="Times New Roman" w:hAnsi="Times New Roman" w:cs="Times New Roman"/>
                <w:b/>
                <w:sz w:val="24"/>
                <w:szCs w:val="24"/>
                <w:lang w:eastAsia="ru-RU"/>
              </w:rPr>
              <w:t>Всего</w:t>
            </w:r>
          </w:p>
        </w:tc>
        <w:tc>
          <w:tcPr>
            <w:tcW w:w="3614" w:type="dxa"/>
            <w:gridSpan w:val="2"/>
            <w:vAlign w:val="center"/>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r w:rsidRPr="0097178E">
              <w:rPr>
                <w:rFonts w:ascii="Times New Roman" w:eastAsia="Times New Roman" w:hAnsi="Times New Roman" w:cs="Times New Roman"/>
                <w:b/>
                <w:sz w:val="24"/>
                <w:szCs w:val="24"/>
                <w:lang w:eastAsia="ru-RU"/>
              </w:rPr>
              <w:t>В том числе</w:t>
            </w:r>
          </w:p>
        </w:tc>
      </w:tr>
      <w:tr w:rsidR="00420FC0" w:rsidRPr="0097178E" w:rsidTr="001D51EA">
        <w:tc>
          <w:tcPr>
            <w:tcW w:w="4317" w:type="dxa"/>
            <w:vMerge/>
            <w:vAlign w:val="center"/>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p>
        </w:tc>
        <w:tc>
          <w:tcPr>
            <w:tcW w:w="1414" w:type="dxa"/>
            <w:vMerge/>
            <w:vAlign w:val="center"/>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p>
        </w:tc>
        <w:tc>
          <w:tcPr>
            <w:tcW w:w="1831" w:type="dxa"/>
            <w:vAlign w:val="center"/>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r w:rsidRPr="0097178E">
              <w:rPr>
                <w:rFonts w:ascii="Times New Roman" w:eastAsia="Times New Roman" w:hAnsi="Times New Roman" w:cs="Times New Roman"/>
                <w:b/>
                <w:sz w:val="24"/>
                <w:szCs w:val="24"/>
                <w:lang w:eastAsia="ru-RU"/>
              </w:rPr>
              <w:t>Теоретические занятия</w:t>
            </w:r>
          </w:p>
        </w:tc>
        <w:tc>
          <w:tcPr>
            <w:tcW w:w="1783" w:type="dxa"/>
            <w:vAlign w:val="center"/>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r w:rsidRPr="0097178E">
              <w:rPr>
                <w:rFonts w:ascii="Times New Roman" w:eastAsia="Times New Roman" w:hAnsi="Times New Roman" w:cs="Times New Roman"/>
                <w:b/>
                <w:sz w:val="24"/>
                <w:szCs w:val="24"/>
                <w:lang w:eastAsia="ru-RU"/>
              </w:rPr>
              <w:t>Практические занятия</w:t>
            </w:r>
          </w:p>
        </w:tc>
      </w:tr>
      <w:tr w:rsidR="00420FC0" w:rsidRPr="0097178E" w:rsidTr="001D51EA">
        <w:tc>
          <w:tcPr>
            <w:tcW w:w="4317" w:type="dxa"/>
          </w:tcPr>
          <w:p w:rsidR="00420FC0" w:rsidRPr="0097178E" w:rsidRDefault="00FF5B2E" w:rsidP="001D51EA">
            <w:pPr>
              <w:spacing w:line="240" w:lineRule="auto"/>
              <w:contextualSpacing/>
              <w:rPr>
                <w:rFonts w:ascii="Times New Roman" w:eastAsia="Times New Roman" w:hAnsi="Times New Roman" w:cs="Times New Roman"/>
                <w:sz w:val="24"/>
                <w:szCs w:val="24"/>
                <w:lang w:eastAsia="ru-RU"/>
              </w:rPr>
            </w:pPr>
            <w:r w:rsidRPr="00FF5B2E">
              <w:rPr>
                <w:rFonts w:ascii="Times New Roman" w:eastAsia="Times New Roman" w:hAnsi="Times New Roman" w:cs="Times New Roman"/>
                <w:sz w:val="24"/>
                <w:szCs w:val="24"/>
                <w:lang w:eastAsia="ru-RU"/>
              </w:rPr>
              <w:t>Приемы управления транспортным средством</w:t>
            </w:r>
          </w:p>
        </w:tc>
        <w:tc>
          <w:tcPr>
            <w:tcW w:w="1414" w:type="dxa"/>
          </w:tcPr>
          <w:p w:rsidR="00420FC0" w:rsidRPr="0097178E" w:rsidRDefault="00420FC0" w:rsidP="001D51EA">
            <w:pPr>
              <w:spacing w:line="240" w:lineRule="auto"/>
              <w:contextualSpacing/>
              <w:jc w:val="center"/>
              <w:rPr>
                <w:rFonts w:ascii="Times New Roman" w:eastAsia="Times New Roman" w:hAnsi="Times New Roman" w:cs="Times New Roman"/>
                <w:sz w:val="24"/>
                <w:szCs w:val="24"/>
                <w:lang w:eastAsia="ru-RU"/>
              </w:rPr>
            </w:pPr>
            <w:r w:rsidRPr="0097178E">
              <w:rPr>
                <w:rFonts w:ascii="Times New Roman" w:eastAsia="Times New Roman" w:hAnsi="Times New Roman" w:cs="Times New Roman"/>
                <w:sz w:val="24"/>
                <w:szCs w:val="24"/>
                <w:lang w:eastAsia="ru-RU"/>
              </w:rPr>
              <w:t>2</w:t>
            </w:r>
          </w:p>
        </w:tc>
        <w:tc>
          <w:tcPr>
            <w:tcW w:w="1831" w:type="dxa"/>
          </w:tcPr>
          <w:p w:rsidR="00420FC0" w:rsidRPr="0097178E" w:rsidRDefault="00420FC0" w:rsidP="001D51EA">
            <w:pPr>
              <w:spacing w:line="240" w:lineRule="auto"/>
              <w:contextualSpacing/>
              <w:jc w:val="center"/>
              <w:rPr>
                <w:rFonts w:ascii="Times New Roman" w:eastAsia="Times New Roman" w:hAnsi="Times New Roman" w:cs="Times New Roman"/>
                <w:sz w:val="24"/>
                <w:szCs w:val="24"/>
                <w:lang w:eastAsia="ru-RU"/>
              </w:rPr>
            </w:pPr>
            <w:r w:rsidRPr="0097178E">
              <w:rPr>
                <w:rFonts w:ascii="Times New Roman" w:eastAsia="Times New Roman" w:hAnsi="Times New Roman" w:cs="Times New Roman"/>
                <w:sz w:val="24"/>
                <w:szCs w:val="24"/>
                <w:lang w:eastAsia="ru-RU"/>
              </w:rPr>
              <w:t>2</w:t>
            </w:r>
          </w:p>
        </w:tc>
        <w:tc>
          <w:tcPr>
            <w:tcW w:w="1783" w:type="dxa"/>
          </w:tcPr>
          <w:p w:rsidR="00420FC0" w:rsidRPr="0097178E" w:rsidRDefault="00420FC0" w:rsidP="001D51EA">
            <w:pPr>
              <w:spacing w:line="240" w:lineRule="auto"/>
              <w:contextualSpacing/>
              <w:jc w:val="center"/>
              <w:rPr>
                <w:rFonts w:ascii="Times New Roman" w:eastAsia="Times New Roman" w:hAnsi="Times New Roman" w:cs="Times New Roman"/>
                <w:sz w:val="24"/>
                <w:szCs w:val="24"/>
                <w:lang w:eastAsia="ru-RU"/>
              </w:rPr>
            </w:pPr>
            <w:r w:rsidRPr="0097178E">
              <w:rPr>
                <w:rFonts w:ascii="Times New Roman" w:eastAsia="Times New Roman" w:hAnsi="Times New Roman" w:cs="Times New Roman"/>
                <w:sz w:val="24"/>
                <w:szCs w:val="24"/>
                <w:lang w:eastAsia="ru-RU"/>
              </w:rPr>
              <w:t>-</w:t>
            </w:r>
          </w:p>
        </w:tc>
      </w:tr>
      <w:tr w:rsidR="00420FC0" w:rsidRPr="0097178E" w:rsidTr="001D51EA">
        <w:tc>
          <w:tcPr>
            <w:tcW w:w="4317" w:type="dxa"/>
          </w:tcPr>
          <w:p w:rsidR="00420FC0" w:rsidRPr="0097178E" w:rsidRDefault="00FF5B2E" w:rsidP="001D51EA">
            <w:pPr>
              <w:spacing w:line="240" w:lineRule="auto"/>
              <w:contextualSpacing/>
              <w:rPr>
                <w:rFonts w:ascii="Times New Roman" w:eastAsia="Times New Roman" w:hAnsi="Times New Roman" w:cs="Times New Roman"/>
                <w:sz w:val="24"/>
                <w:szCs w:val="24"/>
                <w:lang w:eastAsia="ru-RU"/>
              </w:rPr>
            </w:pPr>
            <w:r w:rsidRPr="00FF5B2E">
              <w:rPr>
                <w:rFonts w:ascii="Times New Roman" w:eastAsia="Times New Roman" w:hAnsi="Times New Roman" w:cs="Times New Roman"/>
                <w:sz w:val="24"/>
                <w:szCs w:val="24"/>
                <w:lang w:eastAsia="ru-RU"/>
              </w:rPr>
              <w:t>Управление транспортным средством в штатных ситуациях</w:t>
            </w:r>
          </w:p>
        </w:tc>
        <w:tc>
          <w:tcPr>
            <w:tcW w:w="1414" w:type="dxa"/>
          </w:tcPr>
          <w:p w:rsidR="00420FC0" w:rsidRPr="0097178E" w:rsidRDefault="00420FC0" w:rsidP="001D51EA">
            <w:pPr>
              <w:spacing w:line="240" w:lineRule="auto"/>
              <w:contextualSpacing/>
              <w:jc w:val="center"/>
              <w:rPr>
                <w:rFonts w:ascii="Times New Roman" w:eastAsia="Times New Roman" w:hAnsi="Times New Roman" w:cs="Times New Roman"/>
                <w:sz w:val="24"/>
                <w:szCs w:val="24"/>
                <w:lang w:eastAsia="ru-RU"/>
              </w:rPr>
            </w:pPr>
            <w:r w:rsidRPr="0097178E">
              <w:rPr>
                <w:rFonts w:ascii="Times New Roman" w:eastAsia="Times New Roman" w:hAnsi="Times New Roman" w:cs="Times New Roman"/>
                <w:sz w:val="24"/>
                <w:szCs w:val="24"/>
                <w:lang w:eastAsia="ru-RU"/>
              </w:rPr>
              <w:t>6</w:t>
            </w:r>
          </w:p>
        </w:tc>
        <w:tc>
          <w:tcPr>
            <w:tcW w:w="1831" w:type="dxa"/>
          </w:tcPr>
          <w:p w:rsidR="00420FC0" w:rsidRPr="0097178E" w:rsidRDefault="00420FC0" w:rsidP="001D51EA">
            <w:pPr>
              <w:spacing w:line="240" w:lineRule="auto"/>
              <w:contextualSpacing/>
              <w:jc w:val="center"/>
              <w:rPr>
                <w:rFonts w:ascii="Times New Roman" w:eastAsia="Times New Roman" w:hAnsi="Times New Roman" w:cs="Times New Roman"/>
                <w:sz w:val="24"/>
                <w:szCs w:val="24"/>
                <w:lang w:eastAsia="ru-RU"/>
              </w:rPr>
            </w:pPr>
            <w:r w:rsidRPr="0097178E">
              <w:rPr>
                <w:rFonts w:ascii="Times New Roman" w:eastAsia="Times New Roman" w:hAnsi="Times New Roman" w:cs="Times New Roman"/>
                <w:sz w:val="24"/>
                <w:szCs w:val="24"/>
                <w:lang w:eastAsia="ru-RU"/>
              </w:rPr>
              <w:t>4</w:t>
            </w:r>
          </w:p>
        </w:tc>
        <w:tc>
          <w:tcPr>
            <w:tcW w:w="1783" w:type="dxa"/>
          </w:tcPr>
          <w:p w:rsidR="00420FC0" w:rsidRPr="0097178E" w:rsidRDefault="00420FC0" w:rsidP="001D51EA">
            <w:pPr>
              <w:spacing w:line="240" w:lineRule="auto"/>
              <w:contextualSpacing/>
              <w:jc w:val="center"/>
              <w:rPr>
                <w:rFonts w:ascii="Times New Roman" w:eastAsia="Times New Roman" w:hAnsi="Times New Roman" w:cs="Times New Roman"/>
                <w:sz w:val="24"/>
                <w:szCs w:val="24"/>
                <w:lang w:eastAsia="ru-RU"/>
              </w:rPr>
            </w:pPr>
            <w:r w:rsidRPr="0097178E">
              <w:rPr>
                <w:rFonts w:ascii="Times New Roman" w:eastAsia="Times New Roman" w:hAnsi="Times New Roman" w:cs="Times New Roman"/>
                <w:sz w:val="24"/>
                <w:szCs w:val="24"/>
                <w:lang w:eastAsia="ru-RU"/>
              </w:rPr>
              <w:t>2</w:t>
            </w:r>
          </w:p>
        </w:tc>
      </w:tr>
      <w:tr w:rsidR="00420FC0" w:rsidRPr="0097178E" w:rsidTr="001D51EA">
        <w:tc>
          <w:tcPr>
            <w:tcW w:w="4317" w:type="dxa"/>
          </w:tcPr>
          <w:p w:rsidR="00420FC0" w:rsidRPr="0097178E" w:rsidRDefault="00FF5B2E" w:rsidP="001D51EA">
            <w:pPr>
              <w:spacing w:line="240" w:lineRule="auto"/>
              <w:contextualSpacing/>
              <w:rPr>
                <w:rFonts w:ascii="Times New Roman" w:eastAsia="Times New Roman" w:hAnsi="Times New Roman" w:cs="Times New Roman"/>
                <w:sz w:val="24"/>
                <w:szCs w:val="24"/>
                <w:lang w:eastAsia="ru-RU"/>
              </w:rPr>
            </w:pPr>
            <w:r w:rsidRPr="00FF5B2E">
              <w:rPr>
                <w:rFonts w:ascii="Times New Roman" w:eastAsia="Times New Roman" w:hAnsi="Times New Roman" w:cs="Times New Roman"/>
                <w:sz w:val="24"/>
                <w:szCs w:val="24"/>
                <w:lang w:eastAsia="ru-RU"/>
              </w:rPr>
              <w:t>Управление транспортным средством в нештатных ситуациях</w:t>
            </w:r>
          </w:p>
        </w:tc>
        <w:tc>
          <w:tcPr>
            <w:tcW w:w="1414" w:type="dxa"/>
          </w:tcPr>
          <w:p w:rsidR="00420FC0" w:rsidRPr="0097178E" w:rsidRDefault="00420FC0" w:rsidP="001D51EA">
            <w:pPr>
              <w:spacing w:line="240" w:lineRule="auto"/>
              <w:contextualSpacing/>
              <w:jc w:val="center"/>
              <w:rPr>
                <w:rFonts w:ascii="Times New Roman" w:eastAsia="Times New Roman" w:hAnsi="Times New Roman" w:cs="Times New Roman"/>
                <w:sz w:val="24"/>
                <w:szCs w:val="24"/>
                <w:lang w:eastAsia="ru-RU"/>
              </w:rPr>
            </w:pPr>
            <w:r w:rsidRPr="0097178E">
              <w:rPr>
                <w:rFonts w:ascii="Times New Roman" w:eastAsia="Times New Roman" w:hAnsi="Times New Roman" w:cs="Times New Roman"/>
                <w:sz w:val="24"/>
                <w:szCs w:val="24"/>
                <w:lang w:eastAsia="ru-RU"/>
              </w:rPr>
              <w:t>4</w:t>
            </w:r>
          </w:p>
        </w:tc>
        <w:tc>
          <w:tcPr>
            <w:tcW w:w="1831" w:type="dxa"/>
          </w:tcPr>
          <w:p w:rsidR="00420FC0" w:rsidRPr="0097178E" w:rsidRDefault="00420FC0" w:rsidP="001D51EA">
            <w:pPr>
              <w:spacing w:line="240" w:lineRule="auto"/>
              <w:contextualSpacing/>
              <w:jc w:val="center"/>
              <w:rPr>
                <w:rFonts w:ascii="Times New Roman" w:eastAsia="Times New Roman" w:hAnsi="Times New Roman" w:cs="Times New Roman"/>
                <w:sz w:val="24"/>
                <w:szCs w:val="24"/>
                <w:lang w:eastAsia="ru-RU"/>
              </w:rPr>
            </w:pPr>
            <w:r w:rsidRPr="0097178E">
              <w:rPr>
                <w:rFonts w:ascii="Times New Roman" w:eastAsia="Times New Roman" w:hAnsi="Times New Roman" w:cs="Times New Roman"/>
                <w:sz w:val="24"/>
                <w:szCs w:val="24"/>
                <w:lang w:eastAsia="ru-RU"/>
              </w:rPr>
              <w:t>2</w:t>
            </w:r>
          </w:p>
        </w:tc>
        <w:tc>
          <w:tcPr>
            <w:tcW w:w="1783" w:type="dxa"/>
          </w:tcPr>
          <w:p w:rsidR="00420FC0" w:rsidRPr="0097178E" w:rsidRDefault="00420FC0" w:rsidP="001D51EA">
            <w:pPr>
              <w:spacing w:line="240" w:lineRule="auto"/>
              <w:contextualSpacing/>
              <w:jc w:val="center"/>
              <w:rPr>
                <w:rFonts w:ascii="Times New Roman" w:eastAsia="Times New Roman" w:hAnsi="Times New Roman" w:cs="Times New Roman"/>
                <w:sz w:val="24"/>
                <w:szCs w:val="24"/>
                <w:lang w:eastAsia="ru-RU"/>
              </w:rPr>
            </w:pPr>
            <w:r w:rsidRPr="0097178E">
              <w:rPr>
                <w:rFonts w:ascii="Times New Roman" w:eastAsia="Times New Roman" w:hAnsi="Times New Roman" w:cs="Times New Roman"/>
                <w:sz w:val="24"/>
                <w:szCs w:val="24"/>
                <w:lang w:eastAsia="ru-RU"/>
              </w:rPr>
              <w:t>2</w:t>
            </w:r>
          </w:p>
        </w:tc>
      </w:tr>
      <w:tr w:rsidR="00420FC0" w:rsidRPr="0097178E" w:rsidTr="001D51EA">
        <w:tc>
          <w:tcPr>
            <w:tcW w:w="4317" w:type="dxa"/>
          </w:tcPr>
          <w:p w:rsidR="00420FC0" w:rsidRPr="0097178E" w:rsidRDefault="00420FC0" w:rsidP="001D51EA">
            <w:pPr>
              <w:spacing w:line="240" w:lineRule="auto"/>
              <w:contextualSpacing/>
              <w:rPr>
                <w:rFonts w:ascii="Times New Roman" w:eastAsia="Times New Roman" w:hAnsi="Times New Roman" w:cs="Times New Roman"/>
                <w:b/>
                <w:sz w:val="24"/>
                <w:szCs w:val="24"/>
                <w:lang w:eastAsia="ru-RU"/>
              </w:rPr>
            </w:pPr>
            <w:r w:rsidRPr="0097178E">
              <w:rPr>
                <w:rFonts w:ascii="Times New Roman" w:eastAsia="Times New Roman" w:hAnsi="Times New Roman" w:cs="Times New Roman"/>
                <w:b/>
                <w:sz w:val="24"/>
                <w:szCs w:val="24"/>
                <w:lang w:eastAsia="ru-RU"/>
              </w:rPr>
              <w:t>Итого:</w:t>
            </w:r>
          </w:p>
        </w:tc>
        <w:tc>
          <w:tcPr>
            <w:tcW w:w="1414" w:type="dxa"/>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r w:rsidRPr="0097178E">
              <w:rPr>
                <w:rFonts w:ascii="Times New Roman" w:eastAsia="Times New Roman" w:hAnsi="Times New Roman" w:cs="Times New Roman"/>
                <w:b/>
                <w:sz w:val="24"/>
                <w:szCs w:val="24"/>
                <w:lang w:eastAsia="ru-RU"/>
              </w:rPr>
              <w:t>12</w:t>
            </w:r>
          </w:p>
        </w:tc>
        <w:tc>
          <w:tcPr>
            <w:tcW w:w="1831" w:type="dxa"/>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r w:rsidRPr="0097178E">
              <w:rPr>
                <w:rFonts w:ascii="Times New Roman" w:eastAsia="Times New Roman" w:hAnsi="Times New Roman" w:cs="Times New Roman"/>
                <w:b/>
                <w:sz w:val="24"/>
                <w:szCs w:val="24"/>
                <w:lang w:eastAsia="ru-RU"/>
              </w:rPr>
              <w:t>8</w:t>
            </w:r>
          </w:p>
        </w:tc>
        <w:tc>
          <w:tcPr>
            <w:tcW w:w="1783" w:type="dxa"/>
          </w:tcPr>
          <w:p w:rsidR="00420FC0" w:rsidRPr="0097178E" w:rsidRDefault="00420FC0" w:rsidP="001D51EA">
            <w:pPr>
              <w:spacing w:line="240" w:lineRule="auto"/>
              <w:contextualSpacing/>
              <w:jc w:val="center"/>
              <w:rPr>
                <w:rFonts w:ascii="Times New Roman" w:eastAsia="Times New Roman" w:hAnsi="Times New Roman" w:cs="Times New Roman"/>
                <w:b/>
                <w:sz w:val="24"/>
                <w:szCs w:val="24"/>
                <w:lang w:eastAsia="ru-RU"/>
              </w:rPr>
            </w:pPr>
            <w:r w:rsidRPr="0097178E">
              <w:rPr>
                <w:rFonts w:ascii="Times New Roman" w:eastAsia="Times New Roman" w:hAnsi="Times New Roman" w:cs="Times New Roman"/>
                <w:b/>
                <w:sz w:val="24"/>
                <w:szCs w:val="24"/>
                <w:lang w:eastAsia="ru-RU"/>
              </w:rPr>
              <w:t>4</w:t>
            </w:r>
          </w:p>
        </w:tc>
      </w:tr>
    </w:tbl>
    <w:p w:rsidR="00CC687B" w:rsidRDefault="00CC687B" w:rsidP="00CC687B">
      <w:pPr>
        <w:jc w:val="both"/>
        <w:rPr>
          <w:rFonts w:ascii="Times New Roman" w:hAnsi="Times New Roman" w:cs="Times New Roman"/>
          <w:b/>
          <w:sz w:val="28"/>
          <w:szCs w:val="28"/>
        </w:rPr>
      </w:pPr>
    </w:p>
    <w:p w:rsidR="00420FC0" w:rsidRPr="00420FC0" w:rsidRDefault="00FF5B2E" w:rsidP="00420FC0">
      <w:pPr>
        <w:jc w:val="both"/>
        <w:rPr>
          <w:rFonts w:ascii="Times New Roman" w:hAnsi="Times New Roman" w:cs="Times New Roman"/>
          <w:sz w:val="28"/>
          <w:szCs w:val="28"/>
        </w:rPr>
      </w:pPr>
      <w:r w:rsidRPr="00FF5B2E">
        <w:rPr>
          <w:rFonts w:ascii="Times New Roman" w:hAnsi="Times New Roman" w:cs="Times New Roman"/>
          <w:sz w:val="28"/>
          <w:szCs w:val="28"/>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FF5B2E">
        <w:rPr>
          <w:rFonts w:ascii="Times New Roman" w:hAnsi="Times New Roman" w:cs="Times New Roman"/>
          <w:sz w:val="28"/>
          <w:szCs w:val="28"/>
        </w:rPr>
        <w:t>трогании</w:t>
      </w:r>
      <w:proofErr w:type="spellEnd"/>
      <w:r w:rsidRPr="00FF5B2E">
        <w:rPr>
          <w:rFonts w:ascii="Times New Roman" w:hAnsi="Times New Roman" w:cs="Times New Roman"/>
          <w:sz w:val="28"/>
          <w:szCs w:val="28"/>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r w:rsidR="00420FC0">
        <w:rPr>
          <w:rFonts w:ascii="Times New Roman" w:hAnsi="Times New Roman" w:cs="Times New Roman"/>
          <w:sz w:val="28"/>
          <w:szCs w:val="28"/>
        </w:rPr>
        <w:t>.</w:t>
      </w:r>
    </w:p>
    <w:p w:rsidR="00420FC0" w:rsidRPr="00420FC0" w:rsidRDefault="00FF5B2E" w:rsidP="00420FC0">
      <w:pPr>
        <w:jc w:val="both"/>
        <w:rPr>
          <w:rFonts w:ascii="Times New Roman" w:hAnsi="Times New Roman" w:cs="Times New Roman"/>
          <w:sz w:val="28"/>
          <w:szCs w:val="28"/>
        </w:rPr>
      </w:pPr>
      <w:r w:rsidRPr="00FF5B2E">
        <w:rPr>
          <w:rFonts w:ascii="Times New Roman" w:hAnsi="Times New Roman" w:cs="Times New Roman"/>
          <w:sz w:val="28"/>
          <w:szCs w:val="28"/>
        </w:rPr>
        <w:lastRenderedPageBreak/>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w:t>
      </w:r>
      <w:r w:rsidRPr="00FF5B2E">
        <w:rPr>
          <w:rFonts w:ascii="Times New Roman" w:hAnsi="Times New Roman" w:cs="Times New Roman"/>
          <w:sz w:val="28"/>
          <w:szCs w:val="28"/>
        </w:rPr>
        <w:lastRenderedPageBreak/>
        <w:t>транспортным средством в зависимости от характеристик перевозимого груза. Решение ситуационных задач</w:t>
      </w:r>
      <w:r w:rsidR="00420FC0">
        <w:rPr>
          <w:rFonts w:ascii="Times New Roman" w:hAnsi="Times New Roman" w:cs="Times New Roman"/>
          <w:sz w:val="28"/>
          <w:szCs w:val="28"/>
        </w:rPr>
        <w:t>.</w:t>
      </w:r>
    </w:p>
    <w:p w:rsidR="00420FC0" w:rsidRDefault="00846D8A" w:rsidP="00420FC0">
      <w:pPr>
        <w:jc w:val="both"/>
        <w:rPr>
          <w:rFonts w:ascii="Times New Roman" w:hAnsi="Times New Roman" w:cs="Times New Roman"/>
          <w:sz w:val="28"/>
          <w:szCs w:val="28"/>
        </w:rPr>
      </w:pPr>
      <w:r w:rsidRPr="00846D8A">
        <w:rPr>
          <w:rFonts w:ascii="Times New Roman" w:hAnsi="Times New Roman" w:cs="Times New Roman"/>
          <w:sz w:val="28"/>
          <w:szCs w:val="28"/>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sidRPr="00846D8A">
        <w:rPr>
          <w:rFonts w:ascii="Times New Roman" w:hAnsi="Times New Roman" w:cs="Times New Roman"/>
          <w:sz w:val="28"/>
          <w:szCs w:val="28"/>
        </w:rPr>
        <w:t>переднеприводного</w:t>
      </w:r>
      <w:proofErr w:type="spellEnd"/>
      <w:r w:rsidRPr="00846D8A">
        <w:rPr>
          <w:rFonts w:ascii="Times New Roman" w:hAnsi="Times New Roman" w:cs="Times New Roman"/>
          <w:sz w:val="28"/>
          <w:szCs w:val="28"/>
        </w:rPr>
        <w:t xml:space="preserve">, </w:t>
      </w:r>
      <w:proofErr w:type="spellStart"/>
      <w:r w:rsidRPr="00846D8A">
        <w:rPr>
          <w:rFonts w:ascii="Times New Roman" w:hAnsi="Times New Roman" w:cs="Times New Roman"/>
          <w:sz w:val="28"/>
          <w:szCs w:val="28"/>
        </w:rPr>
        <w:t>заднеприводного</w:t>
      </w:r>
      <w:proofErr w:type="spellEnd"/>
      <w:r w:rsidRPr="00846D8A">
        <w:rPr>
          <w:rFonts w:ascii="Times New Roman" w:hAnsi="Times New Roman" w:cs="Times New Roman"/>
          <w:sz w:val="28"/>
          <w:szCs w:val="28"/>
        </w:rPr>
        <w:t xml:space="preserve"> и </w:t>
      </w:r>
      <w:proofErr w:type="spellStart"/>
      <w:r w:rsidRPr="00846D8A">
        <w:rPr>
          <w:rFonts w:ascii="Times New Roman" w:hAnsi="Times New Roman" w:cs="Times New Roman"/>
          <w:sz w:val="28"/>
          <w:szCs w:val="28"/>
        </w:rPr>
        <w:t>полноприводного</w:t>
      </w:r>
      <w:proofErr w:type="spellEnd"/>
      <w:r w:rsidRPr="00846D8A">
        <w:rPr>
          <w:rFonts w:ascii="Times New Roman" w:hAnsi="Times New Roman" w:cs="Times New Roman"/>
          <w:sz w:val="28"/>
          <w:szCs w:val="28"/>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420FC0" w:rsidRDefault="00420FC0" w:rsidP="00420FC0">
      <w:pPr>
        <w:pStyle w:val="a3"/>
        <w:numPr>
          <w:ilvl w:val="1"/>
          <w:numId w:val="1"/>
        </w:numPr>
        <w:jc w:val="both"/>
        <w:rPr>
          <w:rFonts w:ascii="Times New Roman" w:hAnsi="Times New Roman" w:cs="Times New Roman"/>
          <w:b/>
          <w:sz w:val="28"/>
          <w:szCs w:val="28"/>
        </w:rPr>
      </w:pPr>
      <w:r w:rsidRPr="00420FC0">
        <w:rPr>
          <w:rFonts w:ascii="Times New Roman" w:hAnsi="Times New Roman" w:cs="Times New Roman"/>
          <w:b/>
          <w:sz w:val="28"/>
          <w:szCs w:val="28"/>
        </w:rPr>
        <w:t>Профессиональный цикл Программы.</w:t>
      </w:r>
    </w:p>
    <w:p w:rsidR="00420FC0" w:rsidRDefault="00420FC0" w:rsidP="00420FC0">
      <w:pPr>
        <w:pStyle w:val="a3"/>
        <w:numPr>
          <w:ilvl w:val="2"/>
          <w:numId w:val="1"/>
        </w:numPr>
        <w:jc w:val="both"/>
        <w:rPr>
          <w:rFonts w:ascii="Times New Roman" w:hAnsi="Times New Roman" w:cs="Times New Roman"/>
          <w:b/>
          <w:sz w:val="28"/>
          <w:szCs w:val="28"/>
        </w:rPr>
      </w:pPr>
      <w:r w:rsidRPr="00420FC0">
        <w:rPr>
          <w:rFonts w:ascii="Times New Roman" w:hAnsi="Times New Roman" w:cs="Times New Roman"/>
          <w:b/>
          <w:sz w:val="28"/>
          <w:szCs w:val="28"/>
        </w:rPr>
        <w:t>Учебный предмет «Организация и выполнение пассажирских перевозок автомобильным транспортом».</w:t>
      </w:r>
    </w:p>
    <w:p w:rsidR="00420FC0" w:rsidRDefault="00420FC0" w:rsidP="00420FC0">
      <w:pPr>
        <w:pStyle w:val="a3"/>
        <w:ind w:left="1080"/>
        <w:jc w:val="right"/>
        <w:rPr>
          <w:rFonts w:ascii="Times New Roman" w:hAnsi="Times New Roman" w:cs="Times New Roman"/>
          <w:sz w:val="28"/>
          <w:szCs w:val="28"/>
        </w:rPr>
      </w:pPr>
      <w:r>
        <w:rPr>
          <w:rFonts w:ascii="Times New Roman" w:hAnsi="Times New Roman" w:cs="Times New Roman"/>
          <w:sz w:val="28"/>
          <w:szCs w:val="28"/>
        </w:rPr>
        <w:t>Таблица 4</w:t>
      </w:r>
    </w:p>
    <w:p w:rsidR="00420FC0" w:rsidRDefault="00420FC0" w:rsidP="00420FC0">
      <w:pPr>
        <w:pStyle w:val="a3"/>
        <w:ind w:left="1080"/>
        <w:jc w:val="center"/>
        <w:rPr>
          <w:rFonts w:ascii="Times New Roman" w:hAnsi="Times New Roman" w:cs="Times New Roman"/>
          <w:sz w:val="28"/>
          <w:szCs w:val="28"/>
        </w:rPr>
      </w:pPr>
      <w:r w:rsidRPr="001355AA">
        <w:rPr>
          <w:rFonts w:ascii="Times New Roman" w:hAnsi="Times New Roman" w:cs="Times New Roman"/>
          <w:sz w:val="28"/>
          <w:szCs w:val="28"/>
        </w:rPr>
        <w:t>Распределение учебных часов по разделам и темам</w:t>
      </w:r>
    </w:p>
    <w:tbl>
      <w:tblPr>
        <w:tblStyle w:val="14"/>
        <w:tblW w:w="0" w:type="auto"/>
        <w:tblLook w:val="04A0" w:firstRow="1" w:lastRow="0" w:firstColumn="1" w:lastColumn="0" w:noHBand="0" w:noVBand="1"/>
      </w:tblPr>
      <w:tblGrid>
        <w:gridCol w:w="4218"/>
        <w:gridCol w:w="1513"/>
        <w:gridCol w:w="1831"/>
        <w:gridCol w:w="1783"/>
      </w:tblGrid>
      <w:tr w:rsidR="00420FC0" w:rsidRPr="001355AA" w:rsidTr="001D51EA">
        <w:tc>
          <w:tcPr>
            <w:tcW w:w="4218" w:type="dxa"/>
            <w:vMerge w:val="restart"/>
            <w:vAlign w:val="center"/>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r w:rsidRPr="001355AA">
              <w:rPr>
                <w:rFonts w:ascii="Times New Roman" w:eastAsia="Times New Roman" w:hAnsi="Times New Roman" w:cs="Times New Roman"/>
                <w:b/>
                <w:sz w:val="24"/>
                <w:szCs w:val="24"/>
                <w:lang w:eastAsia="ru-RU"/>
              </w:rPr>
              <w:t>Наименование разделов и тем</w:t>
            </w:r>
          </w:p>
        </w:tc>
        <w:tc>
          <w:tcPr>
            <w:tcW w:w="5127" w:type="dxa"/>
            <w:gridSpan w:val="3"/>
            <w:vAlign w:val="center"/>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r w:rsidRPr="001355AA">
              <w:rPr>
                <w:rFonts w:ascii="Times New Roman" w:eastAsia="Times New Roman" w:hAnsi="Times New Roman" w:cs="Times New Roman"/>
                <w:b/>
                <w:sz w:val="24"/>
                <w:szCs w:val="24"/>
                <w:lang w:eastAsia="ru-RU"/>
              </w:rPr>
              <w:t>Количество часов</w:t>
            </w:r>
          </w:p>
        </w:tc>
      </w:tr>
      <w:tr w:rsidR="00420FC0" w:rsidRPr="001355AA" w:rsidTr="001D51EA">
        <w:tc>
          <w:tcPr>
            <w:tcW w:w="4218" w:type="dxa"/>
            <w:vMerge/>
            <w:vAlign w:val="center"/>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p>
        </w:tc>
        <w:tc>
          <w:tcPr>
            <w:tcW w:w="1513" w:type="dxa"/>
            <w:vMerge w:val="restart"/>
            <w:vAlign w:val="center"/>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r w:rsidRPr="001355AA">
              <w:rPr>
                <w:rFonts w:ascii="Times New Roman" w:eastAsia="Times New Roman" w:hAnsi="Times New Roman" w:cs="Times New Roman"/>
                <w:b/>
                <w:sz w:val="24"/>
                <w:szCs w:val="24"/>
                <w:lang w:eastAsia="ru-RU"/>
              </w:rPr>
              <w:t>Всего</w:t>
            </w:r>
          </w:p>
        </w:tc>
        <w:tc>
          <w:tcPr>
            <w:tcW w:w="3614" w:type="dxa"/>
            <w:gridSpan w:val="2"/>
            <w:vAlign w:val="center"/>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r w:rsidRPr="001355AA">
              <w:rPr>
                <w:rFonts w:ascii="Times New Roman" w:eastAsia="Times New Roman" w:hAnsi="Times New Roman" w:cs="Times New Roman"/>
                <w:b/>
                <w:sz w:val="24"/>
                <w:szCs w:val="24"/>
                <w:lang w:eastAsia="ru-RU"/>
              </w:rPr>
              <w:t>В том числе</w:t>
            </w:r>
          </w:p>
        </w:tc>
      </w:tr>
      <w:tr w:rsidR="00420FC0" w:rsidRPr="001355AA" w:rsidTr="001D51EA">
        <w:tc>
          <w:tcPr>
            <w:tcW w:w="4218" w:type="dxa"/>
            <w:vMerge/>
            <w:vAlign w:val="center"/>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p>
        </w:tc>
        <w:tc>
          <w:tcPr>
            <w:tcW w:w="1513" w:type="dxa"/>
            <w:vMerge/>
            <w:vAlign w:val="center"/>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p>
        </w:tc>
        <w:tc>
          <w:tcPr>
            <w:tcW w:w="1831" w:type="dxa"/>
            <w:vAlign w:val="center"/>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r w:rsidRPr="001355AA">
              <w:rPr>
                <w:rFonts w:ascii="Times New Roman" w:eastAsia="Times New Roman" w:hAnsi="Times New Roman" w:cs="Times New Roman"/>
                <w:b/>
                <w:sz w:val="24"/>
                <w:szCs w:val="24"/>
                <w:lang w:eastAsia="ru-RU"/>
              </w:rPr>
              <w:t>Теоретические занятия</w:t>
            </w:r>
          </w:p>
        </w:tc>
        <w:tc>
          <w:tcPr>
            <w:tcW w:w="1783" w:type="dxa"/>
            <w:vAlign w:val="center"/>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r w:rsidRPr="001355AA">
              <w:rPr>
                <w:rFonts w:ascii="Times New Roman" w:eastAsia="Times New Roman" w:hAnsi="Times New Roman" w:cs="Times New Roman"/>
                <w:b/>
                <w:sz w:val="24"/>
                <w:szCs w:val="24"/>
                <w:lang w:eastAsia="ru-RU"/>
              </w:rPr>
              <w:t>Практические занятия</w:t>
            </w:r>
          </w:p>
        </w:tc>
      </w:tr>
      <w:tr w:rsidR="00420FC0" w:rsidRPr="001355AA" w:rsidTr="001D51EA">
        <w:tc>
          <w:tcPr>
            <w:tcW w:w="4218" w:type="dxa"/>
          </w:tcPr>
          <w:p w:rsidR="00420FC0" w:rsidRPr="001355AA" w:rsidRDefault="00846D8A" w:rsidP="001D51EA">
            <w:pPr>
              <w:spacing w:line="240" w:lineRule="auto"/>
              <w:rPr>
                <w:rFonts w:ascii="Times New Roman" w:eastAsia="Times New Roman" w:hAnsi="Times New Roman" w:cs="Times New Roman"/>
                <w:sz w:val="24"/>
                <w:szCs w:val="24"/>
                <w:lang w:eastAsia="ru-RU"/>
              </w:rPr>
            </w:pPr>
            <w:r w:rsidRPr="00846D8A">
              <w:rPr>
                <w:rFonts w:ascii="Times New Roman" w:eastAsia="Times New Roman" w:hAnsi="Times New Roman" w:cs="Times New Roman"/>
                <w:sz w:val="24"/>
                <w:szCs w:val="24"/>
                <w:lang w:eastAsia="ru-RU"/>
              </w:rPr>
              <w:t>Нормативные правовые акты, определяющие порядок пассажирских перевозок автомобильным транспортом</w:t>
            </w:r>
          </w:p>
        </w:tc>
        <w:tc>
          <w:tcPr>
            <w:tcW w:w="1513"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2</w:t>
            </w:r>
          </w:p>
        </w:tc>
        <w:tc>
          <w:tcPr>
            <w:tcW w:w="1831"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2</w:t>
            </w:r>
          </w:p>
        </w:tc>
        <w:tc>
          <w:tcPr>
            <w:tcW w:w="1783"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w:t>
            </w:r>
          </w:p>
        </w:tc>
      </w:tr>
      <w:tr w:rsidR="00420FC0" w:rsidRPr="001355AA" w:rsidTr="001D51EA">
        <w:tc>
          <w:tcPr>
            <w:tcW w:w="4218" w:type="dxa"/>
          </w:tcPr>
          <w:p w:rsidR="00420FC0" w:rsidRPr="001355AA" w:rsidRDefault="00846D8A" w:rsidP="001D51EA">
            <w:pPr>
              <w:spacing w:line="240" w:lineRule="auto"/>
              <w:rPr>
                <w:rFonts w:ascii="Times New Roman" w:eastAsia="Times New Roman" w:hAnsi="Times New Roman" w:cs="Times New Roman"/>
                <w:sz w:val="24"/>
                <w:szCs w:val="24"/>
                <w:lang w:eastAsia="ru-RU"/>
              </w:rPr>
            </w:pPr>
            <w:r w:rsidRPr="00846D8A">
              <w:rPr>
                <w:rFonts w:ascii="Times New Roman" w:eastAsia="Times New Roman" w:hAnsi="Times New Roman" w:cs="Times New Roman"/>
                <w:sz w:val="24"/>
                <w:szCs w:val="24"/>
                <w:lang w:eastAsia="ru-RU"/>
              </w:rPr>
              <w:t>Технико-эксплуатационные показатели пассажирского автотранспорта</w:t>
            </w:r>
          </w:p>
        </w:tc>
        <w:tc>
          <w:tcPr>
            <w:tcW w:w="1513"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1</w:t>
            </w:r>
          </w:p>
        </w:tc>
        <w:tc>
          <w:tcPr>
            <w:tcW w:w="1831"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1</w:t>
            </w:r>
          </w:p>
        </w:tc>
        <w:tc>
          <w:tcPr>
            <w:tcW w:w="1783"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w:t>
            </w:r>
          </w:p>
        </w:tc>
      </w:tr>
      <w:tr w:rsidR="00420FC0" w:rsidRPr="001355AA" w:rsidTr="001D51EA">
        <w:tc>
          <w:tcPr>
            <w:tcW w:w="4218" w:type="dxa"/>
          </w:tcPr>
          <w:p w:rsidR="00420FC0" w:rsidRPr="001355AA" w:rsidRDefault="00846D8A" w:rsidP="001D51EA">
            <w:pPr>
              <w:spacing w:line="240" w:lineRule="auto"/>
              <w:rPr>
                <w:rFonts w:ascii="Times New Roman" w:eastAsia="Times New Roman" w:hAnsi="Times New Roman" w:cs="Times New Roman"/>
                <w:sz w:val="24"/>
                <w:szCs w:val="24"/>
                <w:lang w:eastAsia="ru-RU"/>
              </w:rPr>
            </w:pPr>
            <w:r w:rsidRPr="00846D8A">
              <w:rPr>
                <w:rFonts w:ascii="Times New Roman" w:eastAsia="Times New Roman" w:hAnsi="Times New Roman" w:cs="Times New Roman"/>
                <w:sz w:val="24"/>
                <w:szCs w:val="24"/>
                <w:lang w:eastAsia="ru-RU"/>
              </w:rPr>
              <w:t>Диспетчерское руководство работой такси на линии</w:t>
            </w:r>
          </w:p>
        </w:tc>
        <w:tc>
          <w:tcPr>
            <w:tcW w:w="1513"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1</w:t>
            </w:r>
          </w:p>
        </w:tc>
        <w:tc>
          <w:tcPr>
            <w:tcW w:w="1831"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1</w:t>
            </w:r>
          </w:p>
        </w:tc>
        <w:tc>
          <w:tcPr>
            <w:tcW w:w="1783"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w:t>
            </w:r>
          </w:p>
        </w:tc>
      </w:tr>
      <w:tr w:rsidR="00420FC0" w:rsidRPr="001355AA" w:rsidTr="001D51EA">
        <w:tc>
          <w:tcPr>
            <w:tcW w:w="4218" w:type="dxa"/>
          </w:tcPr>
          <w:p w:rsidR="00420FC0" w:rsidRPr="001355AA" w:rsidRDefault="00420FC0" w:rsidP="001D51EA">
            <w:pPr>
              <w:spacing w:line="240" w:lineRule="auto"/>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Работа такси на линии</w:t>
            </w:r>
          </w:p>
        </w:tc>
        <w:tc>
          <w:tcPr>
            <w:tcW w:w="1513"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2</w:t>
            </w:r>
          </w:p>
        </w:tc>
        <w:tc>
          <w:tcPr>
            <w:tcW w:w="1831"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2</w:t>
            </w:r>
          </w:p>
        </w:tc>
        <w:tc>
          <w:tcPr>
            <w:tcW w:w="1783" w:type="dxa"/>
          </w:tcPr>
          <w:p w:rsidR="00420FC0" w:rsidRPr="001355AA" w:rsidRDefault="00420FC0" w:rsidP="001D51EA">
            <w:pPr>
              <w:spacing w:line="240" w:lineRule="auto"/>
              <w:jc w:val="center"/>
              <w:rPr>
                <w:rFonts w:ascii="Times New Roman" w:eastAsia="Times New Roman" w:hAnsi="Times New Roman" w:cs="Times New Roman"/>
                <w:sz w:val="24"/>
                <w:szCs w:val="24"/>
                <w:lang w:eastAsia="ru-RU"/>
              </w:rPr>
            </w:pPr>
            <w:r w:rsidRPr="001355AA">
              <w:rPr>
                <w:rFonts w:ascii="Times New Roman" w:eastAsia="Times New Roman" w:hAnsi="Times New Roman" w:cs="Times New Roman"/>
                <w:sz w:val="24"/>
                <w:szCs w:val="24"/>
                <w:lang w:eastAsia="ru-RU"/>
              </w:rPr>
              <w:t>-</w:t>
            </w:r>
          </w:p>
        </w:tc>
      </w:tr>
      <w:tr w:rsidR="00420FC0" w:rsidRPr="001355AA" w:rsidTr="001D51EA">
        <w:tc>
          <w:tcPr>
            <w:tcW w:w="4218" w:type="dxa"/>
          </w:tcPr>
          <w:p w:rsidR="00420FC0" w:rsidRPr="001355AA" w:rsidRDefault="00420FC0" w:rsidP="001D51EA">
            <w:pPr>
              <w:spacing w:line="240" w:lineRule="auto"/>
              <w:rPr>
                <w:rFonts w:ascii="Times New Roman" w:eastAsia="Times New Roman" w:hAnsi="Times New Roman" w:cs="Times New Roman"/>
                <w:b/>
                <w:sz w:val="24"/>
                <w:szCs w:val="24"/>
                <w:lang w:eastAsia="ru-RU"/>
              </w:rPr>
            </w:pPr>
            <w:r w:rsidRPr="001355AA">
              <w:rPr>
                <w:rFonts w:ascii="Times New Roman" w:eastAsia="Times New Roman" w:hAnsi="Times New Roman" w:cs="Times New Roman"/>
                <w:b/>
                <w:sz w:val="24"/>
                <w:szCs w:val="24"/>
                <w:lang w:eastAsia="ru-RU"/>
              </w:rPr>
              <w:t>Итого:</w:t>
            </w:r>
          </w:p>
        </w:tc>
        <w:tc>
          <w:tcPr>
            <w:tcW w:w="1513" w:type="dxa"/>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r w:rsidRPr="001355AA">
              <w:rPr>
                <w:rFonts w:ascii="Times New Roman" w:eastAsia="Times New Roman" w:hAnsi="Times New Roman" w:cs="Times New Roman"/>
                <w:b/>
                <w:sz w:val="24"/>
                <w:szCs w:val="24"/>
                <w:lang w:eastAsia="ru-RU"/>
              </w:rPr>
              <w:t>6</w:t>
            </w:r>
          </w:p>
        </w:tc>
        <w:tc>
          <w:tcPr>
            <w:tcW w:w="1831" w:type="dxa"/>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r w:rsidRPr="001355AA">
              <w:rPr>
                <w:rFonts w:ascii="Times New Roman" w:eastAsia="Times New Roman" w:hAnsi="Times New Roman" w:cs="Times New Roman"/>
                <w:b/>
                <w:sz w:val="24"/>
                <w:szCs w:val="24"/>
                <w:lang w:eastAsia="ru-RU"/>
              </w:rPr>
              <w:t>6</w:t>
            </w:r>
          </w:p>
        </w:tc>
        <w:tc>
          <w:tcPr>
            <w:tcW w:w="1783" w:type="dxa"/>
          </w:tcPr>
          <w:p w:rsidR="00420FC0" w:rsidRPr="001355AA" w:rsidRDefault="00420FC0" w:rsidP="001D51EA">
            <w:pPr>
              <w:spacing w:line="240" w:lineRule="auto"/>
              <w:jc w:val="center"/>
              <w:rPr>
                <w:rFonts w:ascii="Times New Roman" w:eastAsia="Times New Roman" w:hAnsi="Times New Roman" w:cs="Times New Roman"/>
                <w:b/>
                <w:sz w:val="24"/>
                <w:szCs w:val="24"/>
                <w:lang w:eastAsia="ru-RU"/>
              </w:rPr>
            </w:pPr>
            <w:r w:rsidRPr="001355AA">
              <w:rPr>
                <w:rFonts w:ascii="Times New Roman" w:eastAsia="Times New Roman" w:hAnsi="Times New Roman" w:cs="Times New Roman"/>
                <w:b/>
                <w:sz w:val="24"/>
                <w:szCs w:val="24"/>
                <w:lang w:eastAsia="ru-RU"/>
              </w:rPr>
              <w:t>-</w:t>
            </w:r>
          </w:p>
        </w:tc>
      </w:tr>
    </w:tbl>
    <w:p w:rsidR="00420FC0" w:rsidRDefault="00420FC0" w:rsidP="00420FC0">
      <w:pPr>
        <w:pStyle w:val="a3"/>
        <w:ind w:left="1080"/>
        <w:jc w:val="center"/>
        <w:rPr>
          <w:rFonts w:ascii="Times New Roman" w:hAnsi="Times New Roman" w:cs="Times New Roman"/>
          <w:sz w:val="28"/>
          <w:szCs w:val="28"/>
        </w:rPr>
      </w:pPr>
    </w:p>
    <w:p w:rsidR="00420FC0" w:rsidRPr="00420FC0" w:rsidRDefault="00846D8A" w:rsidP="00420FC0">
      <w:pPr>
        <w:jc w:val="both"/>
        <w:rPr>
          <w:rFonts w:ascii="Times New Roman" w:hAnsi="Times New Roman" w:cs="Times New Roman"/>
          <w:sz w:val="28"/>
          <w:szCs w:val="28"/>
        </w:rPr>
      </w:pPr>
      <w:r w:rsidRPr="00846D8A">
        <w:rPr>
          <w:rFonts w:ascii="Times New Roman" w:hAnsi="Times New Roman" w:cs="Times New Roman"/>
          <w:sz w:val="28"/>
          <w:szCs w:val="28"/>
        </w:rPr>
        <w:t xml:space="preserve">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w:t>
      </w:r>
      <w:r w:rsidRPr="00846D8A">
        <w:rPr>
          <w:rFonts w:ascii="Times New Roman" w:hAnsi="Times New Roman" w:cs="Times New Roman"/>
          <w:sz w:val="28"/>
          <w:szCs w:val="28"/>
        </w:rPr>
        <w:lastRenderedPageBreak/>
        <w:t>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420FC0" w:rsidRPr="00420FC0" w:rsidRDefault="00846D8A" w:rsidP="00420FC0">
      <w:pPr>
        <w:jc w:val="both"/>
        <w:rPr>
          <w:rFonts w:ascii="Times New Roman" w:hAnsi="Times New Roman" w:cs="Times New Roman"/>
          <w:sz w:val="28"/>
          <w:szCs w:val="28"/>
        </w:rPr>
      </w:pPr>
      <w:r w:rsidRPr="00846D8A">
        <w:rPr>
          <w:rFonts w:ascii="Times New Roman" w:hAnsi="Times New Roman" w:cs="Times New Roman"/>
          <w:sz w:val="28"/>
          <w:szCs w:val="28"/>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w:t>
      </w:r>
      <w:r>
        <w:rPr>
          <w:rFonts w:ascii="Times New Roman" w:hAnsi="Times New Roman" w:cs="Times New Roman"/>
          <w:sz w:val="28"/>
          <w:szCs w:val="28"/>
        </w:rPr>
        <w:t>ты пассажирского автотранспорта</w:t>
      </w:r>
      <w:r w:rsidR="00420FC0">
        <w:rPr>
          <w:rFonts w:ascii="Times New Roman" w:hAnsi="Times New Roman" w:cs="Times New Roman"/>
          <w:sz w:val="28"/>
          <w:szCs w:val="28"/>
        </w:rPr>
        <w:t>.</w:t>
      </w:r>
    </w:p>
    <w:p w:rsidR="00420FC0" w:rsidRPr="00420FC0" w:rsidRDefault="00846D8A" w:rsidP="00420FC0">
      <w:pPr>
        <w:jc w:val="both"/>
        <w:rPr>
          <w:rFonts w:ascii="Times New Roman" w:hAnsi="Times New Roman" w:cs="Times New Roman"/>
          <w:sz w:val="28"/>
          <w:szCs w:val="28"/>
        </w:rPr>
      </w:pPr>
      <w:r w:rsidRPr="00846D8A">
        <w:rPr>
          <w:rFonts w:ascii="Times New Roman" w:hAnsi="Times New Roman" w:cs="Times New Roman"/>
          <w:sz w:val="28"/>
          <w:szCs w:val="28"/>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r w:rsidR="00420FC0">
        <w:rPr>
          <w:rFonts w:ascii="Times New Roman" w:hAnsi="Times New Roman" w:cs="Times New Roman"/>
          <w:sz w:val="28"/>
          <w:szCs w:val="28"/>
        </w:rPr>
        <w:t>.</w:t>
      </w:r>
    </w:p>
    <w:p w:rsidR="00420FC0" w:rsidRDefault="00846D8A" w:rsidP="00420FC0">
      <w:pPr>
        <w:jc w:val="both"/>
        <w:rPr>
          <w:rFonts w:ascii="Times New Roman" w:hAnsi="Times New Roman" w:cs="Times New Roman"/>
          <w:sz w:val="28"/>
          <w:szCs w:val="28"/>
        </w:rPr>
      </w:pPr>
      <w:r w:rsidRPr="00846D8A">
        <w:rPr>
          <w:rFonts w:ascii="Times New Roman" w:hAnsi="Times New Roman" w:cs="Times New Roman"/>
          <w:sz w:val="28"/>
          <w:szCs w:val="28"/>
        </w:rPr>
        <w:t>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r w:rsidR="00420FC0" w:rsidRPr="00420FC0">
        <w:rPr>
          <w:rFonts w:ascii="Times New Roman" w:hAnsi="Times New Roman" w:cs="Times New Roman"/>
          <w:sz w:val="28"/>
          <w:szCs w:val="28"/>
        </w:rPr>
        <w:t>.</w:t>
      </w:r>
    </w:p>
    <w:p w:rsidR="00420FC0" w:rsidRDefault="00420FC0" w:rsidP="00420FC0">
      <w:pPr>
        <w:jc w:val="both"/>
        <w:rPr>
          <w:rFonts w:ascii="Times New Roman" w:hAnsi="Times New Roman" w:cs="Times New Roman"/>
          <w:sz w:val="28"/>
          <w:szCs w:val="28"/>
        </w:rPr>
      </w:pPr>
    </w:p>
    <w:p w:rsidR="00420FC0" w:rsidRPr="00420FC0" w:rsidRDefault="00420FC0" w:rsidP="00420FC0">
      <w:pPr>
        <w:pStyle w:val="a3"/>
        <w:numPr>
          <w:ilvl w:val="1"/>
          <w:numId w:val="1"/>
        </w:numPr>
        <w:jc w:val="both"/>
        <w:rPr>
          <w:rFonts w:ascii="Times New Roman" w:hAnsi="Times New Roman" w:cs="Times New Roman"/>
          <w:b/>
          <w:sz w:val="28"/>
          <w:szCs w:val="28"/>
        </w:rPr>
      </w:pPr>
      <w:r w:rsidRPr="00420FC0">
        <w:rPr>
          <w:rFonts w:ascii="Times New Roman" w:hAnsi="Times New Roman" w:cs="Times New Roman"/>
          <w:b/>
          <w:sz w:val="28"/>
          <w:szCs w:val="28"/>
        </w:rPr>
        <w:lastRenderedPageBreak/>
        <w:t>Практическая подготовка.</w:t>
      </w:r>
    </w:p>
    <w:p w:rsidR="00420FC0" w:rsidRDefault="00420FC0" w:rsidP="00420FC0">
      <w:pPr>
        <w:pStyle w:val="a3"/>
        <w:ind w:left="1800"/>
        <w:jc w:val="right"/>
        <w:rPr>
          <w:rFonts w:ascii="Times New Roman" w:hAnsi="Times New Roman" w:cs="Times New Roman"/>
          <w:b/>
          <w:sz w:val="28"/>
          <w:szCs w:val="28"/>
        </w:rPr>
      </w:pPr>
    </w:p>
    <w:p w:rsidR="00420FC0" w:rsidRDefault="00420FC0" w:rsidP="00420FC0">
      <w:pPr>
        <w:pStyle w:val="a3"/>
        <w:numPr>
          <w:ilvl w:val="2"/>
          <w:numId w:val="1"/>
        </w:numPr>
        <w:jc w:val="both"/>
        <w:rPr>
          <w:rFonts w:ascii="Times New Roman" w:hAnsi="Times New Roman" w:cs="Times New Roman"/>
          <w:b/>
          <w:sz w:val="28"/>
          <w:szCs w:val="28"/>
        </w:rPr>
      </w:pPr>
      <w:r w:rsidRPr="00420FC0">
        <w:rPr>
          <w:rFonts w:ascii="Times New Roman" w:hAnsi="Times New Roman" w:cs="Times New Roman"/>
          <w:b/>
          <w:sz w:val="28"/>
          <w:szCs w:val="28"/>
        </w:rPr>
        <w:t>Учебный предмет «Вождение транспортных средств категории «B» с механической трансмиссией».</w:t>
      </w:r>
    </w:p>
    <w:p w:rsidR="00420FC0" w:rsidRDefault="00420FC0" w:rsidP="00420FC0">
      <w:pPr>
        <w:pStyle w:val="a3"/>
        <w:ind w:left="1080"/>
        <w:jc w:val="right"/>
        <w:rPr>
          <w:rFonts w:ascii="Times New Roman" w:hAnsi="Times New Roman" w:cs="Times New Roman"/>
          <w:sz w:val="28"/>
          <w:szCs w:val="28"/>
        </w:rPr>
      </w:pPr>
      <w:r>
        <w:rPr>
          <w:rFonts w:ascii="Times New Roman" w:hAnsi="Times New Roman" w:cs="Times New Roman"/>
          <w:sz w:val="28"/>
          <w:szCs w:val="28"/>
        </w:rPr>
        <w:t>Таблица 5</w:t>
      </w:r>
    </w:p>
    <w:p w:rsidR="00420FC0" w:rsidRPr="001355AA" w:rsidRDefault="00420FC0" w:rsidP="00420FC0">
      <w:pPr>
        <w:pStyle w:val="a3"/>
        <w:jc w:val="center"/>
        <w:rPr>
          <w:rFonts w:ascii="Times New Roman" w:hAnsi="Times New Roman" w:cs="Times New Roman"/>
          <w:sz w:val="28"/>
          <w:szCs w:val="28"/>
        </w:rPr>
      </w:pPr>
      <w:r w:rsidRPr="001355AA">
        <w:rPr>
          <w:rFonts w:ascii="Times New Roman" w:hAnsi="Times New Roman" w:cs="Times New Roman"/>
          <w:sz w:val="28"/>
          <w:szCs w:val="28"/>
        </w:rPr>
        <w:t>Распределение учебных часов по разделам и темам</w:t>
      </w:r>
    </w:p>
    <w:tbl>
      <w:tblPr>
        <w:tblW w:w="0" w:type="auto"/>
        <w:tblInd w:w="98" w:type="dxa"/>
        <w:tblCellMar>
          <w:left w:w="10" w:type="dxa"/>
          <w:right w:w="10" w:type="dxa"/>
        </w:tblCellMar>
        <w:tblLook w:val="0000" w:firstRow="0" w:lastRow="0" w:firstColumn="0" w:lastColumn="0" w:noHBand="0" w:noVBand="0"/>
      </w:tblPr>
      <w:tblGrid>
        <w:gridCol w:w="7547"/>
        <w:gridCol w:w="1700"/>
      </w:tblGrid>
      <w:tr w:rsidR="00420FC0"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420FC0" w:rsidP="001D51EA">
            <w:pPr>
              <w:spacing w:after="0" w:line="240" w:lineRule="auto"/>
              <w:jc w:val="center"/>
            </w:pPr>
            <w:r w:rsidRPr="007B4385">
              <w:rPr>
                <w:rFonts w:ascii="Times New Roman" w:eastAsia="Times New Roman" w:hAnsi="Times New Roman" w:cs="Times New Roman"/>
                <w:b/>
              </w:rPr>
              <w:t>Наименование разделов и тем</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420FC0" w:rsidP="001D51EA">
            <w:pPr>
              <w:spacing w:after="0" w:line="240" w:lineRule="auto"/>
              <w:jc w:val="center"/>
            </w:pPr>
            <w:r w:rsidRPr="007B4385">
              <w:rPr>
                <w:rFonts w:ascii="Times New Roman" w:eastAsia="Times New Roman" w:hAnsi="Times New Roman" w:cs="Times New Roman"/>
                <w:b/>
              </w:rPr>
              <w:t>Количество часов практической подготовки</w:t>
            </w:r>
          </w:p>
        </w:tc>
      </w:tr>
      <w:tr w:rsidR="00420FC0" w:rsidRPr="007B4385" w:rsidTr="001D51EA">
        <w:tc>
          <w:tcPr>
            <w:tcW w:w="92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846D8A" w:rsidP="001D51EA">
            <w:pPr>
              <w:numPr>
                <w:ilvl w:val="0"/>
                <w:numId w:val="3"/>
              </w:numPr>
              <w:spacing w:after="0" w:line="240" w:lineRule="auto"/>
              <w:contextualSpacing/>
              <w:jc w:val="center"/>
              <w:rPr>
                <w:rFonts w:ascii="Times New Roman" w:eastAsia="Times New Roman" w:hAnsi="Times New Roman" w:cs="Times New Roman"/>
                <w:b/>
              </w:rPr>
            </w:pPr>
            <w:r w:rsidRPr="00846D8A">
              <w:rPr>
                <w:rFonts w:ascii="Times New Roman" w:eastAsia="Times New Roman" w:hAnsi="Times New Roman" w:cs="Times New Roman"/>
                <w:b/>
              </w:rPr>
              <w:t>Обучение первоначальным навыкам управления транспортным средством</w:t>
            </w:r>
          </w:p>
        </w:tc>
      </w:tr>
      <w:tr w:rsidR="00420FC0" w:rsidRPr="007B4385" w:rsidTr="001D51EA">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846D8A" w:rsidP="001D51EA">
            <w:pPr>
              <w:spacing w:after="0" w:line="240" w:lineRule="auto"/>
            </w:pPr>
            <w:r w:rsidRPr="00846D8A">
              <w:rPr>
                <w:rFonts w:ascii="Times New Roman" w:eastAsia="Times New Roman" w:hAnsi="Times New Roman" w:cs="Times New Roman"/>
              </w:rPr>
              <w:t>Посадка, действия органами управления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420FC0" w:rsidP="001D51EA">
            <w:pPr>
              <w:spacing w:after="0" w:line="240" w:lineRule="auto"/>
              <w:jc w:val="center"/>
            </w:pPr>
            <w:r>
              <w:rPr>
                <w:rFonts w:ascii="Times New Roman" w:eastAsia="Times New Roman" w:hAnsi="Times New Roman" w:cs="Times New Roman"/>
              </w:rPr>
              <w:t>1</w:t>
            </w:r>
          </w:p>
        </w:tc>
      </w:tr>
      <w:tr w:rsidR="00420FC0"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846D8A" w:rsidP="001D51EA">
            <w:pPr>
              <w:spacing w:after="0" w:line="240" w:lineRule="auto"/>
            </w:pPr>
            <w:r w:rsidRPr="00846D8A">
              <w:rPr>
                <w:rFonts w:ascii="Times New Roman" w:eastAsia="Times New Roman" w:hAnsi="Times New Roman" w:cs="Times New Roman"/>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420FC0" w:rsidP="001D51EA">
            <w:pPr>
              <w:spacing w:after="0" w:line="240" w:lineRule="auto"/>
              <w:jc w:val="center"/>
              <w:rPr>
                <w:rFonts w:ascii="Times New Roman" w:eastAsia="Times New Roman" w:hAnsi="Times New Roman" w:cs="Times New Roman"/>
              </w:rPr>
            </w:pPr>
          </w:p>
          <w:p w:rsidR="00420FC0" w:rsidRPr="007B4385" w:rsidRDefault="00420FC0" w:rsidP="001D51EA">
            <w:pPr>
              <w:spacing w:after="0" w:line="240" w:lineRule="auto"/>
              <w:jc w:val="center"/>
            </w:pPr>
            <w:r>
              <w:rPr>
                <w:rFonts w:ascii="Times New Roman" w:eastAsia="Times New Roman" w:hAnsi="Times New Roman" w:cs="Times New Roman"/>
              </w:rPr>
              <w:t>1</w:t>
            </w:r>
          </w:p>
        </w:tc>
      </w:tr>
      <w:tr w:rsidR="00420FC0"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846D8A" w:rsidP="001D51EA">
            <w:pPr>
              <w:spacing w:after="0" w:line="240" w:lineRule="auto"/>
            </w:pPr>
            <w:r w:rsidRPr="00846D8A">
              <w:rPr>
                <w:rFonts w:ascii="Times New Roman" w:eastAsia="Times New Roman" w:hAnsi="Times New Roman" w:cs="Times New Roman"/>
              </w:rPr>
              <w:t>Начало движения, движение по кольцевому маршруту, остановка в заданном месте с применением различных способов торможения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420FC0" w:rsidP="001D51EA">
            <w:pPr>
              <w:spacing w:after="0" w:line="240" w:lineRule="auto"/>
              <w:jc w:val="center"/>
              <w:rPr>
                <w:rFonts w:ascii="Times New Roman" w:eastAsia="Times New Roman" w:hAnsi="Times New Roman" w:cs="Times New Roman"/>
              </w:rPr>
            </w:pPr>
          </w:p>
          <w:p w:rsidR="00420FC0" w:rsidRPr="007B4385" w:rsidRDefault="00726FF6" w:rsidP="001D51EA">
            <w:pPr>
              <w:spacing w:after="0" w:line="240" w:lineRule="auto"/>
              <w:jc w:val="center"/>
            </w:pPr>
            <w:r>
              <w:rPr>
                <w:rFonts w:ascii="Times New Roman" w:eastAsia="Times New Roman" w:hAnsi="Times New Roman" w:cs="Times New Roman"/>
              </w:rPr>
              <w:t>1</w:t>
            </w:r>
          </w:p>
        </w:tc>
      </w:tr>
      <w:tr w:rsidR="00420FC0"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846D8A" w:rsidP="001D51EA">
            <w:pPr>
              <w:spacing w:after="0" w:line="240" w:lineRule="auto"/>
            </w:pPr>
            <w:r w:rsidRPr="00846D8A">
              <w:rPr>
                <w:rFonts w:ascii="Times New Roman" w:eastAsia="Times New Roman" w:hAnsi="Times New Roman" w:cs="Times New Roman"/>
              </w:rPr>
              <w:t>Повороты в движении, разворот для движения в обратном направлении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726FF6" w:rsidP="001D51EA">
            <w:pPr>
              <w:spacing w:after="0" w:line="240" w:lineRule="auto"/>
              <w:jc w:val="center"/>
            </w:pPr>
            <w:r>
              <w:rPr>
                <w:rFonts w:ascii="Times New Roman" w:eastAsia="Times New Roman" w:hAnsi="Times New Roman" w:cs="Times New Roman"/>
              </w:rPr>
              <w:t>1</w:t>
            </w:r>
          </w:p>
        </w:tc>
      </w:tr>
      <w:tr w:rsidR="00420FC0"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846D8A" w:rsidP="001D51EA">
            <w:pPr>
              <w:spacing w:after="0" w:line="240" w:lineRule="auto"/>
            </w:pPr>
            <w:r w:rsidRPr="00846D8A">
              <w:rPr>
                <w:rFonts w:ascii="Times New Roman" w:eastAsia="Times New Roman" w:hAnsi="Times New Roman" w:cs="Times New Roman"/>
              </w:rPr>
              <w:t>Движение задним ходом</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726FF6" w:rsidP="001D51EA">
            <w:pPr>
              <w:spacing w:after="0" w:line="240" w:lineRule="auto"/>
              <w:jc w:val="center"/>
            </w:pPr>
            <w:r>
              <w:rPr>
                <w:rFonts w:ascii="Times New Roman" w:eastAsia="Times New Roman" w:hAnsi="Times New Roman" w:cs="Times New Roman"/>
              </w:rPr>
              <w:t>1</w:t>
            </w:r>
          </w:p>
        </w:tc>
      </w:tr>
      <w:tr w:rsidR="00420FC0"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846D8A" w:rsidP="001D51EA">
            <w:pPr>
              <w:spacing w:after="0" w:line="240" w:lineRule="auto"/>
            </w:pPr>
            <w:r w:rsidRPr="00846D8A">
              <w:rPr>
                <w:rFonts w:ascii="Times New Roman" w:eastAsia="Times New Roman" w:hAnsi="Times New Roman" w:cs="Times New Roman"/>
              </w:rPr>
              <w:t>Движение в ограниченных проездах, сложное маневрирование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726FF6" w:rsidP="001D51EA">
            <w:pPr>
              <w:spacing w:after="0" w:line="240" w:lineRule="auto"/>
              <w:jc w:val="center"/>
            </w:pPr>
            <w:r>
              <w:rPr>
                <w:rFonts w:ascii="Times New Roman" w:eastAsia="Times New Roman" w:hAnsi="Times New Roman" w:cs="Times New Roman"/>
              </w:rPr>
              <w:t>5</w:t>
            </w:r>
          </w:p>
        </w:tc>
      </w:tr>
      <w:tr w:rsidR="00420FC0"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420FC0" w:rsidP="001D51EA">
            <w:pPr>
              <w:spacing w:after="0" w:line="240" w:lineRule="auto"/>
            </w:pPr>
            <w:r w:rsidRPr="007B4385">
              <w:rPr>
                <w:rFonts w:ascii="Times New Roman" w:eastAsia="Times New Roman" w:hAnsi="Times New Roman" w:cs="Times New Roman"/>
              </w:rPr>
              <w:t>Итого по разделу</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726FF6" w:rsidP="001D51EA">
            <w:pPr>
              <w:spacing w:after="0" w:line="240" w:lineRule="auto"/>
              <w:jc w:val="center"/>
              <w:rPr>
                <w:b/>
              </w:rPr>
            </w:pPr>
            <w:r>
              <w:rPr>
                <w:rFonts w:ascii="Times New Roman" w:eastAsia="Times New Roman" w:hAnsi="Times New Roman" w:cs="Times New Roman"/>
                <w:b/>
              </w:rPr>
              <w:t>10</w:t>
            </w:r>
          </w:p>
        </w:tc>
      </w:tr>
      <w:tr w:rsidR="00420FC0" w:rsidRPr="007B4385" w:rsidTr="001D51EA">
        <w:trPr>
          <w:trHeight w:val="1"/>
        </w:trPr>
        <w:tc>
          <w:tcPr>
            <w:tcW w:w="92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420FC0" w:rsidP="001D51EA">
            <w:pPr>
              <w:numPr>
                <w:ilvl w:val="0"/>
                <w:numId w:val="3"/>
              </w:numPr>
              <w:spacing w:after="0" w:line="240" w:lineRule="auto"/>
              <w:contextualSpacing/>
              <w:jc w:val="center"/>
            </w:pPr>
            <w:r w:rsidRPr="007B4385">
              <w:rPr>
                <w:rFonts w:ascii="Times New Roman" w:eastAsia="Times New Roman" w:hAnsi="Times New Roman" w:cs="Times New Roman"/>
                <w:b/>
              </w:rPr>
              <w:t>Обучение управлению транспортным средством на дорогах</w:t>
            </w:r>
          </w:p>
        </w:tc>
      </w:tr>
      <w:tr w:rsidR="00420FC0"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420FC0" w:rsidP="001D51EA">
            <w:pPr>
              <w:spacing w:after="0" w:line="240" w:lineRule="auto"/>
            </w:pPr>
            <w:r w:rsidRPr="007B4385">
              <w:rPr>
                <w:rFonts w:ascii="Times New Roman" w:eastAsia="Times New Roman" w:hAnsi="Times New Roman" w:cs="Times New Roman"/>
              </w:rPr>
              <w:t xml:space="preserve">Вождение по учебным маршрутам </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726FF6" w:rsidP="001D51EA">
            <w:pPr>
              <w:spacing w:after="0" w:line="240" w:lineRule="auto"/>
              <w:jc w:val="center"/>
            </w:pPr>
            <w:r>
              <w:rPr>
                <w:rFonts w:ascii="Times New Roman" w:eastAsia="Times New Roman" w:hAnsi="Times New Roman" w:cs="Times New Roman"/>
              </w:rPr>
              <w:t>14</w:t>
            </w:r>
          </w:p>
        </w:tc>
      </w:tr>
      <w:tr w:rsidR="00420FC0"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420FC0" w:rsidP="001D51EA">
            <w:pPr>
              <w:spacing w:after="0" w:line="240" w:lineRule="auto"/>
            </w:pPr>
            <w:r w:rsidRPr="007B4385">
              <w:rPr>
                <w:rFonts w:ascii="Times New Roman" w:eastAsia="Times New Roman" w:hAnsi="Times New Roman" w:cs="Times New Roman"/>
              </w:rPr>
              <w:t>Итого по разделу</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726FF6" w:rsidP="001D51EA">
            <w:pPr>
              <w:spacing w:after="0" w:line="240" w:lineRule="auto"/>
              <w:jc w:val="center"/>
              <w:rPr>
                <w:b/>
              </w:rPr>
            </w:pPr>
            <w:r>
              <w:rPr>
                <w:rFonts w:ascii="Times New Roman" w:eastAsia="Times New Roman" w:hAnsi="Times New Roman" w:cs="Times New Roman"/>
                <w:b/>
              </w:rPr>
              <w:t>14</w:t>
            </w:r>
          </w:p>
        </w:tc>
      </w:tr>
      <w:tr w:rsidR="00420FC0"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420FC0" w:rsidP="001D51EA">
            <w:pPr>
              <w:spacing w:after="0" w:line="240" w:lineRule="auto"/>
            </w:pPr>
            <w:r w:rsidRPr="007B4385">
              <w:rPr>
                <w:rFonts w:ascii="Times New Roman" w:eastAsia="Times New Roman" w:hAnsi="Times New Roman" w:cs="Times New Roman"/>
                <w:b/>
              </w:rPr>
              <w:t>Итого</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0FC0" w:rsidRPr="007B4385" w:rsidRDefault="00726FF6" w:rsidP="001D51EA">
            <w:pPr>
              <w:spacing w:after="0" w:line="240" w:lineRule="auto"/>
              <w:jc w:val="center"/>
            </w:pPr>
            <w:r>
              <w:rPr>
                <w:rFonts w:ascii="Times New Roman" w:eastAsia="Times New Roman" w:hAnsi="Times New Roman" w:cs="Times New Roman"/>
                <w:b/>
              </w:rPr>
              <w:t>24</w:t>
            </w:r>
          </w:p>
        </w:tc>
      </w:tr>
    </w:tbl>
    <w:p w:rsidR="00420FC0" w:rsidRDefault="00420FC0" w:rsidP="00420FC0">
      <w:pPr>
        <w:pStyle w:val="a3"/>
        <w:ind w:left="1800"/>
        <w:jc w:val="right"/>
        <w:rPr>
          <w:rFonts w:ascii="Times New Roman" w:hAnsi="Times New Roman" w:cs="Times New Roman"/>
          <w:b/>
          <w:sz w:val="28"/>
          <w:szCs w:val="28"/>
        </w:rPr>
      </w:pPr>
    </w:p>
    <w:p w:rsidR="00726FF6" w:rsidRDefault="00726FF6" w:rsidP="00726FF6">
      <w:pPr>
        <w:pStyle w:val="a3"/>
        <w:numPr>
          <w:ilvl w:val="3"/>
          <w:numId w:val="1"/>
        </w:numPr>
        <w:jc w:val="both"/>
        <w:rPr>
          <w:rFonts w:ascii="Times New Roman" w:hAnsi="Times New Roman" w:cs="Times New Roman"/>
          <w:b/>
          <w:sz w:val="28"/>
          <w:szCs w:val="28"/>
        </w:rPr>
      </w:pPr>
      <w:r w:rsidRPr="00726FF6">
        <w:rPr>
          <w:rFonts w:ascii="Times New Roman" w:hAnsi="Times New Roman" w:cs="Times New Roman"/>
          <w:b/>
          <w:sz w:val="28"/>
          <w:szCs w:val="28"/>
        </w:rPr>
        <w:t>Обучение первоначальным навыкам управления транспортным средством.</w:t>
      </w:r>
    </w:p>
    <w:p w:rsidR="00726FF6" w:rsidRPr="00726FF6" w:rsidRDefault="00846D8A" w:rsidP="00726FF6">
      <w:pPr>
        <w:jc w:val="both"/>
        <w:rPr>
          <w:rFonts w:ascii="Times New Roman" w:hAnsi="Times New Roman" w:cs="Times New Roman"/>
          <w:sz w:val="28"/>
          <w:szCs w:val="28"/>
        </w:rPr>
      </w:pPr>
      <w:r w:rsidRPr="00846D8A">
        <w:rPr>
          <w:rFonts w:ascii="Times New Roman" w:hAnsi="Times New Roman" w:cs="Times New Roman"/>
          <w:sz w:val="28"/>
          <w:szCs w:val="28"/>
        </w:rP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r w:rsidR="00726FF6" w:rsidRPr="00726FF6">
        <w:rPr>
          <w:rFonts w:ascii="Times New Roman" w:hAnsi="Times New Roman" w:cs="Times New Roman"/>
          <w:sz w:val="28"/>
          <w:szCs w:val="28"/>
        </w:rPr>
        <w:t>.</w:t>
      </w:r>
    </w:p>
    <w:p w:rsidR="00726FF6" w:rsidRPr="00726FF6" w:rsidRDefault="00726FF6" w:rsidP="00726FF6">
      <w:pPr>
        <w:jc w:val="both"/>
        <w:rPr>
          <w:rFonts w:ascii="Times New Roman" w:hAnsi="Times New Roman" w:cs="Times New Roman"/>
          <w:sz w:val="28"/>
          <w:szCs w:val="28"/>
        </w:rPr>
      </w:pPr>
    </w:p>
    <w:p w:rsidR="00726FF6" w:rsidRPr="00726FF6" w:rsidRDefault="00846D8A" w:rsidP="00726FF6">
      <w:pPr>
        <w:jc w:val="both"/>
        <w:rPr>
          <w:rFonts w:ascii="Times New Roman" w:hAnsi="Times New Roman" w:cs="Times New Roman"/>
          <w:sz w:val="28"/>
          <w:szCs w:val="28"/>
        </w:rPr>
      </w:pPr>
      <w:r w:rsidRPr="00846D8A">
        <w:rPr>
          <w:rFonts w:ascii="Times New Roman" w:hAnsi="Times New Roman" w:cs="Times New Roman"/>
          <w:sz w:val="28"/>
          <w:szCs w:val="28"/>
        </w:rPr>
        <w:lastRenderedPageBreak/>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r w:rsidR="00726FF6">
        <w:rPr>
          <w:rFonts w:ascii="Times New Roman" w:hAnsi="Times New Roman" w:cs="Times New Roman"/>
          <w:sz w:val="28"/>
          <w:szCs w:val="28"/>
        </w:rPr>
        <w:t>.</w:t>
      </w:r>
    </w:p>
    <w:p w:rsidR="00726FF6" w:rsidRPr="00726FF6" w:rsidRDefault="00846D8A" w:rsidP="00726FF6">
      <w:pPr>
        <w:jc w:val="both"/>
        <w:rPr>
          <w:rFonts w:ascii="Times New Roman" w:hAnsi="Times New Roman" w:cs="Times New Roman"/>
          <w:sz w:val="28"/>
          <w:szCs w:val="28"/>
        </w:rPr>
      </w:pPr>
      <w:r w:rsidRPr="00846D8A">
        <w:rPr>
          <w:rFonts w:ascii="Times New Roman" w:hAnsi="Times New Roman" w:cs="Times New Roman"/>
          <w:sz w:val="28"/>
          <w:szCs w:val="28"/>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r w:rsidR="00726FF6">
        <w:rPr>
          <w:rFonts w:ascii="Times New Roman" w:hAnsi="Times New Roman" w:cs="Times New Roman"/>
          <w:sz w:val="28"/>
          <w:szCs w:val="28"/>
        </w:rPr>
        <w:t>.</w:t>
      </w:r>
    </w:p>
    <w:p w:rsidR="00726FF6" w:rsidRPr="00726FF6" w:rsidRDefault="00846D8A" w:rsidP="00726FF6">
      <w:pPr>
        <w:jc w:val="both"/>
        <w:rPr>
          <w:rFonts w:ascii="Times New Roman" w:hAnsi="Times New Roman" w:cs="Times New Roman"/>
          <w:sz w:val="28"/>
          <w:szCs w:val="28"/>
        </w:rPr>
      </w:pPr>
      <w:r w:rsidRPr="00846D8A">
        <w:rPr>
          <w:rFonts w:ascii="Times New Roman" w:hAnsi="Times New Roman" w:cs="Times New Roman"/>
          <w:sz w:val="28"/>
          <w:szCs w:val="28"/>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r w:rsidR="00726FF6">
        <w:rPr>
          <w:rFonts w:ascii="Times New Roman" w:hAnsi="Times New Roman" w:cs="Times New Roman"/>
          <w:sz w:val="28"/>
          <w:szCs w:val="28"/>
        </w:rPr>
        <w:t>.</w:t>
      </w:r>
    </w:p>
    <w:p w:rsidR="00726FF6" w:rsidRPr="00726FF6" w:rsidRDefault="00846D8A" w:rsidP="00726FF6">
      <w:pPr>
        <w:jc w:val="both"/>
        <w:rPr>
          <w:rFonts w:ascii="Times New Roman" w:hAnsi="Times New Roman" w:cs="Times New Roman"/>
          <w:sz w:val="28"/>
          <w:szCs w:val="28"/>
        </w:rPr>
      </w:pPr>
      <w:r w:rsidRPr="00846D8A">
        <w:rPr>
          <w:rFonts w:ascii="Times New Roman" w:hAnsi="Times New Roman" w:cs="Times New Roman"/>
          <w:sz w:val="28"/>
          <w:szCs w:val="28"/>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r w:rsidR="00726FF6" w:rsidRPr="00726FF6">
        <w:rPr>
          <w:rFonts w:ascii="Times New Roman" w:hAnsi="Times New Roman" w:cs="Times New Roman"/>
          <w:sz w:val="28"/>
          <w:szCs w:val="28"/>
        </w:rPr>
        <w:t>.</w:t>
      </w:r>
    </w:p>
    <w:p w:rsidR="00726FF6" w:rsidRDefault="00846D8A" w:rsidP="00726FF6">
      <w:pPr>
        <w:jc w:val="both"/>
        <w:rPr>
          <w:rFonts w:ascii="Times New Roman" w:hAnsi="Times New Roman" w:cs="Times New Roman"/>
          <w:sz w:val="28"/>
          <w:szCs w:val="28"/>
        </w:rPr>
      </w:pPr>
      <w:r w:rsidRPr="00846D8A">
        <w:rPr>
          <w:rFonts w:ascii="Times New Roman" w:hAnsi="Times New Roman" w:cs="Times New Roman"/>
          <w:sz w:val="28"/>
          <w:szCs w:val="28"/>
        </w:rPr>
        <w:lastRenderedPageBreak/>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r w:rsidR="00726FF6" w:rsidRPr="00726FF6">
        <w:rPr>
          <w:rFonts w:ascii="Times New Roman" w:hAnsi="Times New Roman" w:cs="Times New Roman"/>
          <w:sz w:val="28"/>
          <w:szCs w:val="28"/>
        </w:rPr>
        <w:t>.</w:t>
      </w:r>
    </w:p>
    <w:p w:rsidR="00726FF6" w:rsidRDefault="00726FF6" w:rsidP="00726FF6">
      <w:pPr>
        <w:pStyle w:val="a3"/>
        <w:numPr>
          <w:ilvl w:val="3"/>
          <w:numId w:val="1"/>
        </w:numPr>
        <w:jc w:val="both"/>
        <w:rPr>
          <w:rFonts w:ascii="Times New Roman" w:hAnsi="Times New Roman" w:cs="Times New Roman"/>
          <w:b/>
          <w:sz w:val="28"/>
          <w:szCs w:val="28"/>
        </w:rPr>
      </w:pPr>
      <w:r w:rsidRPr="002813C3">
        <w:rPr>
          <w:rFonts w:ascii="Times New Roman" w:hAnsi="Times New Roman" w:cs="Times New Roman"/>
          <w:b/>
          <w:sz w:val="28"/>
          <w:szCs w:val="28"/>
        </w:rPr>
        <w:t>Обучение управлению транспортным средством на дорогах.</w:t>
      </w:r>
    </w:p>
    <w:p w:rsidR="002813C3" w:rsidRDefault="00846D8A" w:rsidP="002813C3">
      <w:pPr>
        <w:jc w:val="both"/>
        <w:rPr>
          <w:rFonts w:ascii="Times New Roman" w:hAnsi="Times New Roman" w:cs="Times New Roman"/>
          <w:sz w:val="28"/>
          <w:szCs w:val="28"/>
        </w:rPr>
      </w:pPr>
      <w:r w:rsidRPr="00846D8A">
        <w:rPr>
          <w:rFonts w:ascii="Times New Roman" w:hAnsi="Times New Roman" w:cs="Times New Roman"/>
          <w:sz w:val="28"/>
          <w:szCs w:val="28"/>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r w:rsidR="002813C3" w:rsidRPr="002813C3">
        <w:rPr>
          <w:rFonts w:ascii="Times New Roman" w:hAnsi="Times New Roman" w:cs="Times New Roman"/>
          <w:sz w:val="28"/>
          <w:szCs w:val="28"/>
        </w:rPr>
        <w:t>.</w:t>
      </w:r>
    </w:p>
    <w:p w:rsidR="002813C3" w:rsidRDefault="002813C3" w:rsidP="002813C3">
      <w:pPr>
        <w:jc w:val="both"/>
        <w:rPr>
          <w:rFonts w:ascii="Times New Roman" w:hAnsi="Times New Roman" w:cs="Times New Roman"/>
          <w:sz w:val="28"/>
          <w:szCs w:val="28"/>
        </w:rPr>
      </w:pPr>
    </w:p>
    <w:p w:rsidR="002813C3" w:rsidRDefault="002813C3" w:rsidP="002813C3">
      <w:pPr>
        <w:jc w:val="both"/>
        <w:rPr>
          <w:rFonts w:ascii="Times New Roman" w:hAnsi="Times New Roman" w:cs="Times New Roman"/>
          <w:sz w:val="28"/>
          <w:szCs w:val="28"/>
        </w:rPr>
      </w:pPr>
    </w:p>
    <w:p w:rsidR="002813C3" w:rsidRDefault="002813C3" w:rsidP="002813C3">
      <w:pPr>
        <w:jc w:val="both"/>
        <w:rPr>
          <w:rFonts w:ascii="Times New Roman" w:hAnsi="Times New Roman" w:cs="Times New Roman"/>
          <w:sz w:val="28"/>
          <w:szCs w:val="28"/>
        </w:rPr>
      </w:pPr>
    </w:p>
    <w:p w:rsidR="00D347A7" w:rsidRDefault="00D347A7" w:rsidP="002813C3">
      <w:pPr>
        <w:jc w:val="both"/>
        <w:rPr>
          <w:rFonts w:ascii="Times New Roman" w:hAnsi="Times New Roman" w:cs="Times New Roman"/>
          <w:sz w:val="28"/>
          <w:szCs w:val="28"/>
        </w:rPr>
      </w:pPr>
    </w:p>
    <w:p w:rsidR="00846D8A" w:rsidRDefault="00846D8A" w:rsidP="002813C3">
      <w:pPr>
        <w:jc w:val="both"/>
        <w:rPr>
          <w:rFonts w:ascii="Times New Roman" w:hAnsi="Times New Roman" w:cs="Times New Roman"/>
          <w:sz w:val="28"/>
          <w:szCs w:val="28"/>
        </w:rPr>
      </w:pPr>
    </w:p>
    <w:p w:rsidR="00846D8A" w:rsidRDefault="00846D8A" w:rsidP="002813C3">
      <w:pPr>
        <w:jc w:val="both"/>
        <w:rPr>
          <w:rFonts w:ascii="Times New Roman" w:hAnsi="Times New Roman" w:cs="Times New Roman"/>
          <w:sz w:val="28"/>
          <w:szCs w:val="28"/>
        </w:rPr>
      </w:pPr>
    </w:p>
    <w:p w:rsidR="00846D8A" w:rsidRDefault="00846D8A" w:rsidP="002813C3">
      <w:pPr>
        <w:jc w:val="both"/>
        <w:rPr>
          <w:rFonts w:ascii="Times New Roman" w:hAnsi="Times New Roman" w:cs="Times New Roman"/>
          <w:sz w:val="28"/>
          <w:szCs w:val="28"/>
        </w:rPr>
      </w:pPr>
    </w:p>
    <w:p w:rsidR="002813C3" w:rsidRDefault="002813C3" w:rsidP="002813C3">
      <w:pPr>
        <w:pStyle w:val="a3"/>
        <w:numPr>
          <w:ilvl w:val="2"/>
          <w:numId w:val="1"/>
        </w:numPr>
        <w:jc w:val="both"/>
        <w:rPr>
          <w:rFonts w:ascii="Times New Roman" w:hAnsi="Times New Roman" w:cs="Times New Roman"/>
          <w:b/>
          <w:sz w:val="28"/>
          <w:szCs w:val="28"/>
        </w:rPr>
      </w:pPr>
      <w:r w:rsidRPr="002813C3">
        <w:rPr>
          <w:rFonts w:ascii="Times New Roman" w:hAnsi="Times New Roman" w:cs="Times New Roman"/>
          <w:b/>
          <w:sz w:val="28"/>
          <w:szCs w:val="28"/>
        </w:rPr>
        <w:lastRenderedPageBreak/>
        <w:t>Учебный предмет «Вождение транспортных средств категории «B» с автоматической трансмиссией».</w:t>
      </w:r>
    </w:p>
    <w:p w:rsidR="002813C3" w:rsidRDefault="002813C3" w:rsidP="002813C3">
      <w:pPr>
        <w:pStyle w:val="a3"/>
        <w:ind w:left="1080"/>
        <w:jc w:val="right"/>
        <w:rPr>
          <w:rFonts w:ascii="Times New Roman" w:hAnsi="Times New Roman" w:cs="Times New Roman"/>
          <w:sz w:val="28"/>
          <w:szCs w:val="28"/>
        </w:rPr>
      </w:pPr>
      <w:r>
        <w:rPr>
          <w:rFonts w:ascii="Times New Roman" w:hAnsi="Times New Roman" w:cs="Times New Roman"/>
          <w:sz w:val="28"/>
          <w:szCs w:val="28"/>
        </w:rPr>
        <w:t>Таблица 6</w:t>
      </w:r>
    </w:p>
    <w:p w:rsidR="002813C3" w:rsidRPr="001355AA" w:rsidRDefault="002813C3" w:rsidP="002813C3">
      <w:pPr>
        <w:pStyle w:val="a3"/>
        <w:jc w:val="center"/>
        <w:rPr>
          <w:rFonts w:ascii="Times New Roman" w:hAnsi="Times New Roman" w:cs="Times New Roman"/>
          <w:sz w:val="28"/>
          <w:szCs w:val="28"/>
        </w:rPr>
      </w:pPr>
      <w:r w:rsidRPr="001355AA">
        <w:rPr>
          <w:rFonts w:ascii="Times New Roman" w:hAnsi="Times New Roman" w:cs="Times New Roman"/>
          <w:sz w:val="28"/>
          <w:szCs w:val="28"/>
        </w:rPr>
        <w:t>Распределение учебных часов по разделам и темам</w:t>
      </w:r>
    </w:p>
    <w:tbl>
      <w:tblPr>
        <w:tblW w:w="0" w:type="auto"/>
        <w:tblInd w:w="98" w:type="dxa"/>
        <w:tblCellMar>
          <w:left w:w="10" w:type="dxa"/>
          <w:right w:w="10" w:type="dxa"/>
        </w:tblCellMar>
        <w:tblLook w:val="0000" w:firstRow="0" w:lastRow="0" w:firstColumn="0" w:lastColumn="0" w:noHBand="0" w:noVBand="0"/>
      </w:tblPr>
      <w:tblGrid>
        <w:gridCol w:w="7547"/>
        <w:gridCol w:w="1700"/>
      </w:tblGrid>
      <w:tr w:rsidR="002813C3"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jc w:val="center"/>
            </w:pPr>
            <w:r w:rsidRPr="007B4385">
              <w:rPr>
                <w:rFonts w:ascii="Times New Roman" w:eastAsia="Times New Roman" w:hAnsi="Times New Roman" w:cs="Times New Roman"/>
                <w:b/>
              </w:rPr>
              <w:t>Наименование разделов и тем</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jc w:val="center"/>
            </w:pPr>
            <w:r w:rsidRPr="007B4385">
              <w:rPr>
                <w:rFonts w:ascii="Times New Roman" w:eastAsia="Times New Roman" w:hAnsi="Times New Roman" w:cs="Times New Roman"/>
                <w:b/>
              </w:rPr>
              <w:t>Количество часов практической подготовки</w:t>
            </w:r>
          </w:p>
        </w:tc>
      </w:tr>
      <w:tr w:rsidR="002813C3" w:rsidRPr="007B4385" w:rsidTr="001D51EA">
        <w:tc>
          <w:tcPr>
            <w:tcW w:w="92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2813C3">
            <w:pPr>
              <w:numPr>
                <w:ilvl w:val="0"/>
                <w:numId w:val="4"/>
              </w:numPr>
              <w:spacing w:after="0" w:line="240" w:lineRule="auto"/>
              <w:contextualSpacing/>
              <w:jc w:val="center"/>
              <w:rPr>
                <w:rFonts w:ascii="Times New Roman" w:eastAsia="Times New Roman" w:hAnsi="Times New Roman" w:cs="Times New Roman"/>
                <w:b/>
              </w:rPr>
            </w:pPr>
            <w:r w:rsidRPr="007B4385">
              <w:rPr>
                <w:rFonts w:ascii="Times New Roman" w:eastAsia="Times New Roman" w:hAnsi="Times New Roman" w:cs="Times New Roman"/>
                <w:b/>
              </w:rPr>
              <w:t>Обучение первоначальным навыкам управления транспортным средством</w:t>
            </w:r>
          </w:p>
        </w:tc>
      </w:tr>
      <w:tr w:rsidR="002813C3" w:rsidRPr="007B4385" w:rsidTr="001D51EA">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pPr>
            <w:r w:rsidRPr="002813C3">
              <w:rPr>
                <w:rFonts w:ascii="Times New Roman" w:eastAsia="Times New Roman" w:hAnsi="Times New Roman" w:cs="Times New Roman"/>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jc w:val="center"/>
            </w:pPr>
            <w:r>
              <w:rPr>
                <w:rFonts w:ascii="Times New Roman" w:eastAsia="Times New Roman" w:hAnsi="Times New Roman" w:cs="Times New Roman"/>
              </w:rPr>
              <w:t>1</w:t>
            </w:r>
          </w:p>
        </w:tc>
      </w:tr>
      <w:tr w:rsidR="002813C3"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pPr>
            <w:r w:rsidRPr="002813C3">
              <w:rPr>
                <w:rFonts w:ascii="Times New Roman" w:eastAsia="Times New Roman" w:hAnsi="Times New Roman" w:cs="Times New Roman"/>
              </w:rPr>
              <w:t>Начало движения, движение по кольцевому маршруту, остановка в заданном месте с применением различных способов торможения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jc w:val="center"/>
              <w:rPr>
                <w:rFonts w:ascii="Times New Roman" w:eastAsia="Times New Roman" w:hAnsi="Times New Roman" w:cs="Times New Roman"/>
              </w:rPr>
            </w:pPr>
          </w:p>
          <w:p w:rsidR="002813C3" w:rsidRPr="007B4385" w:rsidRDefault="002813C3" w:rsidP="001D51EA">
            <w:pPr>
              <w:spacing w:after="0" w:line="240" w:lineRule="auto"/>
              <w:jc w:val="center"/>
            </w:pPr>
            <w:r>
              <w:rPr>
                <w:rFonts w:ascii="Times New Roman" w:eastAsia="Times New Roman" w:hAnsi="Times New Roman" w:cs="Times New Roman"/>
              </w:rPr>
              <w:t>1</w:t>
            </w:r>
          </w:p>
        </w:tc>
      </w:tr>
      <w:tr w:rsidR="002813C3"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pPr>
            <w:r w:rsidRPr="002813C3">
              <w:rPr>
                <w:rFonts w:ascii="Times New Roman" w:eastAsia="Times New Roman" w:hAnsi="Times New Roman" w:cs="Times New Roman"/>
              </w:rPr>
              <w:t>Повороты в движении, разворот для движения в обратном направлении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jc w:val="center"/>
              <w:rPr>
                <w:rFonts w:ascii="Times New Roman" w:eastAsia="Times New Roman" w:hAnsi="Times New Roman" w:cs="Times New Roman"/>
              </w:rPr>
            </w:pPr>
          </w:p>
          <w:p w:rsidR="002813C3" w:rsidRPr="007B4385" w:rsidRDefault="002813C3" w:rsidP="001D51EA">
            <w:pPr>
              <w:spacing w:after="0" w:line="240" w:lineRule="auto"/>
              <w:jc w:val="center"/>
            </w:pPr>
            <w:r>
              <w:rPr>
                <w:rFonts w:ascii="Times New Roman" w:eastAsia="Times New Roman" w:hAnsi="Times New Roman" w:cs="Times New Roman"/>
              </w:rPr>
              <w:t>1</w:t>
            </w:r>
          </w:p>
        </w:tc>
      </w:tr>
      <w:tr w:rsidR="002813C3"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pPr>
            <w:r w:rsidRPr="002813C3">
              <w:rPr>
                <w:rFonts w:ascii="Times New Roman" w:eastAsia="Times New Roman" w:hAnsi="Times New Roman" w:cs="Times New Roman"/>
              </w:rPr>
              <w:t>Движение задним ходом</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jc w:val="center"/>
            </w:pPr>
            <w:r>
              <w:rPr>
                <w:rFonts w:ascii="Times New Roman" w:eastAsia="Times New Roman" w:hAnsi="Times New Roman" w:cs="Times New Roman"/>
              </w:rPr>
              <w:t>1</w:t>
            </w:r>
          </w:p>
        </w:tc>
      </w:tr>
      <w:tr w:rsidR="002813C3"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pPr>
            <w:r w:rsidRPr="002813C3">
              <w:rPr>
                <w:rFonts w:ascii="Times New Roman" w:eastAsia="Times New Roman" w:hAnsi="Times New Roman" w:cs="Times New Roman"/>
              </w:rPr>
              <w:t>Движение в ограниченных проездах, сложное маневрирование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jc w:val="center"/>
            </w:pPr>
            <w:r>
              <w:rPr>
                <w:rFonts w:ascii="Times New Roman" w:eastAsia="Times New Roman" w:hAnsi="Times New Roman" w:cs="Times New Roman"/>
              </w:rPr>
              <w:t>4</w:t>
            </w:r>
          </w:p>
        </w:tc>
      </w:tr>
      <w:tr w:rsidR="002813C3"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pPr>
            <w:r w:rsidRPr="007B4385">
              <w:rPr>
                <w:rFonts w:ascii="Times New Roman" w:eastAsia="Times New Roman" w:hAnsi="Times New Roman" w:cs="Times New Roman"/>
              </w:rPr>
              <w:t>Итого по разделу</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jc w:val="center"/>
              <w:rPr>
                <w:b/>
              </w:rPr>
            </w:pPr>
            <w:r>
              <w:rPr>
                <w:rFonts w:ascii="Times New Roman" w:eastAsia="Times New Roman" w:hAnsi="Times New Roman" w:cs="Times New Roman"/>
                <w:b/>
              </w:rPr>
              <w:t>8</w:t>
            </w:r>
          </w:p>
        </w:tc>
      </w:tr>
      <w:tr w:rsidR="002813C3" w:rsidRPr="007B4385" w:rsidTr="001D51EA">
        <w:trPr>
          <w:trHeight w:val="1"/>
        </w:trPr>
        <w:tc>
          <w:tcPr>
            <w:tcW w:w="92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2813C3">
            <w:pPr>
              <w:numPr>
                <w:ilvl w:val="0"/>
                <w:numId w:val="4"/>
              </w:numPr>
              <w:spacing w:after="0" w:line="240" w:lineRule="auto"/>
              <w:contextualSpacing/>
              <w:jc w:val="center"/>
            </w:pPr>
            <w:r w:rsidRPr="007B4385">
              <w:rPr>
                <w:rFonts w:ascii="Times New Roman" w:eastAsia="Times New Roman" w:hAnsi="Times New Roman" w:cs="Times New Roman"/>
                <w:b/>
              </w:rPr>
              <w:t>Обучение управлению транспортным средством на дорогах</w:t>
            </w:r>
          </w:p>
        </w:tc>
      </w:tr>
      <w:tr w:rsidR="002813C3"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pPr>
            <w:r w:rsidRPr="007B4385">
              <w:rPr>
                <w:rFonts w:ascii="Times New Roman" w:eastAsia="Times New Roman" w:hAnsi="Times New Roman" w:cs="Times New Roman"/>
              </w:rPr>
              <w:t xml:space="preserve">Вождение по учебным маршрутам </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jc w:val="center"/>
            </w:pPr>
            <w:r>
              <w:rPr>
                <w:rFonts w:ascii="Times New Roman" w:eastAsia="Times New Roman" w:hAnsi="Times New Roman" w:cs="Times New Roman"/>
              </w:rPr>
              <w:t>14</w:t>
            </w:r>
          </w:p>
        </w:tc>
      </w:tr>
      <w:tr w:rsidR="002813C3"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pPr>
            <w:r w:rsidRPr="007B4385">
              <w:rPr>
                <w:rFonts w:ascii="Times New Roman" w:eastAsia="Times New Roman" w:hAnsi="Times New Roman" w:cs="Times New Roman"/>
              </w:rPr>
              <w:t>Итого по разделу</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jc w:val="center"/>
              <w:rPr>
                <w:b/>
              </w:rPr>
            </w:pPr>
            <w:r>
              <w:rPr>
                <w:rFonts w:ascii="Times New Roman" w:eastAsia="Times New Roman" w:hAnsi="Times New Roman" w:cs="Times New Roman"/>
                <w:b/>
              </w:rPr>
              <w:t>14</w:t>
            </w:r>
          </w:p>
        </w:tc>
      </w:tr>
      <w:tr w:rsidR="002813C3" w:rsidRPr="007B4385" w:rsidTr="001D51EA">
        <w:trPr>
          <w:trHeight w:val="1"/>
        </w:trPr>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pPr>
            <w:r w:rsidRPr="007B4385">
              <w:rPr>
                <w:rFonts w:ascii="Times New Roman" w:eastAsia="Times New Roman" w:hAnsi="Times New Roman" w:cs="Times New Roman"/>
                <w:b/>
              </w:rPr>
              <w:t>Итого</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13C3" w:rsidRPr="007B4385" w:rsidRDefault="002813C3" w:rsidP="001D51EA">
            <w:pPr>
              <w:spacing w:after="0" w:line="240" w:lineRule="auto"/>
              <w:jc w:val="center"/>
            </w:pPr>
            <w:r>
              <w:rPr>
                <w:rFonts w:ascii="Times New Roman" w:eastAsia="Times New Roman" w:hAnsi="Times New Roman" w:cs="Times New Roman"/>
                <w:b/>
              </w:rPr>
              <w:t>22</w:t>
            </w:r>
          </w:p>
        </w:tc>
      </w:tr>
    </w:tbl>
    <w:p w:rsidR="002813C3" w:rsidRPr="00D347A7" w:rsidRDefault="002813C3" w:rsidP="00D347A7">
      <w:pPr>
        <w:rPr>
          <w:rFonts w:ascii="Times New Roman" w:hAnsi="Times New Roman" w:cs="Times New Roman"/>
          <w:b/>
          <w:sz w:val="28"/>
          <w:szCs w:val="28"/>
        </w:rPr>
      </w:pPr>
    </w:p>
    <w:p w:rsidR="002813C3" w:rsidRDefault="002813C3" w:rsidP="002813C3">
      <w:pPr>
        <w:pStyle w:val="a3"/>
        <w:numPr>
          <w:ilvl w:val="3"/>
          <w:numId w:val="1"/>
        </w:numPr>
        <w:rPr>
          <w:rFonts w:ascii="Times New Roman" w:hAnsi="Times New Roman" w:cs="Times New Roman"/>
          <w:b/>
          <w:sz w:val="28"/>
          <w:szCs w:val="28"/>
        </w:rPr>
      </w:pPr>
      <w:r w:rsidRPr="002813C3">
        <w:rPr>
          <w:rFonts w:ascii="Times New Roman" w:hAnsi="Times New Roman" w:cs="Times New Roman"/>
          <w:b/>
          <w:sz w:val="28"/>
          <w:szCs w:val="28"/>
        </w:rPr>
        <w:t>Обучение первоначальным навыкам управления транспортным средством.</w:t>
      </w:r>
    </w:p>
    <w:p w:rsidR="002813C3" w:rsidRPr="002813C3" w:rsidRDefault="00846D8A" w:rsidP="002813C3">
      <w:pPr>
        <w:jc w:val="both"/>
        <w:rPr>
          <w:rFonts w:ascii="Times New Roman" w:hAnsi="Times New Roman" w:cs="Times New Roman"/>
          <w:sz w:val="28"/>
          <w:szCs w:val="28"/>
        </w:rPr>
      </w:pPr>
      <w:r w:rsidRPr="00846D8A">
        <w:rPr>
          <w:rFonts w:ascii="Times New Roman" w:hAnsi="Times New Roman" w:cs="Times New Roman"/>
          <w:sz w:val="28"/>
          <w:szCs w:val="28"/>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r w:rsidR="002813C3">
        <w:rPr>
          <w:rFonts w:ascii="Times New Roman" w:hAnsi="Times New Roman" w:cs="Times New Roman"/>
          <w:sz w:val="28"/>
          <w:szCs w:val="28"/>
        </w:rPr>
        <w:t>.</w:t>
      </w:r>
    </w:p>
    <w:p w:rsidR="002813C3" w:rsidRPr="002813C3" w:rsidRDefault="00846D8A" w:rsidP="002813C3">
      <w:pPr>
        <w:jc w:val="both"/>
        <w:rPr>
          <w:rFonts w:ascii="Times New Roman" w:hAnsi="Times New Roman" w:cs="Times New Roman"/>
          <w:sz w:val="28"/>
          <w:szCs w:val="28"/>
        </w:rPr>
      </w:pPr>
      <w:r w:rsidRPr="00846D8A">
        <w:rPr>
          <w:rFonts w:ascii="Times New Roman" w:hAnsi="Times New Roman" w:cs="Times New Roman"/>
          <w:sz w:val="28"/>
          <w:szCs w:val="28"/>
        </w:rPr>
        <w:t xml:space="preserve">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w:t>
      </w:r>
      <w:r w:rsidRPr="00846D8A">
        <w:rPr>
          <w:rFonts w:ascii="Times New Roman" w:hAnsi="Times New Roman" w:cs="Times New Roman"/>
          <w:sz w:val="28"/>
          <w:szCs w:val="28"/>
        </w:rPr>
        <w:lastRenderedPageBreak/>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r w:rsidR="002813C3">
        <w:rPr>
          <w:rFonts w:ascii="Times New Roman" w:hAnsi="Times New Roman" w:cs="Times New Roman"/>
          <w:sz w:val="28"/>
          <w:szCs w:val="28"/>
        </w:rPr>
        <w:t>.</w:t>
      </w:r>
    </w:p>
    <w:p w:rsidR="002813C3" w:rsidRPr="002813C3" w:rsidRDefault="00846D8A" w:rsidP="002813C3">
      <w:pPr>
        <w:jc w:val="both"/>
        <w:rPr>
          <w:rFonts w:ascii="Times New Roman" w:hAnsi="Times New Roman" w:cs="Times New Roman"/>
          <w:sz w:val="28"/>
          <w:szCs w:val="28"/>
        </w:rPr>
      </w:pPr>
      <w:r w:rsidRPr="00846D8A">
        <w:rPr>
          <w:rFonts w:ascii="Times New Roman" w:hAnsi="Times New Roman" w:cs="Times New Roman"/>
          <w:sz w:val="28"/>
          <w:szCs w:val="28"/>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r w:rsidR="002813C3">
        <w:rPr>
          <w:rFonts w:ascii="Times New Roman" w:hAnsi="Times New Roman" w:cs="Times New Roman"/>
          <w:sz w:val="28"/>
          <w:szCs w:val="28"/>
        </w:rPr>
        <w:t>.</w:t>
      </w:r>
    </w:p>
    <w:p w:rsidR="002813C3" w:rsidRPr="002813C3" w:rsidRDefault="00846D8A" w:rsidP="002813C3">
      <w:pPr>
        <w:jc w:val="both"/>
        <w:rPr>
          <w:rFonts w:ascii="Times New Roman" w:hAnsi="Times New Roman" w:cs="Times New Roman"/>
          <w:sz w:val="28"/>
          <w:szCs w:val="28"/>
        </w:rPr>
      </w:pPr>
      <w:r w:rsidRPr="00846D8A">
        <w:rPr>
          <w:rFonts w:ascii="Times New Roman" w:hAnsi="Times New Roman" w:cs="Times New Roman"/>
          <w:sz w:val="28"/>
          <w:szCs w:val="28"/>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r w:rsidR="002813C3">
        <w:rPr>
          <w:rFonts w:ascii="Times New Roman" w:hAnsi="Times New Roman" w:cs="Times New Roman"/>
          <w:sz w:val="28"/>
          <w:szCs w:val="28"/>
        </w:rPr>
        <w:t>.</w:t>
      </w:r>
    </w:p>
    <w:p w:rsidR="002813C3" w:rsidRDefault="00846D8A" w:rsidP="002813C3">
      <w:pPr>
        <w:jc w:val="both"/>
        <w:rPr>
          <w:rFonts w:ascii="Times New Roman" w:hAnsi="Times New Roman" w:cs="Times New Roman"/>
          <w:sz w:val="28"/>
          <w:szCs w:val="28"/>
        </w:rPr>
      </w:pPr>
      <w:r w:rsidRPr="00846D8A">
        <w:rPr>
          <w:rFonts w:ascii="Times New Roman" w:hAnsi="Times New Roman" w:cs="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r w:rsidR="002813C3" w:rsidRPr="002813C3">
        <w:rPr>
          <w:rFonts w:ascii="Times New Roman" w:hAnsi="Times New Roman" w:cs="Times New Roman"/>
          <w:sz w:val="28"/>
          <w:szCs w:val="28"/>
        </w:rPr>
        <w:t>.</w:t>
      </w:r>
    </w:p>
    <w:p w:rsidR="002813C3" w:rsidRDefault="002813C3" w:rsidP="002813C3">
      <w:pPr>
        <w:pStyle w:val="a3"/>
        <w:numPr>
          <w:ilvl w:val="3"/>
          <w:numId w:val="1"/>
        </w:numPr>
        <w:jc w:val="both"/>
        <w:rPr>
          <w:rFonts w:ascii="Times New Roman" w:hAnsi="Times New Roman" w:cs="Times New Roman"/>
          <w:b/>
          <w:sz w:val="28"/>
          <w:szCs w:val="28"/>
        </w:rPr>
      </w:pPr>
      <w:r w:rsidRPr="002813C3">
        <w:rPr>
          <w:rFonts w:ascii="Times New Roman" w:hAnsi="Times New Roman" w:cs="Times New Roman"/>
          <w:b/>
          <w:sz w:val="28"/>
          <w:szCs w:val="28"/>
        </w:rPr>
        <w:t>Обучение управлению транспортным средством на дорогах.</w:t>
      </w:r>
    </w:p>
    <w:p w:rsidR="002813C3" w:rsidRDefault="00846D8A" w:rsidP="002813C3">
      <w:pPr>
        <w:jc w:val="both"/>
        <w:rPr>
          <w:rFonts w:ascii="Times New Roman" w:hAnsi="Times New Roman" w:cs="Times New Roman"/>
          <w:sz w:val="28"/>
          <w:szCs w:val="28"/>
        </w:rPr>
      </w:pPr>
      <w:r w:rsidRPr="00846D8A">
        <w:rPr>
          <w:rFonts w:ascii="Times New Roman" w:hAnsi="Times New Roman" w:cs="Times New Roman"/>
          <w:sz w:val="28"/>
          <w:szCs w:val="28"/>
        </w:rPr>
        <w:t xml:space="preserve">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w:t>
      </w:r>
      <w:r w:rsidRPr="00846D8A">
        <w:rPr>
          <w:rFonts w:ascii="Times New Roman" w:hAnsi="Times New Roman" w:cs="Times New Roman"/>
          <w:sz w:val="28"/>
          <w:szCs w:val="28"/>
        </w:rPr>
        <w:lastRenderedPageBreak/>
        <w:t>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r w:rsidR="002813C3" w:rsidRPr="002813C3">
        <w:rPr>
          <w:rFonts w:ascii="Times New Roman" w:hAnsi="Times New Roman" w:cs="Times New Roman"/>
          <w:sz w:val="28"/>
          <w:szCs w:val="28"/>
        </w:rPr>
        <w:t>.</w:t>
      </w:r>
    </w:p>
    <w:p w:rsidR="00F7522C" w:rsidRDefault="00F7522C" w:rsidP="00F7522C">
      <w:pPr>
        <w:pStyle w:val="a3"/>
        <w:numPr>
          <w:ilvl w:val="0"/>
          <w:numId w:val="1"/>
        </w:numPr>
        <w:jc w:val="center"/>
        <w:rPr>
          <w:rFonts w:ascii="Times New Roman" w:hAnsi="Times New Roman" w:cs="Times New Roman"/>
          <w:b/>
          <w:sz w:val="28"/>
          <w:szCs w:val="28"/>
        </w:rPr>
      </w:pPr>
      <w:r w:rsidRPr="00F7522C">
        <w:rPr>
          <w:rFonts w:ascii="Times New Roman" w:hAnsi="Times New Roman" w:cs="Times New Roman"/>
          <w:b/>
          <w:sz w:val="28"/>
          <w:szCs w:val="28"/>
        </w:rPr>
        <w:t>ПЛАНИРУЕМЫЕ РЕЗУЛЬТАТЫ ОСВОЕНИЯ ПРОГРАММЫ.</w:t>
      </w:r>
    </w:p>
    <w:p w:rsidR="00846D8A" w:rsidRPr="008A1D5C" w:rsidRDefault="00846D8A" w:rsidP="008A1D5C">
      <w:pPr>
        <w:pStyle w:val="a3"/>
        <w:numPr>
          <w:ilvl w:val="1"/>
          <w:numId w:val="1"/>
        </w:numPr>
        <w:jc w:val="both"/>
        <w:rPr>
          <w:rFonts w:ascii="Times New Roman" w:hAnsi="Times New Roman" w:cs="Times New Roman"/>
          <w:sz w:val="28"/>
          <w:szCs w:val="28"/>
        </w:rPr>
      </w:pPr>
      <w:r w:rsidRPr="008A1D5C">
        <w:rPr>
          <w:rFonts w:ascii="Times New Roman" w:hAnsi="Times New Roman" w:cs="Times New Roman"/>
          <w:sz w:val="28"/>
          <w:szCs w:val="28"/>
        </w:rPr>
        <w:t>В результате освоения образовательной программы обучающиеся должны знать:</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основы законодательства Российской Федерации в сфере дорожного движения и перевозок пассажиров и багажа;</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правила обязательного страхования гражданской ответственности владельцев транспортных средств;</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основы безопасного управления транспортными средствами;</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цели и задачи управления системами "водитель - автомобиль - дорога" и "водитель - автомобиль";</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режимы движения с учетом дорожных условий, в том числе, особенностей дорожного покрытия;</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влияние конструктивных характеристик автомобиля на работоспособность и психофизиологическое состояние водителей;</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особенности наблюдения за дорожной обстановкой;</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способы контроля безопасной дистанции и бокового интервала;</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последовательность действий при вызове аварийных и спасательных служб;</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основы обеспечения безопасности наиболее уязвимых участников дорожного движения: пешеходов, велосипедистов;</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основы обеспечения детской пассажирской безопасности;</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 xml:space="preserve">проблемы, связанные с нарушением водителями транспортных средств Правил дорожного движения, утвержденных постановлением Совета </w:t>
      </w:r>
      <w:r w:rsidRPr="00846D8A">
        <w:rPr>
          <w:rFonts w:ascii="Times New Roman" w:hAnsi="Times New Roman" w:cs="Times New Roman"/>
          <w:sz w:val="28"/>
          <w:szCs w:val="28"/>
        </w:rPr>
        <w:lastRenderedPageBreak/>
        <w:t>Министров - Правительства Российской Федерации от 23 октября 1993 г. N 1090 (далее - Правила дорожного движения), и их последствиями;</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последствия, связанные с нарушением Правил дорожного движения водителями транспортных средств;</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назначение, устройство, взаимодействие и принцип работы основных механизмов, приборов и деталей транспортного средства;</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признаки неисправностей, возникающих в пути;</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меры ответственности за нарушение Правил дорожного движения;</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 xml:space="preserve">влияние </w:t>
      </w:r>
      <w:proofErr w:type="spellStart"/>
      <w:r w:rsidRPr="00846D8A">
        <w:rPr>
          <w:rFonts w:ascii="Times New Roman" w:hAnsi="Times New Roman" w:cs="Times New Roman"/>
          <w:sz w:val="28"/>
          <w:szCs w:val="28"/>
        </w:rPr>
        <w:t>погодно</w:t>
      </w:r>
      <w:proofErr w:type="spellEnd"/>
      <w:r w:rsidRPr="00846D8A">
        <w:rPr>
          <w:rFonts w:ascii="Times New Roman" w:hAnsi="Times New Roman" w:cs="Times New Roman"/>
          <w:sz w:val="28"/>
          <w:szCs w:val="28"/>
        </w:rPr>
        <w:t>-климатических и дорожных условий на безопасность дорожного движения;</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правила по охране труда в процессе эксплуатации транспортного средства и обращении с эксплуатационными материалами;</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основы трудового законодательства Российской Федерации, нормативные правовые акты, регулирующие режим труда и отдыха водителей;</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установленные заводом-изготовителем периодичности технического обслуживания и ремонта;</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инструкции по использованию в работе установленного на транспортном средстве оборудования и приборов;</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846D8A" w:rsidRPr="00846D8A" w:rsidRDefault="00846D8A" w:rsidP="00846D8A">
      <w:pPr>
        <w:jc w:val="both"/>
        <w:rPr>
          <w:rFonts w:ascii="Times New Roman" w:hAnsi="Times New Roman" w:cs="Times New Roman"/>
          <w:sz w:val="28"/>
          <w:szCs w:val="28"/>
        </w:rPr>
      </w:pPr>
      <w:r w:rsidRPr="00846D8A">
        <w:rPr>
          <w:rFonts w:ascii="Times New Roman" w:hAnsi="Times New Roman" w:cs="Times New Roman"/>
          <w:sz w:val="28"/>
          <w:szCs w:val="28"/>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8A1D5C" w:rsidRDefault="00846D8A" w:rsidP="008A1D5C">
      <w:pPr>
        <w:jc w:val="both"/>
        <w:rPr>
          <w:rFonts w:ascii="Times New Roman" w:hAnsi="Times New Roman" w:cs="Times New Roman"/>
          <w:sz w:val="28"/>
          <w:szCs w:val="28"/>
        </w:rPr>
      </w:pPr>
      <w:r w:rsidRPr="00846D8A">
        <w:rPr>
          <w:rFonts w:ascii="Times New Roman" w:hAnsi="Times New Roman" w:cs="Times New Roman"/>
          <w:sz w:val="28"/>
          <w:szCs w:val="28"/>
        </w:rPr>
        <w:t>основы погрузки, разгрузки, размещения и крепления грузовых мест, багажа в кузове автомобиля, опасность и последствия перемещения груза</w:t>
      </w:r>
      <w:r w:rsidR="00F7522C">
        <w:rPr>
          <w:rFonts w:ascii="Times New Roman" w:hAnsi="Times New Roman" w:cs="Times New Roman"/>
          <w:sz w:val="28"/>
          <w:szCs w:val="28"/>
        </w:rPr>
        <w:t>.</w:t>
      </w:r>
    </w:p>
    <w:p w:rsidR="008A1D5C" w:rsidRPr="008A1D5C" w:rsidRDefault="008A1D5C" w:rsidP="008A1D5C">
      <w:pPr>
        <w:pStyle w:val="a3"/>
        <w:numPr>
          <w:ilvl w:val="1"/>
          <w:numId w:val="1"/>
        </w:numPr>
        <w:jc w:val="both"/>
        <w:rPr>
          <w:rFonts w:ascii="Times New Roman" w:hAnsi="Times New Roman" w:cs="Times New Roman"/>
          <w:sz w:val="28"/>
          <w:szCs w:val="28"/>
        </w:rPr>
      </w:pPr>
      <w:r w:rsidRPr="008A1D5C">
        <w:rPr>
          <w:rFonts w:ascii="Times New Roman" w:hAnsi="Times New Roman" w:cs="Times New Roman"/>
          <w:sz w:val="28"/>
          <w:szCs w:val="28"/>
        </w:rPr>
        <w:t>В результате освоения образовательной программы обучающиеся должны уметь:</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безопасно и эффективно управлять транспортным средством в различных условиях движения;</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 xml:space="preserve">соблюдать </w:t>
      </w:r>
      <w:r w:rsidRPr="00E53C6F">
        <w:rPr>
          <w:rFonts w:ascii="Times New Roman" w:hAnsi="Times New Roman" w:cs="Times New Roman"/>
          <w:sz w:val="28"/>
          <w:szCs w:val="28"/>
        </w:rPr>
        <w:t>Правила</w:t>
      </w:r>
      <w:r w:rsidRPr="008A1D5C">
        <w:rPr>
          <w:rFonts w:ascii="Times New Roman" w:hAnsi="Times New Roman" w:cs="Times New Roman"/>
          <w:sz w:val="28"/>
          <w:szCs w:val="28"/>
        </w:rPr>
        <w:t xml:space="preserve"> дорожного движения при управлении транспортным средством;</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 xml:space="preserve">соблюдать </w:t>
      </w:r>
      <w:r w:rsidRPr="00E53C6F">
        <w:rPr>
          <w:rFonts w:ascii="Times New Roman" w:hAnsi="Times New Roman" w:cs="Times New Roman"/>
          <w:sz w:val="28"/>
          <w:szCs w:val="28"/>
        </w:rPr>
        <w:t>Правила</w:t>
      </w:r>
      <w:r w:rsidRPr="008A1D5C">
        <w:rPr>
          <w:rFonts w:ascii="Times New Roman" w:hAnsi="Times New Roman" w:cs="Times New Roman"/>
          <w:sz w:val="28"/>
          <w:szCs w:val="28"/>
        </w:rPr>
        <w:t xml:space="preserve"> дорожного движения;</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управлять своим эмоциональным состоянием;</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lastRenderedPageBreak/>
        <w:t>конструктивно разрешать противоречия и конфликты, возникающие в дорожном движении;</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выполнять ежедневное техническое обслуживание транспортного средства;</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проверять техническое состояние транспортного средства;</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устранять мелкие неисправности в процессе эксплуатации транспортного средства, не требующие разборки узлов и агрегатов;</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выбирать безопасные скорость, дистанцию и интервал в различных условиях движения;</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использовать зеркала заднего вида при движении и маневрировании;</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прогнозировать возникновение опасных дорожно-транспортных ситуаций в процессе управления и совершать действия по их предотвращению;</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своевременно принимать правильные решения и уверенно действовать в сложных и опасных дорожных ситуациях;</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использовать средства тушения пожара;</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использовать установленное на транспортном средстве оборудование и приборы;</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заполнять документацию, связанную со спецификой эксплуатации транспортного средства;</w:t>
      </w:r>
    </w:p>
    <w:p w:rsidR="00F7522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совершенствовать свои навыки управления транспортным средством</w:t>
      </w:r>
      <w:r w:rsidR="00F7522C" w:rsidRPr="00F7522C">
        <w:rPr>
          <w:rFonts w:ascii="Times New Roman" w:hAnsi="Times New Roman" w:cs="Times New Roman"/>
          <w:sz w:val="28"/>
          <w:szCs w:val="28"/>
        </w:rPr>
        <w:t>.</w:t>
      </w:r>
    </w:p>
    <w:p w:rsidR="002813C3" w:rsidRDefault="00F7522C" w:rsidP="00F7522C">
      <w:pPr>
        <w:pStyle w:val="a3"/>
        <w:numPr>
          <w:ilvl w:val="0"/>
          <w:numId w:val="1"/>
        </w:numPr>
        <w:jc w:val="center"/>
        <w:rPr>
          <w:rFonts w:ascii="Times New Roman" w:hAnsi="Times New Roman" w:cs="Times New Roman"/>
          <w:b/>
          <w:sz w:val="28"/>
          <w:szCs w:val="28"/>
        </w:rPr>
      </w:pPr>
      <w:r w:rsidRPr="00F7522C">
        <w:rPr>
          <w:rFonts w:ascii="Times New Roman" w:hAnsi="Times New Roman" w:cs="Times New Roman"/>
          <w:b/>
          <w:sz w:val="28"/>
          <w:szCs w:val="28"/>
        </w:rPr>
        <w:t>УСЛОВИЯ РЕАЛИЗАЦИИ ПРОГРАММЫ</w:t>
      </w:r>
    </w:p>
    <w:p w:rsidR="008A1D5C" w:rsidRPr="008A1D5C" w:rsidRDefault="008A1D5C" w:rsidP="008A1D5C">
      <w:pPr>
        <w:pStyle w:val="a3"/>
        <w:numPr>
          <w:ilvl w:val="1"/>
          <w:numId w:val="1"/>
        </w:numPr>
        <w:jc w:val="both"/>
        <w:rPr>
          <w:rFonts w:ascii="Times New Roman" w:hAnsi="Times New Roman" w:cs="Times New Roman"/>
          <w:sz w:val="28"/>
          <w:szCs w:val="28"/>
        </w:rPr>
      </w:pPr>
      <w:r w:rsidRPr="008A1D5C">
        <w:rPr>
          <w:rFonts w:ascii="Times New Roman" w:hAnsi="Times New Roman" w:cs="Times New Roman"/>
          <w:sz w:val="28"/>
          <w:szCs w:val="28"/>
        </w:rPr>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lastRenderedPageBreak/>
        <w:t>Обучение проводится с использованием учебно-материальной базы, соответствующей требованиям, установленным абзацем вторым пункта 1 статьи 26 Федерального закона N 196-ФЗ.</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Теоретическое обучение проводится в оборудованных учебных кабинетах.</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w:t>
      </w:r>
      <w:r w:rsidR="00542A3C">
        <w:rPr>
          <w:rFonts w:ascii="Times New Roman" w:hAnsi="Times New Roman" w:cs="Times New Roman"/>
          <w:sz w:val="28"/>
          <w:szCs w:val="28"/>
        </w:rPr>
        <w:t>ООО «Авто-Драйв»</w:t>
      </w:r>
      <w:r w:rsidRPr="008A1D5C">
        <w:rPr>
          <w:rFonts w:ascii="Times New Roman" w:hAnsi="Times New Roman" w:cs="Times New Roman"/>
          <w:sz w:val="28"/>
          <w:szCs w:val="28"/>
        </w:rPr>
        <w:t>,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Наполняемость учебной группы не должна превышать 30 человек.</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 xml:space="preserve">Обучение вождению осуществляется на учебном транспортном средстве и организуется в форме практической подготовки непосредственно в </w:t>
      </w:r>
      <w:r w:rsidR="00542A3C">
        <w:rPr>
          <w:rFonts w:ascii="Times New Roman" w:hAnsi="Times New Roman" w:cs="Times New Roman"/>
          <w:sz w:val="28"/>
          <w:szCs w:val="28"/>
        </w:rPr>
        <w:t>ООО «Авто-Драйв»</w:t>
      </w:r>
      <w:r w:rsidRPr="008A1D5C">
        <w:rPr>
          <w:rFonts w:ascii="Times New Roman" w:hAnsi="Times New Roman" w:cs="Times New Roman"/>
          <w:sz w:val="28"/>
          <w:szCs w:val="28"/>
        </w:rPr>
        <w:t xml:space="preserve">,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w:t>
      </w:r>
      <w:r w:rsidR="00542A3C">
        <w:rPr>
          <w:rFonts w:ascii="Times New Roman" w:hAnsi="Times New Roman" w:cs="Times New Roman"/>
          <w:sz w:val="28"/>
          <w:szCs w:val="28"/>
        </w:rPr>
        <w:t>ООО «Авто-Драйв»</w:t>
      </w:r>
      <w:r w:rsidRPr="008A1D5C">
        <w:rPr>
          <w:rFonts w:ascii="Times New Roman" w:hAnsi="Times New Roman" w:cs="Times New Roman"/>
          <w:sz w:val="28"/>
          <w:szCs w:val="28"/>
        </w:rPr>
        <w:t>,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 xml:space="preserve">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w:t>
      </w:r>
      <w:r w:rsidR="00542A3C">
        <w:rPr>
          <w:rFonts w:ascii="Times New Roman" w:hAnsi="Times New Roman" w:cs="Times New Roman"/>
          <w:sz w:val="28"/>
          <w:szCs w:val="28"/>
        </w:rPr>
        <w:t>ООО «Авто-Драйв»</w:t>
      </w:r>
      <w:r w:rsidRPr="008A1D5C">
        <w:rPr>
          <w:rFonts w:ascii="Times New Roman" w:hAnsi="Times New Roman" w:cs="Times New Roman"/>
          <w:sz w:val="28"/>
          <w:szCs w:val="28"/>
        </w:rPr>
        <w:t>.</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lastRenderedPageBreak/>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пунктом 5.4 Программы.</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 xml:space="preserve">Обучение управлению транспортным средством на дорогах проводится по учебным маршрутам, утверждаемым </w:t>
      </w:r>
      <w:r w:rsidR="00542A3C">
        <w:rPr>
          <w:rFonts w:ascii="Times New Roman" w:hAnsi="Times New Roman" w:cs="Times New Roman"/>
          <w:sz w:val="28"/>
          <w:szCs w:val="28"/>
        </w:rPr>
        <w:t>ООО «Авто-Драйв»</w:t>
      </w:r>
      <w:r w:rsidRPr="008A1D5C">
        <w:rPr>
          <w:rFonts w:ascii="Times New Roman" w:hAnsi="Times New Roman" w:cs="Times New Roman"/>
          <w:sz w:val="28"/>
          <w:szCs w:val="28"/>
        </w:rPr>
        <w:t>.</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На занятии по вождению мастер производственного обучения вождению транспортных средств должен иметь при себе:</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водительское удостоверение на право управления транспортным средством соответствующей категории или подкатегории;</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 xml:space="preserve">заверенную копию приказа (выписку из приказа) о зачислении обучающегося в </w:t>
      </w:r>
      <w:r w:rsidR="00542A3C" w:rsidRPr="00542A3C">
        <w:rPr>
          <w:rFonts w:ascii="Times New Roman" w:hAnsi="Times New Roman" w:cs="Times New Roman"/>
          <w:sz w:val="28"/>
          <w:szCs w:val="28"/>
        </w:rPr>
        <w:t>ООО «Авто-Драйв»</w:t>
      </w:r>
      <w:r w:rsidRPr="008A1D5C">
        <w:rPr>
          <w:rFonts w:ascii="Times New Roman" w:hAnsi="Times New Roman" w:cs="Times New Roman"/>
          <w:sz w:val="28"/>
          <w:szCs w:val="28"/>
        </w:rPr>
        <w:t>, на обучение по соответствующей образовательной программе.</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Транспортное средство, используемое для обучения вождению, должно соответствовать материально-техническим условиям, предусмотренным пунктом 5.4 Программы.</w:t>
      </w:r>
    </w:p>
    <w:p w:rsidR="00F7522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lastRenderedPageBreak/>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r w:rsidR="00F7522C" w:rsidRPr="00F7522C">
        <w:rPr>
          <w:rFonts w:ascii="Times New Roman" w:hAnsi="Times New Roman" w:cs="Times New Roman"/>
          <w:sz w:val="28"/>
          <w:szCs w:val="28"/>
        </w:rPr>
        <w:t>.</w:t>
      </w:r>
    </w:p>
    <w:p w:rsidR="00F7522C" w:rsidRPr="00E67649" w:rsidRDefault="00F7522C" w:rsidP="00F7522C">
      <w:pPr>
        <w:pStyle w:val="a3"/>
        <w:numPr>
          <w:ilvl w:val="1"/>
          <w:numId w:val="1"/>
        </w:numPr>
        <w:jc w:val="both"/>
        <w:rPr>
          <w:rFonts w:ascii="Times New Roman" w:hAnsi="Times New Roman" w:cs="Times New Roman"/>
          <w:sz w:val="28"/>
          <w:szCs w:val="28"/>
        </w:rPr>
      </w:pPr>
      <w:r w:rsidRPr="00E67649">
        <w:rPr>
          <w:rFonts w:ascii="Times New Roman" w:hAnsi="Times New Roman" w:cs="Times New Roman"/>
          <w:sz w:val="28"/>
          <w:szCs w:val="28"/>
        </w:rPr>
        <w:t>Кадровые условия реализации образовательной программы.</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N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F7522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Мастера производственного обучения вождению транспортных средств должны отвечать требованиям, предусмотренным профессиональным стандартом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r w:rsidR="00664C14" w:rsidRPr="00664C14">
        <w:rPr>
          <w:rFonts w:ascii="Times New Roman" w:hAnsi="Times New Roman" w:cs="Times New Roman"/>
          <w:sz w:val="28"/>
          <w:szCs w:val="28"/>
        </w:rPr>
        <w:t>.</w:t>
      </w:r>
    </w:p>
    <w:p w:rsidR="00664C14" w:rsidRPr="00E67649" w:rsidRDefault="00664C14" w:rsidP="00664C14">
      <w:pPr>
        <w:pStyle w:val="a3"/>
        <w:numPr>
          <w:ilvl w:val="1"/>
          <w:numId w:val="1"/>
        </w:numPr>
        <w:jc w:val="both"/>
        <w:rPr>
          <w:rFonts w:ascii="Times New Roman" w:hAnsi="Times New Roman" w:cs="Times New Roman"/>
          <w:sz w:val="28"/>
          <w:szCs w:val="28"/>
        </w:rPr>
      </w:pPr>
      <w:r w:rsidRPr="00E67649">
        <w:rPr>
          <w:rFonts w:ascii="Times New Roman" w:hAnsi="Times New Roman" w:cs="Times New Roman"/>
          <w:sz w:val="28"/>
          <w:szCs w:val="28"/>
        </w:rPr>
        <w:t>Информационно-методические условия реализации образовательной программы включают:</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учебный план;</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lastRenderedPageBreak/>
        <w:t>календарный учебный график;</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рабочие программы учебных предметов;</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методические материалы и разработки;</w:t>
      </w:r>
    </w:p>
    <w:p w:rsidR="00664C14"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расписание занятий</w:t>
      </w:r>
      <w:r w:rsidR="00664C14" w:rsidRPr="00664C14">
        <w:rPr>
          <w:rFonts w:ascii="Times New Roman" w:hAnsi="Times New Roman" w:cs="Times New Roman"/>
          <w:sz w:val="28"/>
          <w:szCs w:val="28"/>
        </w:rPr>
        <w:t>.</w:t>
      </w:r>
    </w:p>
    <w:p w:rsidR="00664C14" w:rsidRPr="00E67649" w:rsidRDefault="00664C14" w:rsidP="00664C14">
      <w:pPr>
        <w:pStyle w:val="a3"/>
        <w:numPr>
          <w:ilvl w:val="1"/>
          <w:numId w:val="1"/>
        </w:numPr>
        <w:jc w:val="both"/>
        <w:rPr>
          <w:rFonts w:ascii="Times New Roman" w:hAnsi="Times New Roman" w:cs="Times New Roman"/>
          <w:sz w:val="28"/>
          <w:szCs w:val="28"/>
        </w:rPr>
      </w:pPr>
      <w:r w:rsidRPr="00E67649">
        <w:rPr>
          <w:rFonts w:ascii="Times New Roman" w:hAnsi="Times New Roman" w:cs="Times New Roman"/>
          <w:sz w:val="28"/>
          <w:szCs w:val="28"/>
        </w:rPr>
        <w:t>Материально-технические условия реализации образовательной программы.</w:t>
      </w:r>
    </w:p>
    <w:p w:rsidR="00664C14" w:rsidRPr="00DA7B09" w:rsidRDefault="00664C14" w:rsidP="00664C14">
      <w:pPr>
        <w:jc w:val="both"/>
        <w:rPr>
          <w:rFonts w:ascii="Times New Roman" w:hAnsi="Times New Roman" w:cs="Times New Roman"/>
          <w:sz w:val="28"/>
          <w:szCs w:val="28"/>
        </w:rPr>
      </w:pPr>
      <w:r w:rsidRPr="00DA7B09">
        <w:rPr>
          <w:rFonts w:ascii="Times New Roman" w:hAnsi="Times New Roman" w:cs="Times New Roman"/>
          <w:sz w:val="28"/>
          <w:szCs w:val="28"/>
        </w:rPr>
        <w:t>Количество необходимых учебных кабинетов определяется по формуле:</w:t>
      </w:r>
    </w:p>
    <w:p w:rsidR="00664C14" w:rsidRPr="00DA7B09" w:rsidRDefault="00664C14" w:rsidP="00664C14">
      <w:pPr>
        <w:jc w:val="both"/>
        <w:rPr>
          <w:rFonts w:ascii="Times New Roman" w:hAnsi="Times New Roman" w:cs="Times New Roman"/>
          <w:sz w:val="28"/>
          <w:szCs w:val="28"/>
        </w:rPr>
      </w:pPr>
      <m:oMathPara>
        <m:oMath>
          <m:r>
            <w:rPr>
              <w:rFonts w:ascii="Cambria Math" w:hAnsi="Cambria Math" w:cs="Times New Roman"/>
              <w:sz w:val="28"/>
              <w:szCs w:val="28"/>
            </w:rPr>
            <m:t>п=</m:t>
          </m:r>
          <m:f>
            <m:fPr>
              <m:ctrlPr>
                <w:rPr>
                  <w:rFonts w:ascii="Cambria Math" w:hAnsi="Cambria Math" w:cs="Times New Roman"/>
                  <w:i/>
                  <w:sz w:val="28"/>
                  <w:szCs w:val="28"/>
                </w:rPr>
              </m:ctrlPr>
            </m:fPr>
            <m:num>
              <m:r>
                <w:rPr>
                  <w:rFonts w:ascii="Cambria Math" w:hAnsi="Cambria Math" w:cs="Times New Roman"/>
                  <w:sz w:val="28"/>
                  <w:szCs w:val="28"/>
                </w:rPr>
                <m:t>Ргр×</m:t>
              </m:r>
              <m:r>
                <w:rPr>
                  <w:rFonts w:ascii="Cambria Math" w:hAnsi="Cambria Math" w:cs="Times New Roman"/>
                  <w:sz w:val="28"/>
                  <w:szCs w:val="28"/>
                  <w:lang w:val="en-US"/>
                </w:rPr>
                <m:t>n</m:t>
              </m:r>
            </m:num>
            <m:den>
              <m:r>
                <w:rPr>
                  <w:rFonts w:ascii="Cambria Math" w:hAnsi="Cambria Math" w:cs="Times New Roman"/>
                  <w:sz w:val="28"/>
                  <w:szCs w:val="28"/>
                </w:rPr>
                <m:t>Фпом</m:t>
              </m:r>
            </m:den>
          </m:f>
        </m:oMath>
      </m:oMathPara>
    </w:p>
    <w:p w:rsidR="00664C14" w:rsidRPr="00DA7B09" w:rsidRDefault="00664C14" w:rsidP="00664C14">
      <w:pPr>
        <w:jc w:val="both"/>
        <w:rPr>
          <w:rFonts w:ascii="Times New Roman" w:hAnsi="Times New Roman" w:cs="Times New Roman"/>
          <w:sz w:val="28"/>
          <w:szCs w:val="28"/>
        </w:rPr>
      </w:pPr>
      <w:r w:rsidRPr="00DA7B09">
        <w:rPr>
          <w:rFonts w:ascii="Times New Roman" w:hAnsi="Times New Roman" w:cs="Times New Roman"/>
          <w:sz w:val="28"/>
          <w:szCs w:val="28"/>
        </w:rPr>
        <w:t>где:</w:t>
      </w:r>
    </w:p>
    <w:p w:rsidR="00664C14" w:rsidRPr="00DA7B09" w:rsidRDefault="00664C14" w:rsidP="00664C14">
      <w:pPr>
        <w:jc w:val="both"/>
        <w:rPr>
          <w:rFonts w:ascii="Times New Roman" w:hAnsi="Times New Roman" w:cs="Times New Roman"/>
          <w:sz w:val="28"/>
          <w:szCs w:val="28"/>
        </w:rPr>
      </w:pPr>
      <w:r w:rsidRPr="00DA7B09">
        <w:rPr>
          <w:rFonts w:ascii="Times New Roman" w:hAnsi="Times New Roman" w:cs="Times New Roman"/>
          <w:sz w:val="28"/>
          <w:szCs w:val="28"/>
        </w:rPr>
        <w:t>П - число необходимых учебных кабинетов;</w:t>
      </w:r>
    </w:p>
    <w:p w:rsidR="00664C14" w:rsidRPr="00DA7B09" w:rsidRDefault="00664C14" w:rsidP="00664C14">
      <w:pPr>
        <w:jc w:val="both"/>
        <w:rPr>
          <w:rFonts w:ascii="Times New Roman" w:hAnsi="Times New Roman" w:cs="Times New Roman"/>
          <w:sz w:val="28"/>
          <w:szCs w:val="28"/>
        </w:rPr>
      </w:pPr>
      <w:proofErr w:type="spellStart"/>
      <w:r w:rsidRPr="00DA7B09">
        <w:rPr>
          <w:rFonts w:ascii="Times New Roman" w:hAnsi="Times New Roman" w:cs="Times New Roman"/>
          <w:sz w:val="28"/>
          <w:szCs w:val="28"/>
        </w:rPr>
        <w:t>Ргр</w:t>
      </w:r>
      <w:proofErr w:type="spellEnd"/>
      <w:r w:rsidRPr="00DA7B09">
        <w:rPr>
          <w:rFonts w:ascii="Times New Roman" w:hAnsi="Times New Roman" w:cs="Times New Roman"/>
          <w:sz w:val="28"/>
          <w:szCs w:val="28"/>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664C14" w:rsidRPr="00DA7B09" w:rsidRDefault="00664C14" w:rsidP="00664C14">
      <w:pPr>
        <w:jc w:val="both"/>
        <w:rPr>
          <w:rFonts w:ascii="Times New Roman" w:hAnsi="Times New Roman" w:cs="Times New Roman"/>
          <w:sz w:val="28"/>
          <w:szCs w:val="28"/>
        </w:rPr>
      </w:pPr>
      <w:r w:rsidRPr="00DA7B09">
        <w:rPr>
          <w:rFonts w:ascii="Times New Roman" w:hAnsi="Times New Roman" w:cs="Times New Roman"/>
          <w:sz w:val="28"/>
          <w:szCs w:val="28"/>
        </w:rPr>
        <w:t>n - количество учебных групп;</w:t>
      </w:r>
    </w:p>
    <w:p w:rsidR="00664C14" w:rsidRPr="00DA7B09" w:rsidRDefault="00664C14" w:rsidP="00664C14">
      <w:pPr>
        <w:jc w:val="both"/>
        <w:rPr>
          <w:rFonts w:ascii="Times New Roman" w:hAnsi="Times New Roman" w:cs="Times New Roman"/>
          <w:sz w:val="28"/>
          <w:szCs w:val="28"/>
        </w:rPr>
      </w:pPr>
      <w:r w:rsidRPr="00DA7B09">
        <w:rPr>
          <w:rFonts w:ascii="Times New Roman" w:hAnsi="Times New Roman" w:cs="Times New Roman"/>
          <w:sz w:val="28"/>
          <w:szCs w:val="28"/>
        </w:rPr>
        <w:t xml:space="preserve">Ф </w:t>
      </w:r>
      <w:proofErr w:type="spellStart"/>
      <w:r w:rsidRPr="00DA7B09">
        <w:rPr>
          <w:rFonts w:ascii="Times New Roman" w:hAnsi="Times New Roman" w:cs="Times New Roman"/>
          <w:sz w:val="28"/>
          <w:szCs w:val="28"/>
        </w:rPr>
        <w:t>пом</w:t>
      </w:r>
      <w:proofErr w:type="spellEnd"/>
      <w:r w:rsidRPr="00DA7B09">
        <w:rPr>
          <w:rFonts w:ascii="Times New Roman" w:hAnsi="Times New Roman" w:cs="Times New Roman"/>
          <w:sz w:val="28"/>
          <w:szCs w:val="28"/>
        </w:rPr>
        <w:t xml:space="preserve"> - фонд времени использования учебного кабинета в часах.</w:t>
      </w:r>
    </w:p>
    <w:p w:rsidR="00664C14" w:rsidRPr="00DA7B09" w:rsidRDefault="008A1D5C" w:rsidP="00664C14">
      <w:pPr>
        <w:jc w:val="both"/>
        <w:rPr>
          <w:rFonts w:ascii="Times New Roman" w:hAnsi="Times New Roman" w:cs="Times New Roman"/>
          <w:sz w:val="28"/>
          <w:szCs w:val="28"/>
        </w:rPr>
      </w:pPr>
      <w:r w:rsidRPr="008A1D5C">
        <w:rPr>
          <w:rFonts w:ascii="Times New Roman" w:hAnsi="Times New Roman" w:cs="Times New Roman"/>
          <w:sz w:val="28"/>
          <w:szCs w:val="28"/>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8A1D5C">
        <w:rPr>
          <w:rFonts w:ascii="Times New Roman" w:hAnsi="Times New Roman" w:cs="Times New Roman"/>
          <w:sz w:val="28"/>
          <w:szCs w:val="28"/>
        </w:rPr>
        <w:t>Р</w:t>
      </w:r>
      <w:r w:rsidRPr="008A1D5C">
        <w:rPr>
          <w:rFonts w:ascii="Times New Roman" w:hAnsi="Times New Roman" w:cs="Times New Roman"/>
          <w:sz w:val="28"/>
          <w:szCs w:val="28"/>
          <w:vertAlign w:val="subscript"/>
        </w:rPr>
        <w:t>гр</w:t>
      </w:r>
      <w:proofErr w:type="spellEnd"/>
      <w:r w:rsidRPr="008A1D5C">
        <w:rPr>
          <w:rFonts w:ascii="Times New Roman" w:hAnsi="Times New Roman" w:cs="Times New Roman"/>
          <w:sz w:val="28"/>
          <w:szCs w:val="28"/>
        </w:rPr>
        <w:t xml:space="preserve"> определяется без учета учебного времени, реализуемого с применением электронного обучения, дистанционных образовательных технологий</w:t>
      </w:r>
      <w:r w:rsidR="00664C14">
        <w:rPr>
          <w:rFonts w:ascii="Times New Roman" w:hAnsi="Times New Roman" w:cs="Times New Roman"/>
          <w:sz w:val="28"/>
          <w:szCs w:val="28"/>
        </w:rPr>
        <w:t>.</w:t>
      </w:r>
    </w:p>
    <w:p w:rsidR="00664C14" w:rsidRPr="00DA7B09" w:rsidRDefault="008A1D5C" w:rsidP="00664C14">
      <w:pPr>
        <w:jc w:val="both"/>
        <w:rPr>
          <w:rFonts w:ascii="Times New Roman" w:hAnsi="Times New Roman" w:cs="Times New Roman"/>
          <w:sz w:val="28"/>
          <w:szCs w:val="28"/>
        </w:rPr>
      </w:pPr>
      <w:r w:rsidRPr="008A1D5C">
        <w:rPr>
          <w:rFonts w:ascii="Times New Roman" w:hAnsi="Times New Roman" w:cs="Times New Roman"/>
          <w:sz w:val="28"/>
          <w:szCs w:val="28"/>
        </w:rP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r w:rsidRPr="00E53C6F">
        <w:rPr>
          <w:rFonts w:ascii="Times New Roman" w:hAnsi="Times New Roman" w:cs="Times New Roman"/>
          <w:sz w:val="28"/>
          <w:szCs w:val="28"/>
        </w:rPr>
        <w:t>пункту 1</w:t>
      </w:r>
      <w:r w:rsidRPr="008A1D5C">
        <w:rPr>
          <w:rFonts w:ascii="Times New Roman" w:hAnsi="Times New Roman" w:cs="Times New Roman"/>
          <w:sz w:val="28"/>
          <w:szCs w:val="28"/>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r w:rsidR="00664C14">
        <w:rPr>
          <w:rFonts w:ascii="Times New Roman" w:hAnsi="Times New Roman" w:cs="Times New Roman"/>
          <w:sz w:val="28"/>
          <w:szCs w:val="28"/>
        </w:rPr>
        <w:t>.</w:t>
      </w:r>
    </w:p>
    <w:p w:rsidR="00664C14" w:rsidRPr="00DA7B09" w:rsidRDefault="008A1D5C" w:rsidP="00664C14">
      <w:pPr>
        <w:jc w:val="both"/>
        <w:rPr>
          <w:rFonts w:ascii="Times New Roman" w:hAnsi="Times New Roman" w:cs="Times New Roman"/>
          <w:sz w:val="28"/>
          <w:szCs w:val="28"/>
        </w:rPr>
      </w:pPr>
      <w:r w:rsidRPr="008A1D5C">
        <w:rPr>
          <w:rFonts w:ascii="Times New Roman" w:hAnsi="Times New Roman" w:cs="Times New Roman"/>
          <w:sz w:val="28"/>
          <w:szCs w:val="28"/>
        </w:rPr>
        <w:lastRenderedPageBreak/>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r w:rsidR="00664C14">
        <w:rPr>
          <w:rFonts w:ascii="Times New Roman" w:hAnsi="Times New Roman" w:cs="Times New Roman"/>
          <w:sz w:val="28"/>
          <w:szCs w:val="28"/>
        </w:rPr>
        <w:t>.</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 xml:space="preserve">Механическое транспортное средство, используемое для обучения вождению, согласно </w:t>
      </w:r>
      <w:r w:rsidRPr="00E53C6F">
        <w:rPr>
          <w:rFonts w:ascii="Times New Roman" w:hAnsi="Times New Roman" w:cs="Times New Roman"/>
          <w:sz w:val="28"/>
          <w:szCs w:val="28"/>
        </w:rPr>
        <w:t>пункту 5</w:t>
      </w:r>
      <w:r w:rsidRPr="008A1D5C">
        <w:rPr>
          <w:rFonts w:ascii="Times New Roman" w:hAnsi="Times New Roman" w:cs="Times New Roman"/>
          <w:sz w:val="28"/>
          <w:szCs w:val="28"/>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w:t>
      </w:r>
      <w:proofErr w:type="gramStart"/>
      <w:r w:rsidRPr="008A1D5C">
        <w:rPr>
          <w:rFonts w:ascii="Times New Roman" w:hAnsi="Times New Roman" w:cs="Times New Roman"/>
          <w:sz w:val="28"/>
          <w:szCs w:val="28"/>
        </w:rPr>
        <w:t>для обучающего и опознавательным знаком</w:t>
      </w:r>
      <w:proofErr w:type="gramEnd"/>
      <w:r w:rsidRPr="008A1D5C">
        <w:rPr>
          <w:rFonts w:ascii="Times New Roman" w:hAnsi="Times New Roman" w:cs="Times New Roman"/>
          <w:sz w:val="28"/>
          <w:szCs w:val="28"/>
        </w:rPr>
        <w:t xml:space="preserve"> "Учебное транспортное средство" согласно </w:t>
      </w:r>
      <w:r w:rsidRPr="00E53C6F">
        <w:rPr>
          <w:rFonts w:ascii="Times New Roman" w:hAnsi="Times New Roman" w:cs="Times New Roman"/>
          <w:sz w:val="28"/>
          <w:szCs w:val="28"/>
        </w:rPr>
        <w:t>пункту 8</w:t>
      </w:r>
      <w:r w:rsidRPr="008A1D5C">
        <w:rPr>
          <w:rFonts w:ascii="Times New Roman" w:hAnsi="Times New Roman" w:cs="Times New Roman"/>
          <w:sz w:val="28"/>
          <w:szCs w:val="28"/>
        </w:rPr>
        <w:t xml:space="preserve"> Основных положений.</w:t>
      </w:r>
    </w:p>
    <w:p w:rsidR="00664C14" w:rsidRPr="00DA7B09"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r w:rsidRPr="00E53C6F">
        <w:rPr>
          <w:rFonts w:ascii="Times New Roman" w:hAnsi="Times New Roman" w:cs="Times New Roman"/>
          <w:sz w:val="28"/>
          <w:szCs w:val="28"/>
        </w:rPr>
        <w:t>пунктом 1 статьи 16</w:t>
      </w:r>
      <w:r w:rsidRPr="008A1D5C">
        <w:rPr>
          <w:rFonts w:ascii="Times New Roman" w:hAnsi="Times New Roman" w:cs="Times New Roman"/>
          <w:sz w:val="28"/>
          <w:szCs w:val="28"/>
        </w:rPr>
        <w:t xml:space="preserve">, </w:t>
      </w:r>
      <w:r w:rsidRPr="00E53C6F">
        <w:rPr>
          <w:rFonts w:ascii="Times New Roman" w:hAnsi="Times New Roman" w:cs="Times New Roman"/>
          <w:sz w:val="28"/>
          <w:szCs w:val="28"/>
        </w:rPr>
        <w:t>пунктом 1 статьи 20</w:t>
      </w:r>
      <w:r w:rsidRPr="008A1D5C">
        <w:rPr>
          <w:rFonts w:ascii="Times New Roman" w:hAnsi="Times New Roman" w:cs="Times New Roman"/>
          <w:sz w:val="28"/>
          <w:szCs w:val="28"/>
        </w:rPr>
        <w:t xml:space="preserve"> Федерального закона N 196-ФЗ</w:t>
      </w:r>
      <w:r w:rsidR="00664C14">
        <w:rPr>
          <w:rFonts w:ascii="Times New Roman" w:hAnsi="Times New Roman" w:cs="Times New Roman"/>
          <w:sz w:val="28"/>
          <w:szCs w:val="28"/>
        </w:rPr>
        <w:t>.</w:t>
      </w:r>
    </w:p>
    <w:p w:rsidR="00664C14" w:rsidRDefault="008A1D5C" w:rsidP="00664C14">
      <w:pPr>
        <w:jc w:val="both"/>
        <w:rPr>
          <w:rFonts w:ascii="Times New Roman" w:hAnsi="Times New Roman" w:cs="Times New Roman"/>
          <w:sz w:val="28"/>
          <w:szCs w:val="28"/>
        </w:rPr>
      </w:pPr>
      <w:r w:rsidRPr="008A1D5C">
        <w:rPr>
          <w:rFonts w:ascii="Times New Roman" w:hAnsi="Times New Roman" w:cs="Times New Roman"/>
          <w:sz w:val="28"/>
          <w:szCs w:val="28"/>
        </w:rPr>
        <w:t xml:space="preserve">Количество обучающихся в год в зависимости от количества имеющихся в </w:t>
      </w:r>
      <w:r w:rsidR="00542A3C" w:rsidRPr="00542A3C">
        <w:rPr>
          <w:rFonts w:ascii="Times New Roman" w:hAnsi="Times New Roman" w:cs="Times New Roman"/>
          <w:sz w:val="28"/>
          <w:szCs w:val="28"/>
        </w:rPr>
        <w:t>ООО «Авто-Драйв»</w:t>
      </w:r>
      <w:r w:rsidRPr="008A1D5C">
        <w:rPr>
          <w:rFonts w:ascii="Times New Roman" w:hAnsi="Times New Roman" w:cs="Times New Roman"/>
          <w:sz w:val="28"/>
          <w:szCs w:val="28"/>
        </w:rPr>
        <w:t>, учебных транспортных средств определяется по формуле</w:t>
      </w:r>
      <w:r w:rsidR="00664C14" w:rsidRPr="00DA7B09">
        <w:rPr>
          <w:rFonts w:ascii="Times New Roman" w:hAnsi="Times New Roman" w:cs="Times New Roman"/>
          <w:sz w:val="28"/>
          <w:szCs w:val="28"/>
        </w:rPr>
        <w:t>:</w:t>
      </w:r>
    </w:p>
    <w:p w:rsidR="00664C14" w:rsidRPr="00FD17B2" w:rsidRDefault="00664C14" w:rsidP="00664C14">
      <w:pPr>
        <w:jc w:val="both"/>
        <w:rPr>
          <w:rFonts w:ascii="Times New Roman" w:hAnsi="Times New Roman" w:cs="Times New Roman"/>
          <w:i/>
          <w:sz w:val="28"/>
          <w:szCs w:val="28"/>
        </w:rPr>
      </w:pPr>
      <w:r w:rsidRPr="00D83C3E">
        <w:rPr>
          <w:rFonts w:ascii="Times New Roman" w:hAnsi="Times New Roman" w:cs="Times New Roman"/>
          <w:sz w:val="28"/>
          <w:szCs w:val="28"/>
        </w:rPr>
        <w:t xml:space="preserve">                                                  </w:t>
      </w:r>
      <m:oMath>
        <m:r>
          <w:rPr>
            <w:rFonts w:ascii="Cambria Math" w:hAnsi="Cambria Math" w:cs="Times New Roman"/>
            <w:sz w:val="28"/>
            <w:szCs w:val="28"/>
          </w:rPr>
          <m:t>К=</m:t>
        </m:r>
        <m:f>
          <m:fPr>
            <m:ctrlPr>
              <w:rPr>
                <w:rFonts w:ascii="Cambria Math" w:hAnsi="Cambria Math" w:cs="Times New Roman"/>
                <w:i/>
                <w:sz w:val="28"/>
                <w:szCs w:val="28"/>
              </w:rPr>
            </m:ctrlPr>
          </m:fPr>
          <m:num>
            <m:r>
              <w:rPr>
                <w:rFonts w:ascii="Cambria Math" w:hAnsi="Cambria Math" w:cs="Times New Roman"/>
                <w:sz w:val="28"/>
                <w:szCs w:val="28"/>
              </w:rPr>
              <m:t>t*52*Nтс</m:t>
            </m:r>
          </m:num>
          <m:den>
            <m:r>
              <w:rPr>
                <w:rFonts w:ascii="Cambria Math" w:hAnsi="Cambria Math" w:cs="Times New Roman"/>
                <w:sz w:val="28"/>
                <w:szCs w:val="28"/>
              </w:rPr>
              <m:t>Т</m:t>
            </m:r>
          </m:den>
        </m:f>
      </m:oMath>
      <w:r w:rsidR="00FD17B2">
        <w:rPr>
          <w:rFonts w:ascii="Times New Roman" w:hAnsi="Times New Roman" w:cs="Times New Roman"/>
          <w:i/>
          <w:sz w:val="28"/>
          <w:szCs w:val="28"/>
        </w:rPr>
        <w:t>,</w:t>
      </w:r>
    </w:p>
    <w:p w:rsidR="00664C14" w:rsidRPr="00D83C3E" w:rsidRDefault="00664C14" w:rsidP="00664C14">
      <w:pPr>
        <w:jc w:val="both"/>
        <w:rPr>
          <w:rFonts w:ascii="Times New Roman" w:hAnsi="Times New Roman" w:cs="Times New Roman"/>
          <w:sz w:val="28"/>
          <w:szCs w:val="28"/>
        </w:rPr>
      </w:pPr>
      <w:r w:rsidRPr="00D83C3E">
        <w:rPr>
          <w:rFonts w:ascii="Times New Roman" w:hAnsi="Times New Roman" w:cs="Times New Roman"/>
          <w:sz w:val="28"/>
          <w:szCs w:val="28"/>
        </w:rPr>
        <w:t>где:</w:t>
      </w:r>
    </w:p>
    <w:p w:rsidR="00664C14" w:rsidRPr="00D83C3E" w:rsidRDefault="00664C14" w:rsidP="00664C14">
      <w:pPr>
        <w:jc w:val="both"/>
        <w:rPr>
          <w:rFonts w:ascii="Times New Roman" w:hAnsi="Times New Roman" w:cs="Times New Roman"/>
          <w:sz w:val="28"/>
          <w:szCs w:val="28"/>
        </w:rPr>
      </w:pPr>
      <w:r w:rsidRPr="00D83C3E">
        <w:rPr>
          <w:rFonts w:ascii="Times New Roman" w:hAnsi="Times New Roman" w:cs="Times New Roman"/>
          <w:sz w:val="28"/>
          <w:szCs w:val="28"/>
        </w:rPr>
        <w:t>K - количество обучающихся в год;</w:t>
      </w:r>
    </w:p>
    <w:p w:rsidR="00664C14" w:rsidRPr="00D83C3E" w:rsidRDefault="00664C14" w:rsidP="00664C14">
      <w:pPr>
        <w:jc w:val="both"/>
        <w:rPr>
          <w:rFonts w:ascii="Times New Roman" w:hAnsi="Times New Roman" w:cs="Times New Roman"/>
          <w:sz w:val="28"/>
          <w:szCs w:val="28"/>
        </w:rPr>
      </w:pPr>
      <w:r w:rsidRPr="00D83C3E">
        <w:rPr>
          <w:rFonts w:ascii="Times New Roman" w:hAnsi="Times New Roman" w:cs="Times New Roman"/>
          <w:sz w:val="28"/>
          <w:szCs w:val="28"/>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664C14" w:rsidRPr="00D83C3E" w:rsidRDefault="00664C14" w:rsidP="00664C14">
      <w:pPr>
        <w:jc w:val="both"/>
        <w:rPr>
          <w:rFonts w:ascii="Times New Roman" w:hAnsi="Times New Roman" w:cs="Times New Roman"/>
          <w:sz w:val="28"/>
          <w:szCs w:val="28"/>
        </w:rPr>
      </w:pPr>
      <w:r w:rsidRPr="00D83C3E">
        <w:rPr>
          <w:rFonts w:ascii="Times New Roman" w:hAnsi="Times New Roman" w:cs="Times New Roman"/>
          <w:sz w:val="28"/>
          <w:szCs w:val="28"/>
        </w:rPr>
        <w:t>52 - количество недель в году.</w:t>
      </w:r>
    </w:p>
    <w:p w:rsidR="00664C14" w:rsidRPr="00D83C3E" w:rsidRDefault="00664C14" w:rsidP="00664C14">
      <w:pPr>
        <w:jc w:val="both"/>
        <w:rPr>
          <w:rFonts w:ascii="Times New Roman" w:hAnsi="Times New Roman" w:cs="Times New Roman"/>
          <w:sz w:val="28"/>
          <w:szCs w:val="28"/>
        </w:rPr>
      </w:pPr>
      <w:r w:rsidRPr="00D83C3E">
        <w:rPr>
          <w:rFonts w:ascii="Times New Roman" w:hAnsi="Times New Roman" w:cs="Times New Roman"/>
          <w:sz w:val="28"/>
          <w:szCs w:val="28"/>
        </w:rPr>
        <w:t>N</w:t>
      </w:r>
      <w:r w:rsidRPr="00D83C3E">
        <w:rPr>
          <w:rFonts w:ascii="Times New Roman" w:hAnsi="Times New Roman" w:cs="Times New Roman"/>
          <w:sz w:val="28"/>
          <w:szCs w:val="28"/>
          <w:vertAlign w:val="subscript"/>
        </w:rPr>
        <w:t> тс</w:t>
      </w:r>
      <w:r w:rsidRPr="00D83C3E">
        <w:rPr>
          <w:rFonts w:ascii="Times New Roman" w:hAnsi="Times New Roman" w:cs="Times New Roman"/>
          <w:sz w:val="28"/>
          <w:szCs w:val="28"/>
        </w:rPr>
        <w:t> - количество учебных транспортных средств;</w:t>
      </w:r>
    </w:p>
    <w:p w:rsidR="00664C14" w:rsidRPr="00D83C3E" w:rsidRDefault="00664C14" w:rsidP="00664C14">
      <w:pPr>
        <w:jc w:val="both"/>
        <w:rPr>
          <w:rFonts w:ascii="Times New Roman" w:hAnsi="Times New Roman" w:cs="Times New Roman"/>
          <w:sz w:val="28"/>
          <w:szCs w:val="28"/>
        </w:rPr>
      </w:pPr>
      <w:r w:rsidRPr="00D83C3E">
        <w:rPr>
          <w:rFonts w:ascii="Times New Roman" w:hAnsi="Times New Roman" w:cs="Times New Roman"/>
          <w:sz w:val="28"/>
          <w:szCs w:val="28"/>
        </w:rPr>
        <w:t>T - количество часов вождения в соответствии с учебным планом образовательной программы.</w:t>
      </w:r>
    </w:p>
    <w:p w:rsidR="008A1D5C" w:rsidRPr="008A1D5C" w:rsidRDefault="008A1D5C" w:rsidP="008A1D5C">
      <w:pPr>
        <w:jc w:val="both"/>
        <w:rPr>
          <w:rFonts w:ascii="Times New Roman" w:hAnsi="Times New Roman" w:cs="Times New Roman"/>
          <w:sz w:val="28"/>
          <w:szCs w:val="28"/>
        </w:rPr>
      </w:pPr>
      <w:r w:rsidRPr="008A1D5C">
        <w:rPr>
          <w:rFonts w:ascii="Times New Roman" w:hAnsi="Times New Roman" w:cs="Times New Roman"/>
          <w:sz w:val="28"/>
          <w:szCs w:val="28"/>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D347A7" w:rsidRDefault="008A1D5C" w:rsidP="00664C14">
      <w:pPr>
        <w:jc w:val="both"/>
        <w:rPr>
          <w:rFonts w:ascii="Times New Roman" w:hAnsi="Times New Roman" w:cs="Times New Roman"/>
          <w:sz w:val="28"/>
          <w:szCs w:val="28"/>
        </w:rPr>
      </w:pPr>
      <w:r w:rsidRPr="008A1D5C">
        <w:rPr>
          <w:rFonts w:ascii="Times New Roman" w:hAnsi="Times New Roman" w:cs="Times New Roman"/>
          <w:sz w:val="28"/>
          <w:szCs w:val="28"/>
        </w:rPr>
        <w:t xml:space="preserve">Порядок расчета количества необходимых учебных кабинетов, количества обучающихся в год в зависимости от количества имеющихся учебных </w:t>
      </w:r>
      <w:r w:rsidRPr="008A1D5C">
        <w:rPr>
          <w:rFonts w:ascii="Times New Roman" w:hAnsi="Times New Roman" w:cs="Times New Roman"/>
          <w:sz w:val="28"/>
          <w:szCs w:val="28"/>
        </w:rPr>
        <w:lastRenderedPageBreak/>
        <w:t xml:space="preserve">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w:t>
      </w:r>
      <w:r w:rsidR="00542A3C" w:rsidRPr="00542A3C">
        <w:rPr>
          <w:rFonts w:ascii="Times New Roman" w:hAnsi="Times New Roman" w:cs="Times New Roman"/>
          <w:sz w:val="28"/>
          <w:szCs w:val="28"/>
        </w:rPr>
        <w:t>ООО «Авто-Драйв»</w:t>
      </w:r>
      <w:r w:rsidR="00664C14" w:rsidRPr="00D83C3E">
        <w:rPr>
          <w:rFonts w:ascii="Times New Roman" w:hAnsi="Times New Roman" w:cs="Times New Roman"/>
          <w:sz w:val="28"/>
          <w:szCs w:val="28"/>
        </w:rPr>
        <w:t>.</w:t>
      </w:r>
    </w:p>
    <w:p w:rsidR="00542A3C" w:rsidRDefault="00542A3C" w:rsidP="00664C14">
      <w:pPr>
        <w:jc w:val="both"/>
        <w:rPr>
          <w:rFonts w:ascii="Times New Roman" w:hAnsi="Times New Roman" w:cs="Times New Roman"/>
          <w:sz w:val="28"/>
          <w:szCs w:val="28"/>
        </w:rPr>
      </w:pPr>
    </w:p>
    <w:p w:rsidR="00FD17B2" w:rsidRDefault="00FD17B2" w:rsidP="00FD17B2">
      <w:pPr>
        <w:jc w:val="center"/>
        <w:rPr>
          <w:rFonts w:ascii="Times New Roman" w:hAnsi="Times New Roman" w:cs="Times New Roman"/>
          <w:b/>
          <w:sz w:val="28"/>
          <w:szCs w:val="28"/>
        </w:rPr>
      </w:pPr>
      <w:r>
        <w:rPr>
          <w:rFonts w:ascii="Times New Roman" w:hAnsi="Times New Roman" w:cs="Times New Roman"/>
          <w:b/>
          <w:sz w:val="28"/>
          <w:szCs w:val="28"/>
        </w:rPr>
        <w:t>Перечень средств обучения</w:t>
      </w:r>
    </w:p>
    <w:p w:rsidR="001D51EA" w:rsidRPr="00FD17B2" w:rsidRDefault="00FD17B2" w:rsidP="00FD17B2">
      <w:pPr>
        <w:jc w:val="right"/>
        <w:rPr>
          <w:rFonts w:ascii="Times New Roman" w:hAnsi="Times New Roman" w:cs="Times New Roman"/>
          <w:b/>
          <w:sz w:val="28"/>
          <w:szCs w:val="28"/>
        </w:rPr>
      </w:pPr>
      <w:r>
        <w:rPr>
          <w:rFonts w:ascii="Times New Roman" w:hAnsi="Times New Roman" w:cs="Times New Roman"/>
          <w:sz w:val="28"/>
          <w:szCs w:val="28"/>
        </w:rPr>
        <w:t>Таблица 7</w:t>
      </w:r>
    </w:p>
    <w:tbl>
      <w:tblPr>
        <w:tblW w:w="0" w:type="auto"/>
        <w:tblInd w:w="-34" w:type="dxa"/>
        <w:tblCellMar>
          <w:left w:w="10" w:type="dxa"/>
          <w:right w:w="10" w:type="dxa"/>
        </w:tblCellMar>
        <w:tblLook w:val="0000" w:firstRow="0" w:lastRow="0" w:firstColumn="0" w:lastColumn="0" w:noHBand="0" w:noVBand="0"/>
      </w:tblPr>
      <w:tblGrid>
        <w:gridCol w:w="6466"/>
        <w:gridCol w:w="1521"/>
        <w:gridCol w:w="1392"/>
      </w:tblGrid>
      <w:tr w:rsidR="001D51EA" w:rsidRPr="000210AE"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1D51EA" w:rsidP="001D51EA">
            <w:pPr>
              <w:spacing w:after="0" w:line="240" w:lineRule="auto"/>
              <w:jc w:val="center"/>
              <w:rPr>
                <w:rFonts w:ascii="Times New Roman" w:hAnsi="Times New Roman" w:cs="Times New Roman"/>
              </w:rPr>
            </w:pPr>
            <w:r w:rsidRPr="000210AE">
              <w:rPr>
                <w:rFonts w:ascii="Times New Roman" w:eastAsia="Times New Roman" w:hAnsi="Times New Roman" w:cs="Times New Roman"/>
                <w:b/>
                <w:bCs/>
              </w:rPr>
              <w:t>Наименование средств обучения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1D51EA" w:rsidP="001D51EA">
            <w:pPr>
              <w:spacing w:after="0" w:line="240" w:lineRule="auto"/>
              <w:jc w:val="center"/>
              <w:rPr>
                <w:rFonts w:ascii="Times New Roman" w:hAnsi="Times New Roman" w:cs="Times New Roman"/>
              </w:rPr>
            </w:pPr>
            <w:r w:rsidRPr="000210AE">
              <w:rPr>
                <w:rFonts w:ascii="Times New Roman" w:eastAsia="Times New Roman" w:hAnsi="Times New Roman" w:cs="Times New Roman"/>
                <w:b/>
              </w:rPr>
              <w:t>Единица измерения</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1D51EA" w:rsidP="001D51EA">
            <w:pPr>
              <w:spacing w:after="0" w:line="240" w:lineRule="auto"/>
              <w:jc w:val="center"/>
              <w:rPr>
                <w:rFonts w:ascii="Times New Roman" w:hAnsi="Times New Roman" w:cs="Times New Roman"/>
              </w:rPr>
            </w:pPr>
            <w:r w:rsidRPr="000210AE">
              <w:rPr>
                <w:rFonts w:ascii="Times New Roman" w:eastAsia="Times New Roman" w:hAnsi="Times New Roman" w:cs="Times New Roman"/>
                <w:b/>
              </w:rPr>
              <w:t>Количество</w:t>
            </w:r>
          </w:p>
        </w:tc>
      </w:tr>
      <w:tr w:rsidR="001D51EA" w:rsidRPr="000210AE" w:rsidTr="001D51EA">
        <w:trPr>
          <w:trHeight w:val="1"/>
        </w:trPr>
        <w:tc>
          <w:tcPr>
            <w:tcW w:w="93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8A1D5C" w:rsidP="001D51EA">
            <w:pPr>
              <w:spacing w:after="0" w:line="240" w:lineRule="auto"/>
              <w:jc w:val="center"/>
              <w:rPr>
                <w:rFonts w:ascii="Times New Roman" w:hAnsi="Times New Roman" w:cs="Times New Roman"/>
              </w:rPr>
            </w:pPr>
            <w:r w:rsidRPr="008A1D5C">
              <w:rPr>
                <w:rFonts w:ascii="Times New Roman" w:eastAsia="Times New Roman" w:hAnsi="Times New Roman" w:cs="Times New Roman"/>
                <w:b/>
              </w:rPr>
              <w:t>Технические средства обучения</w:t>
            </w:r>
          </w:p>
        </w:tc>
      </w:tr>
      <w:tr w:rsidR="001D51EA" w:rsidRPr="000210AE"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8A1D5C" w:rsidP="001D51EA">
            <w:pPr>
              <w:spacing w:after="0" w:line="240" w:lineRule="auto"/>
              <w:rPr>
                <w:rFonts w:ascii="Times New Roman" w:hAnsi="Times New Roman" w:cs="Times New Roman"/>
              </w:rPr>
            </w:pPr>
            <w:r w:rsidRPr="008A1D5C">
              <w:rPr>
                <w:rFonts w:ascii="Times New Roman" w:hAnsi="Times New Roman" w:cs="Times New Roman"/>
              </w:rPr>
              <w:t>Компьютер</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8A1D5C" w:rsidP="001D51EA">
            <w:pPr>
              <w:spacing w:after="0" w:line="240" w:lineRule="auto"/>
              <w:jc w:val="center"/>
              <w:rPr>
                <w:rFonts w:ascii="Times New Roman" w:hAnsi="Times New Roman" w:cs="Times New Roman"/>
              </w:rPr>
            </w:pPr>
            <w:r>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1D51EA" w:rsidP="001D51EA">
            <w:pPr>
              <w:spacing w:after="0" w:line="240" w:lineRule="auto"/>
              <w:jc w:val="center"/>
              <w:rPr>
                <w:rFonts w:ascii="Times New Roman" w:hAnsi="Times New Roman" w:cs="Times New Roman"/>
              </w:rPr>
            </w:pPr>
            <w:r w:rsidRPr="000210AE">
              <w:rPr>
                <w:rFonts w:ascii="Times New Roman" w:hAnsi="Times New Roman" w:cs="Times New Roman"/>
              </w:rPr>
              <w:t>1</w:t>
            </w:r>
          </w:p>
        </w:tc>
      </w:tr>
      <w:tr w:rsidR="001D51EA" w:rsidRPr="000210AE"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8A1D5C" w:rsidP="001D51EA">
            <w:pPr>
              <w:spacing w:after="0" w:line="240" w:lineRule="auto"/>
              <w:rPr>
                <w:rFonts w:ascii="Times New Roman" w:hAnsi="Times New Roman" w:cs="Times New Roman"/>
              </w:rPr>
            </w:pPr>
            <w:r w:rsidRPr="008A1D5C">
              <w:rPr>
                <w:rFonts w:ascii="Times New Roman" w:hAnsi="Times New Roman" w:cs="Times New Roman"/>
              </w:rPr>
              <w:t>Технические средства демонстрации аудиовизуальной информации</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1D51EA" w:rsidP="001D51EA">
            <w:pPr>
              <w:spacing w:after="0" w:line="240" w:lineRule="auto"/>
              <w:jc w:val="center"/>
              <w:rPr>
                <w:rFonts w:ascii="Times New Roman" w:hAnsi="Times New Roman" w:cs="Times New Roman"/>
              </w:rPr>
            </w:pPr>
          </w:p>
          <w:p w:rsidR="001D51EA" w:rsidRPr="000210AE" w:rsidRDefault="003446F3" w:rsidP="001D51EA">
            <w:pPr>
              <w:spacing w:after="0" w:line="240" w:lineRule="auto"/>
              <w:jc w:val="center"/>
              <w:rPr>
                <w:rFonts w:ascii="Times New Roman" w:hAnsi="Times New Roman" w:cs="Times New Roman"/>
              </w:rPr>
            </w:pPr>
            <w:r>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1D51EA" w:rsidP="001D51EA">
            <w:pPr>
              <w:spacing w:after="0" w:line="240" w:lineRule="auto"/>
              <w:jc w:val="center"/>
              <w:rPr>
                <w:rFonts w:ascii="Times New Roman" w:hAnsi="Times New Roman" w:cs="Times New Roman"/>
              </w:rPr>
            </w:pPr>
            <w:r w:rsidRPr="000210AE">
              <w:rPr>
                <w:rFonts w:ascii="Times New Roman" w:hAnsi="Times New Roman" w:cs="Times New Roman"/>
              </w:rPr>
              <w:t>1</w:t>
            </w:r>
          </w:p>
        </w:tc>
      </w:tr>
      <w:tr w:rsidR="001D51EA" w:rsidRPr="000210AE" w:rsidTr="001D51EA">
        <w:trPr>
          <w:trHeight w:val="1"/>
        </w:trPr>
        <w:tc>
          <w:tcPr>
            <w:tcW w:w="93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F3" w:rsidRPr="003446F3" w:rsidRDefault="003446F3" w:rsidP="003446F3">
            <w:pPr>
              <w:spacing w:after="0" w:line="240" w:lineRule="auto"/>
              <w:jc w:val="center"/>
              <w:rPr>
                <w:rFonts w:ascii="Times New Roman" w:hAnsi="Times New Roman" w:cs="Times New Roman"/>
                <w:b/>
              </w:rPr>
            </w:pPr>
            <w:r w:rsidRPr="003446F3">
              <w:rPr>
                <w:rFonts w:ascii="Times New Roman" w:hAnsi="Times New Roman" w:cs="Times New Roman"/>
                <w:b/>
              </w:rPr>
              <w:t>Учебно-наглядные пособия по учебным предметам</w:t>
            </w:r>
          </w:p>
          <w:p w:rsidR="001D51EA" w:rsidRPr="000210AE" w:rsidRDefault="003446F3" w:rsidP="003446F3">
            <w:pPr>
              <w:spacing w:after="0" w:line="240" w:lineRule="auto"/>
              <w:jc w:val="center"/>
              <w:rPr>
                <w:rFonts w:ascii="Times New Roman" w:hAnsi="Times New Roman" w:cs="Times New Roman"/>
                <w:b/>
              </w:rPr>
            </w:pPr>
            <w:r w:rsidRPr="003446F3">
              <w:rPr>
                <w:rFonts w:ascii="Times New Roman" w:hAnsi="Times New Roman" w:cs="Times New Roman"/>
                <w:b/>
              </w:rPr>
              <w:t>(допустимо представлять в виде плаката, стенда, модели, фильма, мультимедийных слайдов)</w:t>
            </w:r>
          </w:p>
        </w:tc>
      </w:tr>
      <w:tr w:rsidR="001D51EA" w:rsidRPr="000210AE" w:rsidTr="001D51EA">
        <w:trPr>
          <w:trHeight w:val="1"/>
        </w:trPr>
        <w:tc>
          <w:tcPr>
            <w:tcW w:w="93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3446F3" w:rsidP="001D51EA">
            <w:pPr>
              <w:spacing w:after="0" w:line="240" w:lineRule="auto"/>
              <w:jc w:val="center"/>
              <w:rPr>
                <w:rFonts w:ascii="Times New Roman" w:hAnsi="Times New Roman" w:cs="Times New Roman"/>
                <w:b/>
              </w:rPr>
            </w:pPr>
            <w:r w:rsidRPr="003446F3">
              <w:rPr>
                <w:rFonts w:ascii="Times New Roman" w:hAnsi="Times New Roman" w:cs="Times New Roman"/>
                <w:b/>
              </w:rPr>
              <w:t>Основы управления транспортными средствами</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3446F3" w:rsidP="001D51EA">
            <w:pPr>
              <w:spacing w:after="0" w:line="240" w:lineRule="auto"/>
              <w:rPr>
                <w:rFonts w:ascii="Times New Roman" w:hAnsi="Times New Roman" w:cs="Times New Roman"/>
              </w:rPr>
            </w:pPr>
            <w:r w:rsidRPr="003446F3">
              <w:rPr>
                <w:rFonts w:ascii="Times New Roman" w:hAnsi="Times New Roman" w:cs="Times New Roman"/>
              </w:rPr>
              <w:t>Сложные дорожные условия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3446F3" w:rsidP="001D51EA">
            <w:pPr>
              <w:spacing w:after="0" w:line="240" w:lineRule="auto"/>
              <w:rPr>
                <w:rFonts w:ascii="Times New Roman" w:hAnsi="Times New Roman" w:cs="Times New Roman"/>
              </w:rPr>
            </w:pPr>
            <w:r w:rsidRPr="003446F3">
              <w:rPr>
                <w:rFonts w:ascii="Times New Roman" w:hAnsi="Times New Roman" w:cs="Times New Roman"/>
              </w:rPr>
              <w:t>Виды и причины ДТП</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3446F3" w:rsidP="001D51EA">
            <w:pPr>
              <w:spacing w:after="0" w:line="240" w:lineRule="auto"/>
              <w:rPr>
                <w:rFonts w:ascii="Times New Roman" w:hAnsi="Times New Roman" w:cs="Times New Roman"/>
              </w:rPr>
            </w:pPr>
            <w:r w:rsidRPr="003446F3">
              <w:rPr>
                <w:rFonts w:ascii="Times New Roman" w:hAnsi="Times New Roman" w:cs="Times New Roman"/>
              </w:rPr>
              <w:t>Типичные опасные ситуации</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3446F3" w:rsidP="001D51EA">
            <w:pPr>
              <w:spacing w:after="0" w:line="240" w:lineRule="auto"/>
              <w:rPr>
                <w:rFonts w:ascii="Times New Roman" w:hAnsi="Times New Roman" w:cs="Times New Roman"/>
              </w:rPr>
            </w:pPr>
            <w:r w:rsidRPr="003446F3">
              <w:rPr>
                <w:rFonts w:ascii="Times New Roman" w:hAnsi="Times New Roman" w:cs="Times New Roman"/>
              </w:rPr>
              <w:t>Опасности при обгоне</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3446F3" w:rsidP="001D51EA">
            <w:pPr>
              <w:spacing w:after="0" w:line="240" w:lineRule="auto"/>
              <w:rPr>
                <w:rFonts w:ascii="Times New Roman" w:hAnsi="Times New Roman" w:cs="Times New Roman"/>
              </w:rPr>
            </w:pPr>
            <w:r w:rsidRPr="003446F3">
              <w:rPr>
                <w:rFonts w:ascii="Times New Roman" w:hAnsi="Times New Roman" w:cs="Times New Roman"/>
              </w:rPr>
              <w:t>Сложные метеоусловия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0210AE" w:rsidRDefault="003446F3" w:rsidP="001D51EA">
            <w:pPr>
              <w:spacing w:after="0" w:line="240" w:lineRule="auto"/>
              <w:rPr>
                <w:rFonts w:ascii="Times New Roman" w:hAnsi="Times New Roman" w:cs="Times New Roman"/>
              </w:rPr>
            </w:pPr>
            <w:r w:rsidRPr="003446F3">
              <w:rPr>
                <w:rFonts w:ascii="Times New Roman" w:hAnsi="Times New Roman" w:cs="Times New Roman"/>
              </w:rPr>
              <w:t>Движение в темное время суток</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Посадка водителя за рулем</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Приемы руления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Способы торможения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eastAsia="Calibri" w:hAnsi="Times New Roman" w:cs="Times New Roman"/>
              </w:rPr>
            </w:pPr>
            <w:r w:rsidRPr="002857B0">
              <w:rPr>
                <w:rFonts w:ascii="Times New Roman" w:eastAsia="Calibri"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Тормозной и остановочный путь</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Действия водителя в критических ситуациях</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Силы, действующие на транспортное средство</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Управление автомобилем в нештатных ситуациях</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Активная безопасность</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Профессиональная надежность водителя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Дистанция и боковой интервал, организация наблюдения в процессе управления транспортным средством</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Влияние дорожных условий на безопасность движения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3446F3" w:rsidP="001D51EA">
            <w:pPr>
              <w:spacing w:after="0" w:line="240" w:lineRule="auto"/>
              <w:rPr>
                <w:rFonts w:ascii="Times New Roman" w:hAnsi="Times New Roman" w:cs="Times New Roman"/>
              </w:rPr>
            </w:pPr>
            <w:r w:rsidRPr="003446F3">
              <w:rPr>
                <w:rFonts w:ascii="Times New Roman" w:hAnsi="Times New Roman" w:cs="Times New Roman"/>
              </w:rPr>
              <w:t>Безопасное прохождение поворотов</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eastAsia="Calibri" w:hAnsi="Times New Roman" w:cs="Times New Roman"/>
              </w:rPr>
            </w:pPr>
            <w:r w:rsidRPr="002857B0">
              <w:rPr>
                <w:rFonts w:ascii="Times New Roman" w:eastAsia="Calibri"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1D51EA" w:rsidRDefault="003446F3" w:rsidP="001D51EA">
            <w:pPr>
              <w:spacing w:after="0" w:line="240" w:lineRule="auto"/>
              <w:rPr>
                <w:rFonts w:ascii="Times New Roman" w:hAnsi="Times New Roman" w:cs="Times New Roman"/>
              </w:rPr>
            </w:pPr>
            <w:r w:rsidRPr="003446F3">
              <w:rPr>
                <w:rFonts w:ascii="Times New Roman" w:hAnsi="Times New Roman" w:cs="Times New Roman"/>
              </w:rPr>
              <w:t>Безопасность пассажиров транспортных средств, детское удерживающее устройство</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1D51EA" w:rsidRDefault="003446F3" w:rsidP="001D51EA">
            <w:pPr>
              <w:spacing w:after="0" w:line="240" w:lineRule="auto"/>
              <w:rPr>
                <w:rFonts w:ascii="Times New Roman" w:hAnsi="Times New Roman" w:cs="Times New Roman"/>
              </w:rPr>
            </w:pPr>
            <w:r w:rsidRPr="003446F3">
              <w:rPr>
                <w:rFonts w:ascii="Times New Roman" w:hAnsi="Times New Roman" w:cs="Times New Roman"/>
              </w:rPr>
              <w:t>Безопасность пешеходов и велосипедистов</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1D51EA" w:rsidRDefault="003446F3" w:rsidP="001D51EA">
            <w:pPr>
              <w:spacing w:after="0" w:line="240" w:lineRule="auto"/>
              <w:rPr>
                <w:rFonts w:ascii="Times New Roman" w:hAnsi="Times New Roman" w:cs="Times New Roman"/>
              </w:rPr>
            </w:pPr>
            <w:r w:rsidRPr="003446F3">
              <w:rPr>
                <w:rFonts w:ascii="Times New Roman" w:hAnsi="Times New Roman" w:cs="Times New Roman"/>
              </w:rPr>
              <w:t>Типичные ошибки пешеходов</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1D51EA"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1D51EA" w:rsidRDefault="003446F3" w:rsidP="001D51EA">
            <w:pPr>
              <w:spacing w:after="0" w:line="240" w:lineRule="auto"/>
              <w:rPr>
                <w:rFonts w:ascii="Times New Roman" w:hAnsi="Times New Roman" w:cs="Times New Roman"/>
              </w:rPr>
            </w:pPr>
            <w:r w:rsidRPr="003446F3">
              <w:rPr>
                <w:rFonts w:ascii="Times New Roman" w:hAnsi="Times New Roman" w:cs="Times New Roman"/>
              </w:rPr>
              <w:t xml:space="preserve">Типовые примеры допускаемых нарушений </w:t>
            </w:r>
            <w:r w:rsidRPr="00E53C6F">
              <w:rPr>
                <w:rFonts w:ascii="Times New Roman" w:hAnsi="Times New Roman" w:cs="Times New Roman"/>
              </w:rPr>
              <w:t>правил</w:t>
            </w:r>
            <w:r w:rsidRPr="003446F3">
              <w:rPr>
                <w:rFonts w:ascii="Times New Roman" w:hAnsi="Times New Roman" w:cs="Times New Roman"/>
              </w:rPr>
              <w:t xml:space="preserve"> дорожного движения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1EA" w:rsidRPr="002857B0" w:rsidRDefault="001D51EA" w:rsidP="001D51EA">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3446F3" w:rsidRPr="002857B0" w:rsidTr="00CE1B0F">
        <w:trPr>
          <w:trHeight w:val="1"/>
        </w:trPr>
        <w:tc>
          <w:tcPr>
            <w:tcW w:w="93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F3" w:rsidRPr="003446F3" w:rsidRDefault="003446F3" w:rsidP="001D51EA">
            <w:pPr>
              <w:spacing w:after="0" w:line="240" w:lineRule="auto"/>
              <w:jc w:val="center"/>
              <w:rPr>
                <w:rFonts w:ascii="Times New Roman" w:hAnsi="Times New Roman" w:cs="Times New Roman"/>
                <w:b/>
              </w:rPr>
            </w:pPr>
            <w:r w:rsidRPr="003446F3">
              <w:rPr>
                <w:rFonts w:ascii="Times New Roman" w:hAnsi="Times New Roman" w:cs="Times New Roman"/>
                <w:b/>
              </w:rPr>
              <w:t>Устройство и техническое обслуживание транспортных средств категории "B" как объектов управления</w:t>
            </w:r>
          </w:p>
        </w:tc>
      </w:tr>
      <w:tr w:rsidR="003446F3"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F3" w:rsidRPr="003446F3" w:rsidRDefault="003446F3" w:rsidP="001D51EA">
            <w:pPr>
              <w:spacing w:after="0" w:line="240" w:lineRule="auto"/>
              <w:rPr>
                <w:rFonts w:ascii="Times New Roman" w:hAnsi="Times New Roman" w:cs="Times New Roman"/>
              </w:rPr>
            </w:pPr>
            <w:r w:rsidRPr="003446F3">
              <w:rPr>
                <w:rFonts w:ascii="Times New Roman" w:hAnsi="Times New Roman" w:cs="Times New Roman"/>
              </w:rPr>
              <w:t>Классификация автотранспортных средств</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F3" w:rsidRPr="002857B0" w:rsidRDefault="003446F3" w:rsidP="001D51EA">
            <w:pPr>
              <w:spacing w:after="0" w:line="240" w:lineRule="auto"/>
              <w:jc w:val="center"/>
              <w:rPr>
                <w:rFonts w:ascii="Times New Roman" w:hAnsi="Times New Roman" w:cs="Times New Roman"/>
              </w:rPr>
            </w:pPr>
            <w:r>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F3" w:rsidRPr="002857B0" w:rsidRDefault="003446F3" w:rsidP="001D51EA">
            <w:pPr>
              <w:spacing w:after="0" w:line="240" w:lineRule="auto"/>
              <w:jc w:val="center"/>
              <w:rPr>
                <w:rFonts w:ascii="Times New Roman" w:hAnsi="Times New Roman" w:cs="Times New Roman"/>
              </w:rPr>
            </w:pPr>
            <w:r>
              <w:rPr>
                <w:rFonts w:ascii="Times New Roman" w:hAnsi="Times New Roman" w:cs="Times New Roman"/>
              </w:rPr>
              <w:t>1</w:t>
            </w:r>
          </w:p>
        </w:tc>
      </w:tr>
      <w:tr w:rsidR="003446F3"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F3" w:rsidRPr="003446F3" w:rsidRDefault="003446F3" w:rsidP="001D51EA">
            <w:pPr>
              <w:spacing w:after="0" w:line="240" w:lineRule="auto"/>
              <w:rPr>
                <w:rFonts w:ascii="Times New Roman" w:hAnsi="Times New Roman" w:cs="Times New Roman"/>
              </w:rPr>
            </w:pPr>
            <w:r w:rsidRPr="003446F3">
              <w:rPr>
                <w:rFonts w:ascii="Times New Roman" w:hAnsi="Times New Roman" w:cs="Times New Roman"/>
              </w:rPr>
              <w:t>Общее устройство автомобиля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F3" w:rsidRPr="002857B0" w:rsidRDefault="003446F3" w:rsidP="001D51EA">
            <w:pPr>
              <w:spacing w:after="0" w:line="240" w:lineRule="auto"/>
              <w:jc w:val="center"/>
              <w:rPr>
                <w:rFonts w:ascii="Times New Roman" w:hAnsi="Times New Roman" w:cs="Times New Roman"/>
              </w:rPr>
            </w:pPr>
            <w:r>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F3" w:rsidRPr="002857B0" w:rsidRDefault="003446F3" w:rsidP="001D51EA">
            <w:pPr>
              <w:spacing w:after="0" w:line="240" w:lineRule="auto"/>
              <w:jc w:val="center"/>
              <w:rPr>
                <w:rFonts w:ascii="Times New Roman" w:hAnsi="Times New Roman" w:cs="Times New Roman"/>
              </w:rPr>
            </w:pPr>
            <w:r>
              <w:rPr>
                <w:rFonts w:ascii="Times New Roman" w:hAnsi="Times New Roman" w:cs="Times New Roman"/>
              </w:rPr>
              <w:t>1</w:t>
            </w:r>
          </w:p>
        </w:tc>
      </w:tr>
      <w:tr w:rsidR="003446F3"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F3" w:rsidRPr="003446F3" w:rsidRDefault="003446F3" w:rsidP="001D51EA">
            <w:pPr>
              <w:spacing w:after="0" w:line="240" w:lineRule="auto"/>
              <w:rPr>
                <w:rFonts w:ascii="Times New Roman" w:hAnsi="Times New Roman" w:cs="Times New Roman"/>
              </w:rPr>
            </w:pPr>
            <w:r w:rsidRPr="003446F3">
              <w:rPr>
                <w:rFonts w:ascii="Times New Roman" w:hAnsi="Times New Roman" w:cs="Times New Roman"/>
              </w:rPr>
              <w:t>Кузов, органы управления, контрольно-измерительные приборы, системы пассивной безопасности</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F3" w:rsidRDefault="003446F3" w:rsidP="001D51EA">
            <w:pPr>
              <w:spacing w:after="0" w:line="240" w:lineRule="auto"/>
              <w:jc w:val="center"/>
              <w:rPr>
                <w:rFonts w:ascii="Times New Roman" w:hAnsi="Times New Roman" w:cs="Times New Roman"/>
              </w:rPr>
            </w:pPr>
            <w:r>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F3" w:rsidRDefault="003446F3" w:rsidP="001D51EA">
            <w:pPr>
              <w:spacing w:after="0" w:line="240" w:lineRule="auto"/>
              <w:jc w:val="center"/>
              <w:rPr>
                <w:rFonts w:ascii="Times New Roman" w:hAnsi="Times New Roman" w:cs="Times New Roman"/>
              </w:rPr>
            </w:pPr>
            <w:r>
              <w:rPr>
                <w:rFonts w:ascii="Times New Roman" w:hAnsi="Times New Roman" w:cs="Times New Roman"/>
              </w:rPr>
              <w:t>1</w:t>
            </w:r>
          </w:p>
        </w:tc>
      </w:tr>
    </w:tbl>
    <w:p w:rsidR="00D347A7" w:rsidRDefault="00D347A7" w:rsidP="003446F3">
      <w:pPr>
        <w:rPr>
          <w:rFonts w:ascii="Times New Roman" w:hAnsi="Times New Roman" w:cs="Times New Roman"/>
          <w:sz w:val="28"/>
          <w:szCs w:val="28"/>
        </w:rPr>
      </w:pPr>
    </w:p>
    <w:p w:rsidR="001D51EA" w:rsidRDefault="00FD17B2" w:rsidP="001D51EA">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7 </w:t>
      </w:r>
      <w:r w:rsidR="001D51EA" w:rsidRPr="001D51EA">
        <w:rPr>
          <w:rFonts w:ascii="Times New Roman" w:hAnsi="Times New Roman" w:cs="Times New Roman"/>
          <w:sz w:val="28"/>
          <w:szCs w:val="28"/>
        </w:rPr>
        <w:t>(продолжение)</w:t>
      </w:r>
    </w:p>
    <w:tbl>
      <w:tblPr>
        <w:tblW w:w="0" w:type="auto"/>
        <w:tblInd w:w="-34" w:type="dxa"/>
        <w:tblCellMar>
          <w:left w:w="10" w:type="dxa"/>
          <w:right w:w="10" w:type="dxa"/>
        </w:tblCellMar>
        <w:tblLook w:val="0000" w:firstRow="0" w:lastRow="0" w:firstColumn="0" w:lastColumn="0" w:noHBand="0" w:noVBand="0"/>
      </w:tblPr>
      <w:tblGrid>
        <w:gridCol w:w="6466"/>
        <w:gridCol w:w="1521"/>
        <w:gridCol w:w="1392"/>
      </w:tblGrid>
      <w:tr w:rsidR="00E6274E"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274E" w:rsidRPr="00081FE8" w:rsidRDefault="00E6274E" w:rsidP="00E6274E">
            <w:pPr>
              <w:spacing w:after="0" w:line="240" w:lineRule="auto"/>
              <w:jc w:val="center"/>
              <w:rPr>
                <w:rFonts w:ascii="Times New Roman" w:hAnsi="Times New Roman" w:cs="Times New Roman"/>
              </w:rPr>
            </w:pPr>
            <w:r w:rsidRPr="00E6274E">
              <w:rPr>
                <w:rFonts w:ascii="Times New Roman" w:hAnsi="Times New Roman" w:cs="Times New Roman"/>
                <w:b/>
                <w:bCs/>
              </w:rPr>
              <w:t>Наименование средств обучения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274E" w:rsidRDefault="00E6274E" w:rsidP="001D51EA">
            <w:pPr>
              <w:spacing w:after="0" w:line="240" w:lineRule="auto"/>
              <w:jc w:val="center"/>
              <w:rPr>
                <w:rFonts w:ascii="Times New Roman" w:hAnsi="Times New Roman" w:cs="Times New Roman"/>
              </w:rPr>
            </w:pPr>
            <w:r w:rsidRPr="00E6274E">
              <w:rPr>
                <w:rFonts w:ascii="Times New Roman" w:hAnsi="Times New Roman" w:cs="Times New Roman"/>
                <w:b/>
              </w:rPr>
              <w:t>Единица измерения</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274E" w:rsidRDefault="00E6274E" w:rsidP="001D51EA">
            <w:pPr>
              <w:spacing w:after="0" w:line="240" w:lineRule="auto"/>
              <w:jc w:val="center"/>
              <w:rPr>
                <w:rFonts w:ascii="Times New Roman" w:hAnsi="Times New Roman" w:cs="Times New Roman"/>
              </w:rPr>
            </w:pPr>
            <w:r w:rsidRPr="00E6274E">
              <w:rPr>
                <w:rFonts w:ascii="Times New Roman" w:hAnsi="Times New Roman" w:cs="Times New Roman"/>
                <w:b/>
              </w:rPr>
              <w:t>Количество</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1D51EA">
            <w:pPr>
              <w:spacing w:after="0" w:line="240" w:lineRule="auto"/>
              <w:rPr>
                <w:rFonts w:ascii="Times New Roman" w:hAnsi="Times New Roman" w:cs="Times New Roman"/>
              </w:rPr>
            </w:pPr>
            <w:r w:rsidRPr="00081FE8">
              <w:rPr>
                <w:rFonts w:ascii="Times New Roman" w:hAnsi="Times New Roman" w:cs="Times New Roman"/>
              </w:rPr>
              <w:t>Общее устройство двигателя внутреннего сгорания с демонстрацией принципа работы</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081FE8" w:rsidP="001D51EA">
            <w:pPr>
              <w:spacing w:after="0" w:line="240" w:lineRule="auto"/>
              <w:jc w:val="center"/>
              <w:rPr>
                <w:rFonts w:ascii="Times New Roman" w:hAnsi="Times New Roman" w:cs="Times New Roman"/>
              </w:rPr>
            </w:pPr>
            <w:r>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1D51EA">
            <w:pPr>
              <w:spacing w:after="0" w:line="240" w:lineRule="auto"/>
              <w:jc w:val="center"/>
              <w:rPr>
                <w:rFonts w:ascii="Times New Roman" w:hAnsi="Times New Roman" w:cs="Times New Roman"/>
              </w:rPr>
            </w:pPr>
            <w:r>
              <w:rPr>
                <w:rFonts w:ascii="Times New Roman" w:hAnsi="Times New Roman" w:cs="Times New Roman"/>
              </w:rPr>
              <w:t>1</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3800DC">
            <w:pPr>
              <w:spacing w:after="0" w:line="240" w:lineRule="auto"/>
              <w:rPr>
                <w:rFonts w:ascii="Times New Roman" w:hAnsi="Times New Roman" w:cs="Times New Roman"/>
              </w:rPr>
            </w:pPr>
            <w:r w:rsidRPr="00081FE8">
              <w:rPr>
                <w:rFonts w:ascii="Times New Roman" w:hAnsi="Times New Roman" w:cs="Times New Roman"/>
              </w:rPr>
              <w:t>Общее устройство и принцип работы систем смазки, охлаждения, зажигания, питания и выпуска отработавших газов</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081FE8" w:rsidP="003800DC">
            <w:pPr>
              <w:spacing w:after="0" w:line="240" w:lineRule="auto"/>
              <w:jc w:val="center"/>
              <w:rPr>
                <w:rFonts w:ascii="Times New Roman" w:hAnsi="Times New Roman" w:cs="Times New Roman"/>
              </w:rPr>
            </w:pPr>
            <w:r>
              <w:rPr>
                <w:rFonts w:ascii="Times New Roman" w:hAnsi="Times New Roman" w:cs="Times New Roman"/>
              </w:rPr>
              <w:t>комплект</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3800DC">
            <w:pPr>
              <w:spacing w:after="0" w:line="240" w:lineRule="auto"/>
              <w:rPr>
                <w:rFonts w:ascii="Times New Roman" w:hAnsi="Times New Roman" w:cs="Times New Roman"/>
              </w:rPr>
            </w:pPr>
            <w:r w:rsidRPr="00081FE8">
              <w:rPr>
                <w:rFonts w:ascii="Times New Roman" w:hAnsi="Times New Roman" w:cs="Times New Roman"/>
              </w:rPr>
              <w:t>Общее устройство и принципы работы тяговых электрических двигателей</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3800DC">
            <w:pPr>
              <w:spacing w:after="0" w:line="240" w:lineRule="auto"/>
              <w:rPr>
                <w:rFonts w:ascii="Times New Roman" w:hAnsi="Times New Roman" w:cs="Times New Roman"/>
              </w:rPr>
            </w:pPr>
            <w:r w:rsidRPr="00081FE8">
              <w:rPr>
                <w:rFonts w:ascii="Times New Roman" w:hAnsi="Times New Roman" w:cs="Times New Roman"/>
              </w:rPr>
              <w:t>Общее устройство и принципы работы комбинированных (гибридных) двигательных установок</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3800DC">
            <w:pPr>
              <w:spacing w:after="0" w:line="240" w:lineRule="auto"/>
              <w:rPr>
                <w:rFonts w:ascii="Times New Roman" w:hAnsi="Times New Roman" w:cs="Times New Roman"/>
              </w:rPr>
            </w:pPr>
            <w:r w:rsidRPr="00081FE8">
              <w:rPr>
                <w:rFonts w:ascii="Times New Roman" w:hAnsi="Times New Roman" w:cs="Times New Roman"/>
              </w:rPr>
              <w:t>Общее устройство и принцип работы узлов и механизмов трансмиссии</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3800DC">
            <w:pPr>
              <w:spacing w:after="0" w:line="240" w:lineRule="auto"/>
              <w:rPr>
                <w:rFonts w:ascii="Times New Roman" w:hAnsi="Times New Roman" w:cs="Times New Roman"/>
              </w:rPr>
            </w:pPr>
            <w:r w:rsidRPr="00081FE8">
              <w:rPr>
                <w:rFonts w:ascii="Times New Roman" w:hAnsi="Times New Roman" w:cs="Times New Roman"/>
              </w:rPr>
              <w:t>Общее устройство ходовой части</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3800DC">
            <w:pPr>
              <w:spacing w:after="0" w:line="240" w:lineRule="auto"/>
              <w:rPr>
                <w:rFonts w:ascii="Times New Roman" w:hAnsi="Times New Roman" w:cs="Times New Roman"/>
              </w:rPr>
            </w:pPr>
            <w:r w:rsidRPr="00081FE8">
              <w:rPr>
                <w:rFonts w:ascii="Times New Roman" w:hAnsi="Times New Roman" w:cs="Times New Roman"/>
              </w:rPr>
              <w:t>Конструкция, назначение, маркировка и износ автомобильных шин</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3800DC">
            <w:pPr>
              <w:spacing w:after="0" w:line="240" w:lineRule="auto"/>
              <w:rPr>
                <w:rFonts w:ascii="Times New Roman" w:hAnsi="Times New Roman" w:cs="Times New Roman"/>
              </w:rPr>
            </w:pPr>
            <w:r w:rsidRPr="00081FE8">
              <w:rPr>
                <w:rFonts w:ascii="Times New Roman" w:hAnsi="Times New Roman" w:cs="Times New Roman"/>
              </w:rPr>
              <w:t>Общее устройство и принцип работы тормозных систем</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3800DC">
            <w:pPr>
              <w:spacing w:after="0" w:line="240" w:lineRule="auto"/>
              <w:rPr>
                <w:rFonts w:ascii="Times New Roman" w:hAnsi="Times New Roman" w:cs="Times New Roman"/>
              </w:rPr>
            </w:pPr>
            <w:r w:rsidRPr="00081FE8">
              <w:rPr>
                <w:rFonts w:ascii="Times New Roman" w:hAnsi="Times New Roman" w:cs="Times New Roman"/>
              </w:rPr>
              <w:t>Общее устройство и принцип работы системы рулевого управления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3800DC">
            <w:pPr>
              <w:spacing w:after="0" w:line="240" w:lineRule="auto"/>
              <w:rPr>
                <w:rFonts w:ascii="Times New Roman" w:hAnsi="Times New Roman" w:cs="Times New Roman"/>
              </w:rPr>
            </w:pPr>
            <w:r w:rsidRPr="00081FE8">
              <w:rPr>
                <w:rFonts w:ascii="Times New Roman" w:hAnsi="Times New Roman" w:cs="Times New Roman"/>
              </w:rPr>
              <w:t>Источники и потребители электрической энергии</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3800DC">
            <w:pPr>
              <w:spacing w:after="0" w:line="240" w:lineRule="auto"/>
              <w:rPr>
                <w:rFonts w:ascii="Times New Roman" w:hAnsi="Times New Roman" w:cs="Times New Roman"/>
              </w:rPr>
            </w:pPr>
            <w:r w:rsidRPr="00081FE8">
              <w:rPr>
                <w:rFonts w:ascii="Times New Roman" w:hAnsi="Times New Roman" w:cs="Times New Roman"/>
              </w:rPr>
              <w:t>Внешние световые приборы и звуковые сигналы с демонстрацией включения (подачи)</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3800DC"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3800DC" w:rsidRDefault="00081FE8" w:rsidP="003800DC">
            <w:pPr>
              <w:spacing w:after="0" w:line="240" w:lineRule="auto"/>
              <w:rPr>
                <w:rFonts w:ascii="Times New Roman" w:hAnsi="Times New Roman" w:cs="Times New Roman"/>
              </w:rPr>
            </w:pPr>
            <w:r w:rsidRPr="00081FE8">
              <w:rPr>
                <w:rFonts w:ascii="Times New Roman" w:hAnsi="Times New Roman" w:cs="Times New Roman"/>
              </w:rPr>
              <w:t>Электронные системы управления автомобилем</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081FE8" w:rsidP="003800DC">
            <w:pPr>
              <w:spacing w:after="0" w:line="240" w:lineRule="auto"/>
              <w:jc w:val="center"/>
              <w:rPr>
                <w:rFonts w:ascii="Times New Roman" w:hAnsi="Times New Roman" w:cs="Times New Roman"/>
              </w:rPr>
            </w:pPr>
            <w:r>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00DC" w:rsidRPr="002857B0" w:rsidRDefault="003800DC" w:rsidP="003800DC">
            <w:pPr>
              <w:spacing w:after="0" w:line="240" w:lineRule="auto"/>
              <w:jc w:val="center"/>
              <w:rPr>
                <w:rFonts w:ascii="Times New Roman" w:hAnsi="Times New Roman" w:cs="Times New Roman"/>
              </w:rPr>
            </w:pPr>
            <w:r>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3800DC" w:rsidRDefault="00081FE8" w:rsidP="00DA6AE1">
            <w:pPr>
              <w:spacing w:after="0" w:line="240" w:lineRule="auto"/>
              <w:rPr>
                <w:rFonts w:ascii="Times New Roman" w:hAnsi="Times New Roman" w:cs="Times New Roman"/>
              </w:rPr>
            </w:pPr>
            <w:r w:rsidRPr="00081FE8">
              <w:rPr>
                <w:rFonts w:ascii="Times New Roman" w:hAnsi="Times New Roman" w:cs="Times New Roman"/>
              </w:rPr>
              <w:t>Автомобильные эксплуатационные материалы</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081FE8" w:rsidP="00DA6AE1">
            <w:pPr>
              <w:spacing w:after="0" w:line="240" w:lineRule="auto"/>
              <w:jc w:val="center"/>
              <w:rPr>
                <w:rFonts w:ascii="Times New Roman" w:hAnsi="Times New Roman" w:cs="Times New Roman"/>
              </w:rPr>
            </w:pPr>
            <w:r>
              <w:rPr>
                <w:rFonts w:ascii="Times New Roman" w:hAnsi="Times New Roman" w:cs="Times New Roman"/>
              </w:rPr>
              <w:t>комплект</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3800DC" w:rsidRDefault="00081FE8" w:rsidP="00DA6AE1">
            <w:pPr>
              <w:spacing w:after="0" w:line="240" w:lineRule="auto"/>
              <w:rPr>
                <w:rFonts w:ascii="Times New Roman" w:hAnsi="Times New Roman" w:cs="Times New Roman"/>
              </w:rPr>
            </w:pPr>
            <w:r w:rsidRPr="00081FE8">
              <w:rPr>
                <w:rFonts w:ascii="Times New Roman" w:hAnsi="Times New Roman" w:cs="Times New Roman"/>
              </w:rPr>
              <w:t>Классификация и общее устройство прицепов</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3800DC" w:rsidRDefault="00081FE8" w:rsidP="00DA6AE1">
            <w:pPr>
              <w:spacing w:after="0" w:line="240" w:lineRule="auto"/>
              <w:rPr>
                <w:rFonts w:ascii="Times New Roman" w:hAnsi="Times New Roman" w:cs="Times New Roman"/>
              </w:rPr>
            </w:pPr>
            <w:r w:rsidRPr="00081FE8">
              <w:rPr>
                <w:rFonts w:ascii="Times New Roman" w:hAnsi="Times New Roman" w:cs="Times New Roman"/>
              </w:rPr>
              <w:t>Виды подвесок, применяемых на прицепах</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3800DC" w:rsidRDefault="00081FE8" w:rsidP="00DA6AE1">
            <w:pPr>
              <w:spacing w:after="0" w:line="240" w:lineRule="auto"/>
              <w:rPr>
                <w:rFonts w:ascii="Times New Roman" w:hAnsi="Times New Roman" w:cs="Times New Roman"/>
              </w:rPr>
            </w:pPr>
            <w:r w:rsidRPr="00081FE8">
              <w:rPr>
                <w:rFonts w:ascii="Times New Roman" w:hAnsi="Times New Roman" w:cs="Times New Roman"/>
              </w:rPr>
              <w:t>Электрооборудование прицепов</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DA6AE1" w:rsidRDefault="00081FE8" w:rsidP="00DA6AE1">
            <w:pPr>
              <w:spacing w:after="0" w:line="240" w:lineRule="auto"/>
              <w:rPr>
                <w:rFonts w:ascii="Times New Roman" w:hAnsi="Times New Roman" w:cs="Times New Roman"/>
              </w:rPr>
            </w:pPr>
            <w:r w:rsidRPr="00081FE8">
              <w:rPr>
                <w:rFonts w:ascii="Times New Roman" w:hAnsi="Times New Roman" w:cs="Times New Roman"/>
              </w:rPr>
              <w:t>Устройство узла сцепки и тягово-сцепного устройства</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DA6AE1" w:rsidRDefault="00081FE8" w:rsidP="00DA6AE1">
            <w:pPr>
              <w:spacing w:after="0" w:line="240" w:lineRule="auto"/>
              <w:rPr>
                <w:rFonts w:ascii="Times New Roman" w:hAnsi="Times New Roman" w:cs="Times New Roman"/>
              </w:rPr>
            </w:pPr>
            <w:r w:rsidRPr="00081FE8">
              <w:rPr>
                <w:rFonts w:ascii="Times New Roman" w:hAnsi="Times New Roman" w:cs="Times New Roman"/>
              </w:rPr>
              <w:t>Устройство тормозной системы прицепов</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DA6AE1" w:rsidRDefault="00081FE8" w:rsidP="00DA6AE1">
            <w:pPr>
              <w:spacing w:after="0" w:line="240" w:lineRule="auto"/>
              <w:rPr>
                <w:rFonts w:ascii="Times New Roman" w:hAnsi="Times New Roman" w:cs="Times New Roman"/>
              </w:rPr>
            </w:pPr>
            <w:r w:rsidRPr="00081FE8">
              <w:rPr>
                <w:rFonts w:ascii="Times New Roman" w:hAnsi="Times New Roman" w:cs="Times New Roman"/>
              </w:rPr>
              <w:t>Контрольный осмотр и ежедневное техническое обслуживание автомобиля и прицепа</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Pr>
                <w:rFonts w:ascii="Times New Roman" w:hAnsi="Times New Roman" w:cs="Times New Roman"/>
              </w:rPr>
              <w:t>1</w:t>
            </w:r>
          </w:p>
        </w:tc>
      </w:tr>
      <w:tr w:rsidR="00DA6AE1" w:rsidRPr="002857B0" w:rsidTr="00EA2843">
        <w:trPr>
          <w:trHeight w:val="1"/>
        </w:trPr>
        <w:tc>
          <w:tcPr>
            <w:tcW w:w="93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DA6AE1" w:rsidRDefault="00081FE8" w:rsidP="00DA6AE1">
            <w:pPr>
              <w:spacing w:after="0" w:line="240" w:lineRule="auto"/>
              <w:jc w:val="center"/>
              <w:rPr>
                <w:rFonts w:ascii="Times New Roman" w:hAnsi="Times New Roman" w:cs="Times New Roman"/>
                <w:b/>
              </w:rPr>
            </w:pPr>
            <w:r w:rsidRPr="00081FE8">
              <w:rPr>
                <w:rFonts w:ascii="Times New Roman" w:hAnsi="Times New Roman" w:cs="Times New Roman"/>
                <w:b/>
              </w:rPr>
              <w:t>Организация и выполнение пассажирских перевозок автомобильным транспортом</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DA6AE1" w:rsidRDefault="00081FE8" w:rsidP="00DA6AE1">
            <w:pPr>
              <w:spacing w:after="0" w:line="240" w:lineRule="auto"/>
              <w:rPr>
                <w:rFonts w:ascii="Times New Roman" w:hAnsi="Times New Roman" w:cs="Times New Roman"/>
              </w:rPr>
            </w:pPr>
            <w:r w:rsidRPr="00081FE8">
              <w:rPr>
                <w:rFonts w:ascii="Times New Roman" w:hAnsi="Times New Roman" w:cs="Times New Roman"/>
              </w:rPr>
              <w:t>Нормативные правовые акты, определяющие порядок пассажирских перевозок автомобильным транспортом</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Pr>
                <w:rFonts w:ascii="Times New Roman" w:hAnsi="Times New Roman" w:cs="Times New Roman"/>
              </w:rPr>
              <w:t>1</w:t>
            </w:r>
          </w:p>
        </w:tc>
      </w:tr>
      <w:tr w:rsidR="00DA6AE1" w:rsidRPr="002857B0" w:rsidTr="00EA2843">
        <w:trPr>
          <w:trHeight w:val="1"/>
        </w:trPr>
        <w:tc>
          <w:tcPr>
            <w:tcW w:w="93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DA6AE1" w:rsidRDefault="00190A1F" w:rsidP="00DA6AE1">
            <w:pPr>
              <w:spacing w:after="0" w:line="240" w:lineRule="auto"/>
              <w:jc w:val="center"/>
              <w:rPr>
                <w:rFonts w:ascii="Times New Roman" w:hAnsi="Times New Roman" w:cs="Times New Roman"/>
                <w:b/>
              </w:rPr>
            </w:pPr>
            <w:r w:rsidRPr="00190A1F">
              <w:rPr>
                <w:rFonts w:ascii="Times New Roman" w:hAnsi="Times New Roman" w:cs="Times New Roman"/>
                <w:b/>
              </w:rPr>
              <w:t>Учебные пособия (допустимо представлять в виде печатного издания, программы для ЭВМ)</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DA6AE1" w:rsidRDefault="00190A1F" w:rsidP="00DA6AE1">
            <w:pPr>
              <w:spacing w:after="0" w:line="240" w:lineRule="auto"/>
              <w:rPr>
                <w:rFonts w:ascii="Times New Roman" w:hAnsi="Times New Roman" w:cs="Times New Roman"/>
              </w:rPr>
            </w:pPr>
            <w:r w:rsidRPr="00190A1F">
              <w:rPr>
                <w:rFonts w:ascii="Times New Roman" w:hAnsi="Times New Roman" w:cs="Times New Roman"/>
              </w:rPr>
              <w:t>Экзаменационные билеты для приема теоретических экзаменов на право управления транспортными средствами</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190A1F" w:rsidP="00DA6AE1">
            <w:pPr>
              <w:spacing w:after="0" w:line="240" w:lineRule="auto"/>
              <w:jc w:val="center"/>
              <w:rPr>
                <w:rFonts w:ascii="Times New Roman" w:hAnsi="Times New Roman" w:cs="Times New Roman"/>
              </w:rPr>
            </w:pPr>
            <w:r>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Pr>
                <w:rFonts w:ascii="Times New Roman" w:hAnsi="Times New Roman" w:cs="Times New Roman"/>
              </w:rPr>
              <w:t>1</w:t>
            </w:r>
            <w:r w:rsidR="00190A1F">
              <w:rPr>
                <w:rFonts w:ascii="Times New Roman" w:hAnsi="Times New Roman" w:cs="Times New Roman"/>
              </w:rPr>
              <w:t>6</w:t>
            </w:r>
          </w:p>
        </w:tc>
      </w:tr>
      <w:tr w:rsidR="00DA6AE1" w:rsidRPr="002857B0" w:rsidTr="00EA2843">
        <w:trPr>
          <w:trHeight w:val="1"/>
        </w:trPr>
        <w:tc>
          <w:tcPr>
            <w:tcW w:w="93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DA6AE1" w:rsidRDefault="00DA6AE1" w:rsidP="00DA6AE1">
            <w:pPr>
              <w:spacing w:after="0" w:line="240" w:lineRule="auto"/>
              <w:jc w:val="center"/>
              <w:rPr>
                <w:rFonts w:ascii="Times New Roman" w:hAnsi="Times New Roman" w:cs="Times New Roman"/>
                <w:b/>
              </w:rPr>
            </w:pPr>
            <w:r w:rsidRPr="00DA6AE1">
              <w:rPr>
                <w:rFonts w:ascii="Times New Roman" w:hAnsi="Times New Roman" w:cs="Times New Roman"/>
                <w:b/>
              </w:rPr>
              <w:t>Информационно-методические материалы</w:t>
            </w:r>
          </w:p>
        </w:tc>
      </w:tr>
      <w:tr w:rsidR="00DA6AE1" w:rsidRPr="002857B0" w:rsidTr="00EA2843">
        <w:trPr>
          <w:trHeight w:val="1"/>
        </w:trPr>
        <w:tc>
          <w:tcPr>
            <w:tcW w:w="93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DA6AE1" w:rsidRDefault="00DA6AE1" w:rsidP="00DA6AE1">
            <w:pPr>
              <w:spacing w:after="0" w:line="240" w:lineRule="auto"/>
              <w:jc w:val="center"/>
              <w:rPr>
                <w:rFonts w:ascii="Times New Roman" w:hAnsi="Times New Roman" w:cs="Times New Roman"/>
                <w:b/>
              </w:rPr>
            </w:pPr>
            <w:r w:rsidRPr="00DA6AE1">
              <w:rPr>
                <w:rFonts w:ascii="Times New Roman" w:hAnsi="Times New Roman" w:cs="Times New Roman"/>
                <w:b/>
              </w:rPr>
              <w:t>Информационный стенд</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853F1D" w:rsidRDefault="00913E62" w:rsidP="00DA6AE1">
            <w:pPr>
              <w:spacing w:after="0" w:line="240" w:lineRule="auto"/>
              <w:rPr>
                <w:rFonts w:ascii="Times New Roman" w:eastAsia="Times New Roman" w:hAnsi="Times New Roman" w:cs="Times New Roman"/>
                <w:bCs/>
              </w:rPr>
            </w:pPr>
            <w:r w:rsidRPr="00E53C6F">
              <w:rPr>
                <w:rFonts w:ascii="Times New Roman" w:eastAsia="Times New Roman" w:hAnsi="Times New Roman" w:cs="Times New Roman"/>
                <w:bCs/>
              </w:rPr>
              <w:t>Закон</w:t>
            </w:r>
            <w:r w:rsidRPr="00913E62">
              <w:rPr>
                <w:rFonts w:ascii="Times New Roman" w:eastAsia="Times New Roman" w:hAnsi="Times New Roman" w:cs="Times New Roman"/>
                <w:bCs/>
              </w:rPr>
              <w:t xml:space="preserve"> Российской Федерации от 7 февраля 1992 г. N 2300-1 "О защите прав потребителей"</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853F1D" w:rsidRDefault="00913E62" w:rsidP="00DA6AE1">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Копия лицензии с соответствующим приложением либо выписка из реестра лицензий</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853F1D" w:rsidRDefault="00913E62" w:rsidP="00DA6AE1">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Программа</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853F1D" w:rsidRDefault="00913E62" w:rsidP="00DA6AE1">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Образовательная программа</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853F1D" w:rsidRDefault="00913E62" w:rsidP="00DA6AE1">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Учебный план</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853F1D" w:rsidRDefault="00913E62" w:rsidP="00DA6AE1">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Календарный учебный график (на каждую учебную группу)</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DA6AE1"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853F1D" w:rsidRDefault="00913E62" w:rsidP="00DA6AE1">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Расписание занятий (на каждую учебную группу)</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6AE1" w:rsidRPr="002857B0" w:rsidRDefault="00DA6AE1" w:rsidP="00DA6AE1">
            <w:pPr>
              <w:spacing w:after="0" w:line="240" w:lineRule="auto"/>
              <w:jc w:val="center"/>
              <w:rPr>
                <w:rFonts w:ascii="Times New Roman" w:hAnsi="Times New Roman" w:cs="Times New Roman"/>
              </w:rPr>
            </w:pPr>
            <w:r w:rsidRPr="002857B0">
              <w:rPr>
                <w:rFonts w:ascii="Times New Roman" w:hAnsi="Times New Roman" w:cs="Times New Roman"/>
              </w:rPr>
              <w:t>1</w:t>
            </w:r>
          </w:p>
        </w:tc>
      </w:tr>
      <w:tr w:rsidR="00913E62" w:rsidRPr="002857B0" w:rsidTr="001D51EA">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3E62" w:rsidRPr="00913E62" w:rsidRDefault="00913E62" w:rsidP="00DA6AE1">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График очередности обучения вождению (на каждую учебную группу)</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3E62" w:rsidRPr="002857B0" w:rsidRDefault="00913E62" w:rsidP="00DA6AE1">
            <w:pPr>
              <w:spacing w:after="0" w:line="240" w:lineRule="auto"/>
              <w:jc w:val="center"/>
              <w:rPr>
                <w:rFonts w:ascii="Times New Roman" w:hAnsi="Times New Roman" w:cs="Times New Roman"/>
              </w:rPr>
            </w:pPr>
            <w:r>
              <w:rPr>
                <w:rFonts w:ascii="Times New Roman" w:hAnsi="Times New Roman" w:cs="Times New Roman"/>
              </w:rPr>
              <w:t>штука</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3E62" w:rsidRPr="002857B0" w:rsidRDefault="00913E62" w:rsidP="00DA6AE1">
            <w:pPr>
              <w:spacing w:after="0" w:line="240" w:lineRule="auto"/>
              <w:jc w:val="center"/>
              <w:rPr>
                <w:rFonts w:ascii="Times New Roman" w:hAnsi="Times New Roman" w:cs="Times New Roman"/>
              </w:rPr>
            </w:pPr>
            <w:r>
              <w:rPr>
                <w:rFonts w:ascii="Times New Roman" w:hAnsi="Times New Roman" w:cs="Times New Roman"/>
              </w:rPr>
              <w:t>1</w:t>
            </w:r>
          </w:p>
        </w:tc>
      </w:tr>
    </w:tbl>
    <w:p w:rsidR="0080605F" w:rsidRDefault="0080605F" w:rsidP="00DA6AE1">
      <w:pPr>
        <w:jc w:val="right"/>
        <w:rPr>
          <w:rFonts w:ascii="Times New Roman" w:hAnsi="Times New Roman" w:cs="Times New Roman"/>
          <w:sz w:val="28"/>
          <w:szCs w:val="28"/>
        </w:rPr>
      </w:pPr>
    </w:p>
    <w:p w:rsidR="006C6E46" w:rsidRDefault="006C6E46" w:rsidP="00DA6AE1">
      <w:pPr>
        <w:jc w:val="right"/>
        <w:rPr>
          <w:rFonts w:ascii="Times New Roman" w:hAnsi="Times New Roman" w:cs="Times New Roman"/>
          <w:sz w:val="28"/>
          <w:szCs w:val="28"/>
        </w:rPr>
      </w:pPr>
    </w:p>
    <w:p w:rsidR="00DA6AE1" w:rsidRPr="00DA6AE1" w:rsidRDefault="00FD17B2" w:rsidP="00DA6AE1">
      <w:pPr>
        <w:jc w:val="right"/>
        <w:rPr>
          <w:rFonts w:ascii="Times New Roman" w:hAnsi="Times New Roman" w:cs="Times New Roman"/>
          <w:sz w:val="28"/>
          <w:szCs w:val="28"/>
        </w:rPr>
      </w:pPr>
      <w:r>
        <w:rPr>
          <w:rFonts w:ascii="Times New Roman" w:hAnsi="Times New Roman" w:cs="Times New Roman"/>
          <w:sz w:val="28"/>
          <w:szCs w:val="28"/>
        </w:rPr>
        <w:lastRenderedPageBreak/>
        <w:t>Таблица 7</w:t>
      </w:r>
      <w:r w:rsidR="00DA6AE1" w:rsidRPr="00DA6AE1">
        <w:rPr>
          <w:rFonts w:ascii="Times New Roman" w:hAnsi="Times New Roman" w:cs="Times New Roman"/>
          <w:sz w:val="28"/>
          <w:szCs w:val="28"/>
        </w:rPr>
        <w:t xml:space="preserve"> (продолжение)</w:t>
      </w:r>
    </w:p>
    <w:tbl>
      <w:tblPr>
        <w:tblW w:w="0" w:type="auto"/>
        <w:tblInd w:w="-34" w:type="dxa"/>
        <w:tblCellMar>
          <w:left w:w="10" w:type="dxa"/>
          <w:right w:w="10" w:type="dxa"/>
        </w:tblCellMar>
        <w:tblLook w:val="0000" w:firstRow="0" w:lastRow="0" w:firstColumn="0" w:lastColumn="0" w:noHBand="0" w:noVBand="0"/>
      </w:tblPr>
      <w:tblGrid>
        <w:gridCol w:w="6466"/>
        <w:gridCol w:w="1521"/>
        <w:gridCol w:w="1392"/>
      </w:tblGrid>
      <w:tr w:rsidR="00E6274E" w:rsidRPr="002857B0" w:rsidTr="00EA2843">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274E" w:rsidRPr="00081FE8" w:rsidRDefault="00E6274E" w:rsidP="00E6274E">
            <w:pPr>
              <w:spacing w:after="0" w:line="240" w:lineRule="auto"/>
              <w:jc w:val="center"/>
              <w:rPr>
                <w:rFonts w:ascii="Times New Roman" w:hAnsi="Times New Roman" w:cs="Times New Roman"/>
              </w:rPr>
            </w:pPr>
            <w:r w:rsidRPr="00E6274E">
              <w:rPr>
                <w:rFonts w:ascii="Times New Roman" w:hAnsi="Times New Roman" w:cs="Times New Roman"/>
                <w:b/>
                <w:bCs/>
              </w:rPr>
              <w:t>Наименование средств обучения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274E" w:rsidRDefault="00E6274E" w:rsidP="00E6274E">
            <w:pPr>
              <w:spacing w:after="0" w:line="240" w:lineRule="auto"/>
              <w:jc w:val="center"/>
              <w:rPr>
                <w:rFonts w:ascii="Times New Roman" w:hAnsi="Times New Roman" w:cs="Times New Roman"/>
              </w:rPr>
            </w:pPr>
            <w:r w:rsidRPr="00E6274E">
              <w:rPr>
                <w:rFonts w:ascii="Times New Roman" w:hAnsi="Times New Roman" w:cs="Times New Roman"/>
                <w:b/>
              </w:rPr>
              <w:t>Единица измерения</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274E" w:rsidRDefault="00E6274E" w:rsidP="00E6274E">
            <w:pPr>
              <w:spacing w:after="0" w:line="240" w:lineRule="auto"/>
              <w:jc w:val="center"/>
              <w:rPr>
                <w:rFonts w:ascii="Times New Roman" w:hAnsi="Times New Roman" w:cs="Times New Roman"/>
              </w:rPr>
            </w:pPr>
            <w:r w:rsidRPr="00E6274E">
              <w:rPr>
                <w:rFonts w:ascii="Times New Roman" w:hAnsi="Times New Roman" w:cs="Times New Roman"/>
                <w:b/>
              </w:rPr>
              <w:t>Количество</w:t>
            </w:r>
          </w:p>
        </w:tc>
      </w:tr>
      <w:tr w:rsidR="00E6274E" w:rsidRPr="002857B0" w:rsidTr="00EA2843">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274E" w:rsidRPr="00913E62" w:rsidRDefault="00E6274E" w:rsidP="0080605F">
            <w:pPr>
              <w:spacing w:after="0" w:line="240" w:lineRule="auto"/>
              <w:rPr>
                <w:rFonts w:ascii="Times New Roman" w:eastAsia="Times New Roman" w:hAnsi="Times New Roman" w:cs="Times New Roman"/>
                <w:bCs/>
              </w:rPr>
            </w:pPr>
            <w:r w:rsidRPr="00E6274E">
              <w:rPr>
                <w:rFonts w:ascii="Times New Roman" w:eastAsia="Times New Roman" w:hAnsi="Times New Roman" w:cs="Times New Roman"/>
                <w:bCs/>
              </w:rPr>
              <w:t>Адрес официального сайта в информационно-телекоммуникационной сети "Интернет"</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274E" w:rsidRPr="002857B0" w:rsidRDefault="00E6274E" w:rsidP="0080605F">
            <w:pPr>
              <w:spacing w:after="0" w:line="240" w:lineRule="auto"/>
              <w:jc w:val="center"/>
              <w:rPr>
                <w:rFonts w:ascii="Times New Roman" w:hAnsi="Times New Roman" w:cs="Times New Roman"/>
              </w:rPr>
            </w:pP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274E" w:rsidRPr="002857B0" w:rsidRDefault="00E6274E" w:rsidP="0080605F">
            <w:pPr>
              <w:spacing w:after="0" w:line="240" w:lineRule="auto"/>
              <w:jc w:val="center"/>
              <w:rPr>
                <w:rFonts w:ascii="Times New Roman" w:hAnsi="Times New Roman" w:cs="Times New Roman"/>
              </w:rPr>
            </w:pPr>
          </w:p>
        </w:tc>
      </w:tr>
      <w:tr w:rsidR="00E6274E" w:rsidRPr="002857B0" w:rsidTr="00CE1B0F">
        <w:trPr>
          <w:trHeight w:val="1"/>
        </w:trPr>
        <w:tc>
          <w:tcPr>
            <w:tcW w:w="93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274E" w:rsidRPr="002857B0" w:rsidRDefault="00E6274E" w:rsidP="0080605F">
            <w:pPr>
              <w:spacing w:after="0" w:line="240" w:lineRule="auto"/>
              <w:jc w:val="center"/>
              <w:rPr>
                <w:rFonts w:ascii="Times New Roman" w:hAnsi="Times New Roman" w:cs="Times New Roman"/>
              </w:rPr>
            </w:pPr>
            <w:r w:rsidRPr="00E6274E">
              <w:rPr>
                <w:rFonts w:ascii="Times New Roman" w:hAnsi="Times New Roman" w:cs="Times New Roman"/>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80605F" w:rsidRPr="002857B0" w:rsidTr="00EA2843">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Pr="00853F1D" w:rsidRDefault="00913E62" w:rsidP="0080605F">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Информационно-телекоммуникационная сеть "Интернет"</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Pr="002857B0" w:rsidRDefault="0080605F" w:rsidP="0080605F">
            <w:pPr>
              <w:spacing w:after="0" w:line="240" w:lineRule="auto"/>
              <w:jc w:val="center"/>
              <w:rPr>
                <w:rFonts w:ascii="Times New Roman" w:hAnsi="Times New Roman" w:cs="Times New Roman"/>
              </w:rPr>
            </w:pP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Pr="002857B0" w:rsidRDefault="0080605F" w:rsidP="0080605F">
            <w:pPr>
              <w:spacing w:after="0" w:line="240" w:lineRule="auto"/>
              <w:jc w:val="center"/>
              <w:rPr>
                <w:rFonts w:ascii="Times New Roman" w:hAnsi="Times New Roman" w:cs="Times New Roman"/>
              </w:rPr>
            </w:pPr>
          </w:p>
        </w:tc>
      </w:tr>
      <w:tr w:rsidR="0080605F" w:rsidRPr="002857B0" w:rsidTr="00EA2843">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Pr="00853F1D" w:rsidRDefault="00913E62" w:rsidP="0080605F">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 xml:space="preserve">Информационная система </w:t>
            </w:r>
            <w:r w:rsidR="00542A3C" w:rsidRPr="00542A3C">
              <w:rPr>
                <w:rFonts w:ascii="Times New Roman" w:eastAsia="Times New Roman" w:hAnsi="Times New Roman" w:cs="Times New Roman"/>
                <w:bCs/>
              </w:rPr>
              <w:t>ООО «Авто-Драйв»</w:t>
            </w:r>
            <w:r w:rsidRPr="00913E62">
              <w:rPr>
                <w:rFonts w:ascii="Times New Roman" w:eastAsia="Times New Roman" w:hAnsi="Times New Roman" w:cs="Times New Roman"/>
                <w:bCs/>
              </w:rPr>
              <w:t>,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Pr="002857B0" w:rsidRDefault="0080605F" w:rsidP="0080605F">
            <w:pPr>
              <w:spacing w:after="0" w:line="240" w:lineRule="auto"/>
              <w:jc w:val="center"/>
              <w:rPr>
                <w:rFonts w:ascii="Times New Roman" w:hAnsi="Times New Roman" w:cs="Times New Roman"/>
              </w:rPr>
            </w:pP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Pr="002857B0" w:rsidRDefault="0080605F" w:rsidP="0080605F">
            <w:pPr>
              <w:spacing w:after="0" w:line="240" w:lineRule="auto"/>
              <w:jc w:val="center"/>
              <w:rPr>
                <w:rFonts w:ascii="Times New Roman" w:hAnsi="Times New Roman" w:cs="Times New Roman"/>
              </w:rPr>
            </w:pPr>
          </w:p>
        </w:tc>
      </w:tr>
      <w:tr w:rsidR="0080605F" w:rsidTr="00EA2843">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Pr="00853F1D" w:rsidRDefault="00913E62" w:rsidP="0080605F">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Электронные учебно-наглядные пособия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Default="00913E62" w:rsidP="0080605F">
            <w:pPr>
              <w:spacing w:after="0" w:line="240" w:lineRule="auto"/>
              <w:jc w:val="center"/>
              <w:rPr>
                <w:rFonts w:ascii="Times New Roman" w:hAnsi="Times New Roman" w:cs="Times New Roman"/>
              </w:rPr>
            </w:pPr>
            <w:r>
              <w:rPr>
                <w:rFonts w:ascii="Times New Roman" w:hAnsi="Times New Roman" w:cs="Times New Roman"/>
              </w:rPr>
              <w:t>комплект</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Default="00913E62" w:rsidP="0080605F">
            <w:pPr>
              <w:spacing w:after="0" w:line="240" w:lineRule="auto"/>
              <w:jc w:val="center"/>
              <w:rPr>
                <w:rFonts w:ascii="Times New Roman" w:hAnsi="Times New Roman" w:cs="Times New Roman"/>
              </w:rPr>
            </w:pPr>
            <w:r>
              <w:rPr>
                <w:rFonts w:ascii="Times New Roman" w:hAnsi="Times New Roman" w:cs="Times New Roman"/>
              </w:rPr>
              <w:t>1</w:t>
            </w:r>
          </w:p>
        </w:tc>
      </w:tr>
      <w:tr w:rsidR="00913E62" w:rsidTr="00EA2843">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3E62" w:rsidRPr="00913E62" w:rsidRDefault="00913E62" w:rsidP="0080605F">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Издания электронных библиотечных систем</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3E62" w:rsidRDefault="00913E62" w:rsidP="0080605F">
            <w:pPr>
              <w:spacing w:after="0" w:line="240" w:lineRule="auto"/>
              <w:jc w:val="center"/>
              <w:rPr>
                <w:rFonts w:ascii="Times New Roman" w:hAnsi="Times New Roman" w:cs="Times New Roman"/>
              </w:rPr>
            </w:pPr>
            <w:r>
              <w:rPr>
                <w:rFonts w:ascii="Times New Roman" w:hAnsi="Times New Roman" w:cs="Times New Roman"/>
              </w:rPr>
              <w:t>комплект</w:t>
            </w: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3E62" w:rsidRDefault="00913E62" w:rsidP="0080605F">
            <w:pPr>
              <w:spacing w:after="0" w:line="240" w:lineRule="auto"/>
              <w:jc w:val="center"/>
              <w:rPr>
                <w:rFonts w:ascii="Times New Roman" w:hAnsi="Times New Roman" w:cs="Times New Roman"/>
              </w:rPr>
            </w:pPr>
            <w:r>
              <w:rPr>
                <w:rFonts w:ascii="Times New Roman" w:hAnsi="Times New Roman" w:cs="Times New Roman"/>
              </w:rPr>
              <w:t>1</w:t>
            </w:r>
          </w:p>
        </w:tc>
      </w:tr>
      <w:tr w:rsidR="0080605F" w:rsidTr="00EA2843">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Pr="00853F1D" w:rsidRDefault="00913E62" w:rsidP="0080605F">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Default="0080605F" w:rsidP="0080605F">
            <w:pPr>
              <w:spacing w:after="0" w:line="240" w:lineRule="auto"/>
              <w:jc w:val="center"/>
              <w:rPr>
                <w:rFonts w:ascii="Times New Roman" w:hAnsi="Times New Roman" w:cs="Times New Roman"/>
              </w:rPr>
            </w:pP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Default="0080605F" w:rsidP="0080605F">
            <w:pPr>
              <w:spacing w:after="0" w:line="240" w:lineRule="auto"/>
              <w:jc w:val="center"/>
              <w:rPr>
                <w:rFonts w:ascii="Times New Roman" w:hAnsi="Times New Roman" w:cs="Times New Roman"/>
              </w:rPr>
            </w:pPr>
          </w:p>
        </w:tc>
      </w:tr>
      <w:tr w:rsidR="0080605F" w:rsidTr="00EA2843">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Pr="00853F1D" w:rsidRDefault="00913E62" w:rsidP="0080605F">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Default="0080605F" w:rsidP="0080605F">
            <w:pPr>
              <w:spacing w:after="0" w:line="240" w:lineRule="auto"/>
              <w:jc w:val="center"/>
              <w:rPr>
                <w:rFonts w:ascii="Times New Roman" w:hAnsi="Times New Roman" w:cs="Times New Roman"/>
              </w:rPr>
            </w:pP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05F" w:rsidRDefault="0080605F" w:rsidP="0080605F">
            <w:pPr>
              <w:spacing w:after="0" w:line="240" w:lineRule="auto"/>
              <w:jc w:val="center"/>
              <w:rPr>
                <w:rFonts w:ascii="Times New Roman" w:hAnsi="Times New Roman" w:cs="Times New Roman"/>
              </w:rPr>
            </w:pPr>
          </w:p>
        </w:tc>
      </w:tr>
      <w:tr w:rsidR="00913E62" w:rsidTr="00EA2843">
        <w:trPr>
          <w:trHeight w:val="1"/>
        </w:trPr>
        <w:tc>
          <w:tcPr>
            <w:tcW w:w="6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3E62" w:rsidRPr="00913E62" w:rsidRDefault="00913E62" w:rsidP="0080605F">
            <w:pPr>
              <w:spacing w:after="0" w:line="240" w:lineRule="auto"/>
              <w:rPr>
                <w:rFonts w:ascii="Times New Roman" w:eastAsia="Times New Roman" w:hAnsi="Times New Roman" w:cs="Times New Roman"/>
                <w:bCs/>
              </w:rPr>
            </w:pPr>
            <w:r w:rsidRPr="00913E62">
              <w:rPr>
                <w:rFonts w:ascii="Times New Roman" w:eastAsia="Times New Roman" w:hAnsi="Times New Roman" w:cs="Times New Roman"/>
                <w:bCs/>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3E62" w:rsidRDefault="00913E62" w:rsidP="0080605F">
            <w:pPr>
              <w:spacing w:after="0" w:line="240" w:lineRule="auto"/>
              <w:jc w:val="center"/>
              <w:rPr>
                <w:rFonts w:ascii="Times New Roman" w:hAnsi="Times New Roman" w:cs="Times New Roman"/>
              </w:rPr>
            </w:pPr>
          </w:p>
        </w:tc>
        <w:tc>
          <w:tcPr>
            <w:tcW w:w="1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3E62" w:rsidRDefault="00913E62" w:rsidP="0080605F">
            <w:pPr>
              <w:spacing w:after="0" w:line="240" w:lineRule="auto"/>
              <w:jc w:val="center"/>
              <w:rPr>
                <w:rFonts w:ascii="Times New Roman" w:hAnsi="Times New Roman" w:cs="Times New Roman"/>
              </w:rPr>
            </w:pPr>
          </w:p>
        </w:tc>
      </w:tr>
    </w:tbl>
    <w:p w:rsidR="001D51EA" w:rsidRDefault="001D51EA" w:rsidP="001D51EA">
      <w:pPr>
        <w:jc w:val="right"/>
        <w:rPr>
          <w:rFonts w:ascii="Times New Roman" w:hAnsi="Times New Roman" w:cs="Times New Roman"/>
          <w:sz w:val="28"/>
          <w:szCs w:val="28"/>
        </w:rPr>
      </w:pPr>
    </w:p>
    <w:p w:rsidR="00913E62" w:rsidRPr="00913E62"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r w:rsidRPr="00E53C6F">
        <w:rPr>
          <w:rFonts w:ascii="Times New Roman" w:hAnsi="Times New Roman" w:cs="Times New Roman"/>
          <w:sz w:val="28"/>
          <w:szCs w:val="28"/>
        </w:rPr>
        <w:t>пунктами 1</w:t>
      </w:r>
      <w:r w:rsidRPr="00913E62">
        <w:rPr>
          <w:rFonts w:ascii="Times New Roman" w:hAnsi="Times New Roman" w:cs="Times New Roman"/>
          <w:sz w:val="28"/>
          <w:szCs w:val="28"/>
        </w:rPr>
        <w:t xml:space="preserve"> - </w:t>
      </w:r>
      <w:r w:rsidRPr="00E53C6F">
        <w:rPr>
          <w:rFonts w:ascii="Times New Roman" w:hAnsi="Times New Roman" w:cs="Times New Roman"/>
          <w:sz w:val="28"/>
          <w:szCs w:val="28"/>
        </w:rPr>
        <w:t>8</w:t>
      </w:r>
      <w:r w:rsidRPr="00913E62">
        <w:rPr>
          <w:rFonts w:ascii="Times New Roman" w:hAnsi="Times New Roman" w:cs="Times New Roman"/>
          <w:sz w:val="28"/>
          <w:szCs w:val="28"/>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rsidR="00913E62" w:rsidRPr="00913E62"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913E62" w:rsidRPr="00913E62"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w:t>
      </w:r>
      <w:r w:rsidR="00542A3C" w:rsidRPr="00542A3C">
        <w:rPr>
          <w:rFonts w:ascii="Times New Roman" w:hAnsi="Times New Roman" w:cs="Times New Roman"/>
          <w:sz w:val="28"/>
          <w:szCs w:val="28"/>
        </w:rPr>
        <w:lastRenderedPageBreak/>
        <w:t>ООО «Авто-Драйв»</w:t>
      </w:r>
      <w:r w:rsidRPr="00913E62">
        <w:rPr>
          <w:rFonts w:ascii="Times New Roman" w:hAnsi="Times New Roman" w:cs="Times New Roman"/>
          <w:sz w:val="28"/>
          <w:szCs w:val="28"/>
        </w:rPr>
        <w:t xml:space="preserve">,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r w:rsidRPr="00E53C6F">
        <w:rPr>
          <w:rFonts w:ascii="Times New Roman" w:hAnsi="Times New Roman" w:cs="Times New Roman"/>
          <w:sz w:val="28"/>
          <w:szCs w:val="28"/>
        </w:rPr>
        <w:t>пункту 7</w:t>
      </w:r>
      <w:r w:rsidRPr="00913E62">
        <w:rPr>
          <w:rFonts w:ascii="Times New Roman" w:hAnsi="Times New Roman" w:cs="Times New Roman"/>
          <w:sz w:val="28"/>
          <w:szCs w:val="28"/>
        </w:rPr>
        <w:t xml:space="preserve"> Правил применения ДОТ.</w:t>
      </w:r>
    </w:p>
    <w:p w:rsidR="00DA6AE1"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r w:rsidRPr="00E53C6F">
        <w:rPr>
          <w:rFonts w:ascii="Times New Roman" w:hAnsi="Times New Roman" w:cs="Times New Roman"/>
          <w:sz w:val="28"/>
          <w:szCs w:val="28"/>
        </w:rPr>
        <w:t>пункте 21</w:t>
      </w:r>
      <w:r>
        <w:rPr>
          <w:rFonts w:ascii="Times New Roman" w:hAnsi="Times New Roman" w:cs="Times New Roman"/>
          <w:sz w:val="28"/>
          <w:szCs w:val="28"/>
        </w:rPr>
        <w:t xml:space="preserve"> Правил применения ДОТ</w:t>
      </w:r>
      <w:r w:rsidR="00DA6AE1" w:rsidRPr="00DA6AE1">
        <w:rPr>
          <w:rFonts w:ascii="Times New Roman" w:hAnsi="Times New Roman" w:cs="Times New Roman"/>
          <w:sz w:val="28"/>
          <w:szCs w:val="28"/>
        </w:rPr>
        <w:t>.</w:t>
      </w:r>
    </w:p>
    <w:p w:rsidR="00A63A60" w:rsidRPr="00A63A60" w:rsidRDefault="00A63A60" w:rsidP="00A63A60">
      <w:pPr>
        <w:pStyle w:val="a3"/>
        <w:numPr>
          <w:ilvl w:val="0"/>
          <w:numId w:val="1"/>
        </w:numPr>
        <w:jc w:val="center"/>
        <w:rPr>
          <w:rFonts w:ascii="Times New Roman" w:hAnsi="Times New Roman" w:cs="Times New Roman"/>
          <w:b/>
          <w:sz w:val="28"/>
          <w:szCs w:val="28"/>
        </w:rPr>
      </w:pPr>
      <w:r w:rsidRPr="00A63A60">
        <w:rPr>
          <w:rFonts w:ascii="Times New Roman" w:hAnsi="Times New Roman" w:cs="Times New Roman"/>
          <w:b/>
          <w:sz w:val="28"/>
          <w:szCs w:val="28"/>
        </w:rPr>
        <w:t>СИСТЕМА ОЦЕНКИ РЕЗУЛЬТАТОВ ОСВОЕНИЯ ПРОГРАММЫ.</w:t>
      </w:r>
    </w:p>
    <w:p w:rsidR="00913E62" w:rsidRPr="00913E62" w:rsidRDefault="00913E62" w:rsidP="00913E62">
      <w:pPr>
        <w:pStyle w:val="a3"/>
        <w:numPr>
          <w:ilvl w:val="1"/>
          <w:numId w:val="1"/>
        </w:numPr>
        <w:jc w:val="both"/>
        <w:rPr>
          <w:rFonts w:ascii="Times New Roman" w:hAnsi="Times New Roman" w:cs="Times New Roman"/>
          <w:sz w:val="28"/>
          <w:szCs w:val="28"/>
        </w:rPr>
      </w:pPr>
      <w:r w:rsidRPr="00913E62">
        <w:rPr>
          <w:rFonts w:ascii="Times New Roman" w:hAnsi="Times New Roman" w:cs="Times New Roman"/>
          <w:sz w:val="28"/>
          <w:szCs w:val="28"/>
        </w:rPr>
        <w:t>Освоение образовательной программы сопровождается текущим контролем успеваемости, промежуточной и итоговой аттестацией обучающихся.</w:t>
      </w:r>
    </w:p>
    <w:p w:rsidR="00913E62" w:rsidRPr="00913E62"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 xml:space="preserve">Формы и порядок проведения текущего контроля успеваемости определяется </w:t>
      </w:r>
      <w:r w:rsidR="00542A3C" w:rsidRPr="00542A3C">
        <w:rPr>
          <w:rFonts w:ascii="Times New Roman" w:hAnsi="Times New Roman" w:cs="Times New Roman"/>
          <w:sz w:val="28"/>
          <w:szCs w:val="28"/>
        </w:rPr>
        <w:t>ООО «Авто-Драйв»</w:t>
      </w:r>
      <w:r w:rsidRPr="00913E62">
        <w:rPr>
          <w:rFonts w:ascii="Times New Roman" w:hAnsi="Times New Roman" w:cs="Times New Roman"/>
          <w:sz w:val="28"/>
          <w:szCs w:val="28"/>
        </w:rPr>
        <w:t>.</w:t>
      </w:r>
    </w:p>
    <w:p w:rsidR="00A63A60" w:rsidRPr="00A63A60"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 xml:space="preserve">Промежуточная аттестация обучающихся проводится в формах, определенных учебным планом образовательной программы, и в порядке, установленном </w:t>
      </w:r>
      <w:r w:rsidR="00542A3C" w:rsidRPr="00542A3C">
        <w:rPr>
          <w:rFonts w:ascii="Times New Roman" w:hAnsi="Times New Roman" w:cs="Times New Roman"/>
          <w:sz w:val="28"/>
          <w:szCs w:val="28"/>
        </w:rPr>
        <w:t>ООО «Авто-Драйв»</w:t>
      </w:r>
      <w:r w:rsidRPr="00913E62">
        <w:rPr>
          <w:rFonts w:ascii="Times New Roman" w:hAnsi="Times New Roman" w:cs="Times New Roman"/>
          <w:sz w:val="28"/>
          <w:szCs w:val="28"/>
        </w:rPr>
        <w:t xml:space="preserve">. Количество часов на проведение промежуточной аттестации определяется </w:t>
      </w:r>
      <w:r w:rsidR="00542A3C" w:rsidRPr="00542A3C">
        <w:rPr>
          <w:rFonts w:ascii="Times New Roman" w:hAnsi="Times New Roman" w:cs="Times New Roman"/>
          <w:sz w:val="28"/>
          <w:szCs w:val="28"/>
        </w:rPr>
        <w:t>ООО «Авто-Драйв»</w:t>
      </w:r>
      <w:r w:rsidRPr="00913E62">
        <w:rPr>
          <w:rFonts w:ascii="Times New Roman" w:hAnsi="Times New Roman" w:cs="Times New Roman"/>
          <w:sz w:val="28"/>
          <w:szCs w:val="28"/>
        </w:rPr>
        <w:t>, самостоятельно и указывается в учебном плане образовательной программы</w:t>
      </w:r>
      <w:r w:rsidR="00A63A60">
        <w:rPr>
          <w:rFonts w:ascii="Times New Roman" w:hAnsi="Times New Roman" w:cs="Times New Roman"/>
          <w:sz w:val="28"/>
          <w:szCs w:val="28"/>
        </w:rPr>
        <w:t>.</w:t>
      </w:r>
    </w:p>
    <w:p w:rsidR="00913E62" w:rsidRPr="00913E62" w:rsidRDefault="00913E62" w:rsidP="00913E62">
      <w:pPr>
        <w:pStyle w:val="a3"/>
        <w:numPr>
          <w:ilvl w:val="1"/>
          <w:numId w:val="1"/>
        </w:numPr>
        <w:jc w:val="both"/>
        <w:rPr>
          <w:rFonts w:ascii="Times New Roman" w:hAnsi="Times New Roman" w:cs="Times New Roman"/>
          <w:sz w:val="28"/>
          <w:szCs w:val="28"/>
        </w:rPr>
      </w:pPr>
      <w:r w:rsidRPr="00913E62">
        <w:rPr>
          <w:rFonts w:ascii="Times New Roman" w:hAnsi="Times New Roman" w:cs="Times New Roman"/>
          <w:sz w:val="28"/>
          <w:szCs w:val="28"/>
        </w:rPr>
        <w:t xml:space="preserve">Освоение образовательной программы завершается итоговой аттестацией в форме квалификационного экзамена. Квалификационный экзамен проводится </w:t>
      </w:r>
      <w:r w:rsidR="00F72D63" w:rsidRPr="00F72D63">
        <w:rPr>
          <w:rFonts w:ascii="Times New Roman" w:hAnsi="Times New Roman" w:cs="Times New Roman"/>
          <w:sz w:val="28"/>
          <w:szCs w:val="28"/>
        </w:rPr>
        <w:t>ООО «Авто-Драйв»</w:t>
      </w:r>
      <w:r w:rsidRPr="00913E62">
        <w:rPr>
          <w:rFonts w:ascii="Times New Roman" w:hAnsi="Times New Roman" w:cs="Times New Roman"/>
          <w:sz w:val="28"/>
          <w:szCs w:val="28"/>
        </w:rPr>
        <w:t xml:space="preserve">,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w:t>
      </w:r>
      <w:r w:rsidRPr="00913E62">
        <w:rPr>
          <w:rFonts w:ascii="Times New Roman" w:hAnsi="Times New Roman" w:cs="Times New Roman"/>
          <w:sz w:val="28"/>
          <w:szCs w:val="28"/>
        </w:rPr>
        <w:lastRenderedPageBreak/>
        <w:t>неудовлетворительную оценку, к сдаче квалификационного экзамена не допускаются.</w:t>
      </w:r>
    </w:p>
    <w:p w:rsidR="00913E62" w:rsidRPr="00913E62"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w:t>
      </w:r>
    </w:p>
    <w:p w:rsidR="00913E62" w:rsidRPr="00913E62"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Проверка теоретических знаний при проведении квалификационного экзамена проводится по предметам:</w:t>
      </w:r>
    </w:p>
    <w:p w:rsidR="00913E62" w:rsidRPr="00913E62"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p w:rsidR="00913E62" w:rsidRPr="00913E62"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"Основы управления транспортными средствами категории "B";</w:t>
      </w:r>
    </w:p>
    <w:p w:rsidR="00913E62" w:rsidRPr="00913E62"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"Организация и выполнение пассажирских перевозок автомобильным транспортом".</w:t>
      </w:r>
    </w:p>
    <w:p w:rsidR="00913E62" w:rsidRPr="00913E62"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rsidR="00913E62" w:rsidRPr="00913E62"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w:t>
      </w:r>
    </w:p>
    <w:p w:rsidR="00A63A60" w:rsidRPr="00A63A60" w:rsidRDefault="00913E62" w:rsidP="00913E62">
      <w:pPr>
        <w:jc w:val="both"/>
        <w:rPr>
          <w:rFonts w:ascii="Times New Roman" w:hAnsi="Times New Roman" w:cs="Times New Roman"/>
          <w:sz w:val="28"/>
          <w:szCs w:val="28"/>
        </w:rPr>
      </w:pPr>
      <w:r w:rsidRPr="00913E62">
        <w:rPr>
          <w:rFonts w:ascii="Times New Roman" w:hAnsi="Times New Roman" w:cs="Times New Roman"/>
          <w:sz w:val="28"/>
          <w:szCs w:val="2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r>
        <w:rPr>
          <w:rFonts w:ascii="Times New Roman" w:hAnsi="Times New Roman" w:cs="Times New Roman"/>
          <w:sz w:val="28"/>
          <w:szCs w:val="28"/>
        </w:rPr>
        <w:t>.</w:t>
      </w:r>
    </w:p>
    <w:p w:rsidR="00A63A60" w:rsidRPr="00913E62" w:rsidRDefault="00913E62" w:rsidP="00913E62">
      <w:pPr>
        <w:pStyle w:val="a3"/>
        <w:numPr>
          <w:ilvl w:val="1"/>
          <w:numId w:val="1"/>
        </w:numPr>
        <w:jc w:val="both"/>
        <w:rPr>
          <w:rFonts w:ascii="Times New Roman" w:hAnsi="Times New Roman" w:cs="Times New Roman"/>
          <w:sz w:val="28"/>
          <w:szCs w:val="28"/>
        </w:rPr>
      </w:pPr>
      <w:r w:rsidRPr="00913E62">
        <w:rPr>
          <w:rFonts w:ascii="Times New Roman" w:hAnsi="Times New Roman" w:cs="Times New Roman"/>
          <w:sz w:val="28"/>
          <w:szCs w:val="28"/>
        </w:rPr>
        <w:t xml:space="preserve">Текущий контроль успеваемости, промежуточная и итоговая аттестация проводятся с использованием оценочных материалов, утвержденных руководителем </w:t>
      </w:r>
      <w:r w:rsidR="00F72D63" w:rsidRPr="00F72D63">
        <w:rPr>
          <w:rFonts w:ascii="Times New Roman" w:hAnsi="Times New Roman" w:cs="Times New Roman"/>
          <w:sz w:val="28"/>
          <w:szCs w:val="28"/>
        </w:rPr>
        <w:t>ООО «Авто-Драйв»</w:t>
      </w:r>
      <w:r w:rsidR="00A63A60" w:rsidRPr="00913E62">
        <w:rPr>
          <w:rFonts w:ascii="Times New Roman" w:hAnsi="Times New Roman" w:cs="Times New Roman"/>
          <w:sz w:val="28"/>
          <w:szCs w:val="28"/>
        </w:rPr>
        <w:t>.</w:t>
      </w:r>
    </w:p>
    <w:p w:rsidR="00A63A60" w:rsidRDefault="00913E62" w:rsidP="00913E62">
      <w:pPr>
        <w:pStyle w:val="a3"/>
        <w:numPr>
          <w:ilvl w:val="1"/>
          <w:numId w:val="1"/>
        </w:numPr>
        <w:jc w:val="both"/>
        <w:rPr>
          <w:rFonts w:ascii="Times New Roman" w:hAnsi="Times New Roman" w:cs="Times New Roman"/>
          <w:sz w:val="28"/>
          <w:szCs w:val="28"/>
        </w:rPr>
      </w:pPr>
      <w:r w:rsidRPr="00913E62">
        <w:rPr>
          <w:rFonts w:ascii="Times New Roman" w:hAnsi="Times New Roman" w:cs="Times New Roman"/>
          <w:sz w:val="28"/>
          <w:szCs w:val="28"/>
        </w:rPr>
        <w:t xml:space="preserve">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w:t>
      </w:r>
      <w:r w:rsidR="00F72D63" w:rsidRPr="00F72D63">
        <w:rPr>
          <w:rFonts w:ascii="Times New Roman" w:hAnsi="Times New Roman" w:cs="Times New Roman"/>
          <w:sz w:val="28"/>
          <w:szCs w:val="28"/>
        </w:rPr>
        <w:t>ООО «Авто-Драйв»</w:t>
      </w:r>
      <w:r w:rsidRPr="00913E62">
        <w:rPr>
          <w:rFonts w:ascii="Times New Roman" w:hAnsi="Times New Roman" w:cs="Times New Roman"/>
          <w:sz w:val="28"/>
          <w:szCs w:val="28"/>
        </w:rPr>
        <w:t>, обеспечивает соблюдение условий, предусмотренных пунктами 15 и 19 Правил применения ДОТ</w:t>
      </w:r>
      <w:r w:rsidR="00A63A60" w:rsidRPr="00913E62">
        <w:rPr>
          <w:rFonts w:ascii="Times New Roman" w:hAnsi="Times New Roman" w:cs="Times New Roman"/>
          <w:sz w:val="28"/>
          <w:szCs w:val="28"/>
        </w:rPr>
        <w:t>.</w:t>
      </w:r>
    </w:p>
    <w:p w:rsidR="00EE3910" w:rsidRDefault="00EE3910" w:rsidP="00913E62">
      <w:pPr>
        <w:pStyle w:val="a3"/>
        <w:numPr>
          <w:ilvl w:val="1"/>
          <w:numId w:val="1"/>
        </w:numPr>
        <w:jc w:val="both"/>
        <w:rPr>
          <w:rFonts w:ascii="Times New Roman" w:hAnsi="Times New Roman" w:cs="Times New Roman"/>
          <w:sz w:val="28"/>
          <w:szCs w:val="28"/>
        </w:rPr>
      </w:pPr>
      <w:r w:rsidRPr="00EE3910">
        <w:rPr>
          <w:rFonts w:ascii="Times New Roman" w:hAnsi="Times New Roman" w:cs="Times New Roman"/>
          <w:sz w:val="28"/>
          <w:szCs w:val="28"/>
        </w:rPr>
        <w:t xml:space="preserve">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w:t>
      </w:r>
      <w:r w:rsidR="00F72D63" w:rsidRPr="00F72D63">
        <w:rPr>
          <w:rFonts w:ascii="Times New Roman" w:hAnsi="Times New Roman" w:cs="Times New Roman"/>
          <w:sz w:val="28"/>
          <w:szCs w:val="28"/>
        </w:rPr>
        <w:t>ООО «Авто-Драйв»</w:t>
      </w:r>
      <w:r w:rsidR="00F72D63">
        <w:rPr>
          <w:rFonts w:ascii="Times New Roman" w:hAnsi="Times New Roman" w:cs="Times New Roman"/>
          <w:sz w:val="28"/>
          <w:szCs w:val="28"/>
        </w:rPr>
        <w:t>.</w:t>
      </w:r>
    </w:p>
    <w:p w:rsidR="00EE3910" w:rsidRPr="00EE3910" w:rsidRDefault="00EE3910" w:rsidP="00EE3910">
      <w:pPr>
        <w:jc w:val="both"/>
        <w:rPr>
          <w:rFonts w:ascii="Times New Roman" w:hAnsi="Times New Roman" w:cs="Times New Roman"/>
          <w:sz w:val="28"/>
          <w:szCs w:val="28"/>
        </w:rPr>
      </w:pPr>
      <w:r w:rsidRPr="00EE3910">
        <w:rPr>
          <w:rFonts w:ascii="Times New Roman" w:hAnsi="Times New Roman" w:cs="Times New Roman"/>
          <w:sz w:val="28"/>
          <w:szCs w:val="28"/>
        </w:rPr>
        <w:lastRenderedPageBreak/>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w:t>
      </w:r>
      <w:r w:rsidR="00F72D63" w:rsidRPr="00F72D63">
        <w:rPr>
          <w:rFonts w:ascii="Times New Roman" w:hAnsi="Times New Roman" w:cs="Times New Roman"/>
          <w:sz w:val="28"/>
          <w:szCs w:val="28"/>
        </w:rPr>
        <w:t>ООО «Авто-Драйв»</w:t>
      </w:r>
      <w:r w:rsidRPr="00EE3910">
        <w:rPr>
          <w:rFonts w:ascii="Times New Roman" w:hAnsi="Times New Roman" w:cs="Times New Roman"/>
          <w:sz w:val="28"/>
          <w:szCs w:val="28"/>
        </w:rPr>
        <w:t>,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г. N 152-ФЗ "О персональных данных".</w:t>
      </w:r>
    </w:p>
    <w:p w:rsidR="00A63A60" w:rsidRPr="00A63A60" w:rsidRDefault="00A63A60" w:rsidP="00A63A60">
      <w:pPr>
        <w:pStyle w:val="a3"/>
        <w:numPr>
          <w:ilvl w:val="0"/>
          <w:numId w:val="1"/>
        </w:numPr>
        <w:jc w:val="center"/>
        <w:rPr>
          <w:rFonts w:ascii="Times New Roman" w:hAnsi="Times New Roman" w:cs="Times New Roman"/>
          <w:b/>
          <w:sz w:val="28"/>
          <w:szCs w:val="28"/>
        </w:rPr>
      </w:pPr>
      <w:r w:rsidRPr="00A63A60">
        <w:rPr>
          <w:rFonts w:ascii="Times New Roman" w:hAnsi="Times New Roman" w:cs="Times New Roman"/>
          <w:b/>
          <w:sz w:val="28"/>
          <w:szCs w:val="28"/>
        </w:rPr>
        <w:t>УЧЕБНО-МЕТОДИЧЕСКИЕ МАТЕРИАЛЫ, ОБЕСПЕЧИВАЮЩИЕ РЕАЛИЗАЦИЮ ПРОГРАММЫ.</w:t>
      </w:r>
    </w:p>
    <w:p w:rsidR="00EE3910" w:rsidRPr="00EE3910" w:rsidRDefault="00EE3910" w:rsidP="00EE3910">
      <w:pPr>
        <w:jc w:val="both"/>
        <w:rPr>
          <w:rFonts w:ascii="Times New Roman" w:hAnsi="Times New Roman" w:cs="Times New Roman"/>
          <w:sz w:val="28"/>
          <w:szCs w:val="28"/>
        </w:rPr>
      </w:pPr>
      <w:r w:rsidRPr="00EE3910">
        <w:rPr>
          <w:rFonts w:ascii="Times New Roman" w:hAnsi="Times New Roman" w:cs="Times New Roman"/>
          <w:sz w:val="28"/>
          <w:szCs w:val="28"/>
        </w:rPr>
        <w:t>Учебно-методические материалы представлены:</w:t>
      </w:r>
    </w:p>
    <w:p w:rsidR="00EE3910" w:rsidRPr="00EE3910" w:rsidRDefault="00EE3910" w:rsidP="00EE3910">
      <w:pPr>
        <w:jc w:val="both"/>
        <w:rPr>
          <w:rFonts w:ascii="Times New Roman" w:hAnsi="Times New Roman" w:cs="Times New Roman"/>
          <w:sz w:val="28"/>
          <w:szCs w:val="28"/>
        </w:rPr>
      </w:pPr>
      <w:r w:rsidRPr="00EE3910">
        <w:rPr>
          <w:rFonts w:ascii="Times New Roman" w:hAnsi="Times New Roman" w:cs="Times New Roman"/>
          <w:sz w:val="28"/>
          <w:szCs w:val="28"/>
        </w:rPr>
        <w:t>Программой;</w:t>
      </w:r>
    </w:p>
    <w:p w:rsidR="00EE3910" w:rsidRPr="00EE3910" w:rsidRDefault="00EE3910" w:rsidP="00EE3910">
      <w:pPr>
        <w:jc w:val="both"/>
        <w:rPr>
          <w:rFonts w:ascii="Times New Roman" w:hAnsi="Times New Roman" w:cs="Times New Roman"/>
          <w:sz w:val="28"/>
          <w:szCs w:val="28"/>
        </w:rPr>
      </w:pPr>
      <w:r w:rsidRPr="00EE3910">
        <w:rPr>
          <w:rFonts w:ascii="Times New Roman" w:hAnsi="Times New Roman" w:cs="Times New Roman"/>
          <w:sz w:val="28"/>
          <w:szCs w:val="28"/>
        </w:rPr>
        <w:t>образовательной программой;</w:t>
      </w:r>
    </w:p>
    <w:p w:rsidR="00EE3910" w:rsidRPr="00EE3910" w:rsidRDefault="00EE3910" w:rsidP="00EE3910">
      <w:pPr>
        <w:jc w:val="both"/>
        <w:rPr>
          <w:rFonts w:ascii="Times New Roman" w:hAnsi="Times New Roman" w:cs="Times New Roman"/>
          <w:sz w:val="28"/>
          <w:szCs w:val="28"/>
        </w:rPr>
      </w:pPr>
      <w:r w:rsidRPr="00EE3910">
        <w:rPr>
          <w:rFonts w:ascii="Times New Roman" w:hAnsi="Times New Roman" w:cs="Times New Roman"/>
          <w:sz w:val="28"/>
          <w:szCs w:val="28"/>
        </w:rPr>
        <w:t>учебными пособиями, обеспечивающими освоение образовательной программы;</w:t>
      </w:r>
    </w:p>
    <w:p w:rsidR="00A63A60" w:rsidRDefault="00EE3910" w:rsidP="00EE3910">
      <w:pPr>
        <w:jc w:val="both"/>
        <w:rPr>
          <w:rFonts w:ascii="Times New Roman" w:hAnsi="Times New Roman" w:cs="Times New Roman"/>
          <w:sz w:val="28"/>
          <w:szCs w:val="28"/>
        </w:rPr>
      </w:pPr>
      <w:r w:rsidRPr="00EE3910">
        <w:rPr>
          <w:rFonts w:ascii="Times New Roman" w:hAnsi="Times New Roman" w:cs="Times New Roman"/>
          <w:sz w:val="28"/>
          <w:szCs w:val="28"/>
        </w:rPr>
        <w:t xml:space="preserve">оценочными материалами для проведения текущего контроля успеваемости, промежуточной и </w:t>
      </w:r>
      <w:r>
        <w:rPr>
          <w:rFonts w:ascii="Times New Roman" w:hAnsi="Times New Roman" w:cs="Times New Roman"/>
          <w:sz w:val="28"/>
          <w:szCs w:val="28"/>
        </w:rPr>
        <w:t>итоговой аттестации обучающихся</w:t>
      </w:r>
      <w:r w:rsidR="00A63A60" w:rsidRPr="00A63A60">
        <w:rPr>
          <w:rFonts w:ascii="Times New Roman" w:hAnsi="Times New Roman" w:cs="Times New Roman"/>
          <w:sz w:val="28"/>
          <w:szCs w:val="28"/>
        </w:rPr>
        <w:t>.</w:t>
      </w: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Default="00F93F28" w:rsidP="00EE3910">
      <w:pPr>
        <w:jc w:val="both"/>
        <w:rPr>
          <w:rFonts w:ascii="Times New Roman" w:hAnsi="Times New Roman" w:cs="Times New Roman"/>
          <w:sz w:val="28"/>
          <w:szCs w:val="28"/>
        </w:rPr>
      </w:pPr>
    </w:p>
    <w:p w:rsidR="00F93F28" w:rsidRPr="00A63A60" w:rsidRDefault="00F93F28" w:rsidP="00EE3910">
      <w:pPr>
        <w:jc w:val="both"/>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lastRenderedPageBreak/>
        <w:drawing>
          <wp:inline distT="0" distB="0" distL="0" distR="0">
            <wp:extent cx="5940425" cy="8166100"/>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03-12_00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166100"/>
                    </a:xfrm>
                    <a:prstGeom prst="rect">
                      <a:avLst/>
                    </a:prstGeom>
                  </pic:spPr>
                </pic:pic>
              </a:graphicData>
            </a:graphic>
          </wp:inline>
        </w:drawing>
      </w:r>
      <w:bookmarkEnd w:id="0"/>
    </w:p>
    <w:sectPr w:rsidR="00F93F28" w:rsidRPr="00A63A6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568" w:rsidRDefault="00B83568" w:rsidP="00FD17B2">
      <w:pPr>
        <w:spacing w:after="0" w:line="240" w:lineRule="auto"/>
      </w:pPr>
      <w:r>
        <w:separator/>
      </w:r>
    </w:p>
  </w:endnote>
  <w:endnote w:type="continuationSeparator" w:id="0">
    <w:p w:rsidR="00B83568" w:rsidRDefault="00B83568" w:rsidP="00FD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00913"/>
      <w:docPartObj>
        <w:docPartGallery w:val="Page Numbers (Bottom of Page)"/>
        <w:docPartUnique/>
      </w:docPartObj>
    </w:sdtPr>
    <w:sdtEndPr/>
    <w:sdtContent>
      <w:p w:rsidR="00CE1B0F" w:rsidRDefault="00CE1B0F">
        <w:pPr>
          <w:pStyle w:val="a7"/>
          <w:jc w:val="right"/>
        </w:pPr>
        <w:r>
          <w:fldChar w:fldCharType="begin"/>
        </w:r>
        <w:r>
          <w:instrText>PAGE   \* MERGEFORMAT</w:instrText>
        </w:r>
        <w:r>
          <w:fldChar w:fldCharType="separate"/>
        </w:r>
        <w:r w:rsidR="00F93F28">
          <w:rPr>
            <w:noProof/>
          </w:rPr>
          <w:t>32</w:t>
        </w:r>
        <w:r>
          <w:fldChar w:fldCharType="end"/>
        </w:r>
      </w:p>
    </w:sdtContent>
  </w:sdt>
  <w:p w:rsidR="00CE1B0F" w:rsidRDefault="00CE1B0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568" w:rsidRDefault="00B83568" w:rsidP="00FD17B2">
      <w:pPr>
        <w:spacing w:after="0" w:line="240" w:lineRule="auto"/>
      </w:pPr>
      <w:r>
        <w:separator/>
      </w:r>
    </w:p>
  </w:footnote>
  <w:footnote w:type="continuationSeparator" w:id="0">
    <w:p w:rsidR="00B83568" w:rsidRDefault="00B83568" w:rsidP="00FD1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53C5D"/>
    <w:multiLevelType w:val="hybridMultilevel"/>
    <w:tmpl w:val="497A1BF4"/>
    <w:lvl w:ilvl="0" w:tplc="945891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B1271F"/>
    <w:multiLevelType w:val="hybridMultilevel"/>
    <w:tmpl w:val="C1489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99687F"/>
    <w:multiLevelType w:val="hybridMultilevel"/>
    <w:tmpl w:val="497A1BF4"/>
    <w:lvl w:ilvl="0" w:tplc="945891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F159D6"/>
    <w:multiLevelType w:val="multilevel"/>
    <w:tmpl w:val="9DC639F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FC4"/>
    <w:rsid w:val="00023B33"/>
    <w:rsid w:val="00036503"/>
    <w:rsid w:val="00081FE8"/>
    <w:rsid w:val="000E0BBF"/>
    <w:rsid w:val="000E1A6A"/>
    <w:rsid w:val="00190A1F"/>
    <w:rsid w:val="001D51EA"/>
    <w:rsid w:val="001E7B33"/>
    <w:rsid w:val="00257B1A"/>
    <w:rsid w:val="002813C3"/>
    <w:rsid w:val="003446F3"/>
    <w:rsid w:val="003800DC"/>
    <w:rsid w:val="00420FC0"/>
    <w:rsid w:val="00455791"/>
    <w:rsid w:val="00542A3C"/>
    <w:rsid w:val="00571957"/>
    <w:rsid w:val="005F5D56"/>
    <w:rsid w:val="00637CC0"/>
    <w:rsid w:val="00664C14"/>
    <w:rsid w:val="00676FC4"/>
    <w:rsid w:val="006A033B"/>
    <w:rsid w:val="006C6E46"/>
    <w:rsid w:val="00723D2A"/>
    <w:rsid w:val="00726FF6"/>
    <w:rsid w:val="0080605F"/>
    <w:rsid w:val="00846D8A"/>
    <w:rsid w:val="008815C5"/>
    <w:rsid w:val="008A1D5C"/>
    <w:rsid w:val="00913E62"/>
    <w:rsid w:val="00915015"/>
    <w:rsid w:val="009D0E35"/>
    <w:rsid w:val="00A63A60"/>
    <w:rsid w:val="00AB71E5"/>
    <w:rsid w:val="00B83568"/>
    <w:rsid w:val="00BB30F1"/>
    <w:rsid w:val="00C510AE"/>
    <w:rsid w:val="00CC687B"/>
    <w:rsid w:val="00CE1B0F"/>
    <w:rsid w:val="00D347A7"/>
    <w:rsid w:val="00DA6AE1"/>
    <w:rsid w:val="00DF0863"/>
    <w:rsid w:val="00E343A9"/>
    <w:rsid w:val="00E53C6F"/>
    <w:rsid w:val="00E6274E"/>
    <w:rsid w:val="00E67649"/>
    <w:rsid w:val="00EA2843"/>
    <w:rsid w:val="00EE3910"/>
    <w:rsid w:val="00F3380A"/>
    <w:rsid w:val="00F674BF"/>
    <w:rsid w:val="00F72D63"/>
    <w:rsid w:val="00F7522C"/>
    <w:rsid w:val="00F93F28"/>
    <w:rsid w:val="00FD17B2"/>
    <w:rsid w:val="00FF5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0EBB"/>
  <w15:chartTrackingRefBased/>
  <w15:docId w15:val="{ACC3160B-F46C-4379-8FA5-C3448C65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FC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D56"/>
    <w:pPr>
      <w:ind w:left="720"/>
      <w:contextualSpacing/>
    </w:pPr>
  </w:style>
  <w:style w:type="table" w:customStyle="1" w:styleId="1">
    <w:name w:val="Сетка таблицы1"/>
    <w:basedOn w:val="a1"/>
    <w:next w:val="a4"/>
    <w:uiPriority w:val="59"/>
    <w:rsid w:val="0025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5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CC6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59"/>
    <w:rsid w:val="0042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59"/>
    <w:rsid w:val="0042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D17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17B2"/>
  </w:style>
  <w:style w:type="paragraph" w:styleId="a7">
    <w:name w:val="footer"/>
    <w:basedOn w:val="a"/>
    <w:link w:val="a8"/>
    <w:uiPriority w:val="99"/>
    <w:unhideWhenUsed/>
    <w:rsid w:val="00FD17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17B2"/>
  </w:style>
  <w:style w:type="character" w:styleId="a9">
    <w:name w:val="Hyperlink"/>
    <w:basedOn w:val="a0"/>
    <w:uiPriority w:val="99"/>
    <w:unhideWhenUsed/>
    <w:rsid w:val="00EA28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32</Pages>
  <Words>9426</Words>
  <Characters>53733</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19</cp:revision>
  <dcterms:created xsi:type="dcterms:W3CDTF">2025-08-06T07:00:00Z</dcterms:created>
  <dcterms:modified xsi:type="dcterms:W3CDTF">2026-03-12T09:55:00Z</dcterms:modified>
</cp:coreProperties>
</file>